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1E381" w14:textId="70BFCCC6" w:rsidR="005372DC" w:rsidRPr="00A870DB" w:rsidRDefault="005372DC" w:rsidP="007C2582">
      <w:pPr>
        <w:pStyle w:val="Title"/>
        <w:rPr>
          <w:rFonts w:ascii="Times New Roman" w:hAnsi="Times New Roman" w:cs="B Nazanin"/>
          <w:sz w:val="36"/>
          <w:szCs w:val="36"/>
          <w:rtl/>
        </w:rPr>
      </w:pPr>
      <w:r w:rsidRPr="00A870DB">
        <w:rPr>
          <w:rFonts w:ascii="Times New Roman" w:hAnsi="Times New Roman" w:cs="B Nazanin"/>
          <w:noProof/>
          <w:sz w:val="36"/>
          <w:szCs w:val="36"/>
          <w:lang w:val="en-US" w:eastAsia="en-US" w:bidi="ar-SA"/>
        </w:rPr>
        <mc:AlternateContent>
          <mc:Choice Requires="wps">
            <w:drawing>
              <wp:anchor distT="0" distB="0" distL="114300" distR="114300" simplePos="0" relativeHeight="251661312" behindDoc="0" locked="0" layoutInCell="1" allowOverlap="1" wp14:anchorId="0DC335FD" wp14:editId="79A836AB">
                <wp:simplePos x="0" y="0"/>
                <wp:positionH relativeFrom="margin">
                  <wp:align>center</wp:align>
                </wp:positionH>
                <wp:positionV relativeFrom="paragraph">
                  <wp:posOffset>-208915</wp:posOffset>
                </wp:positionV>
                <wp:extent cx="2105025" cy="440690"/>
                <wp:effectExtent l="0" t="0" r="28575" b="1651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5025" cy="440690"/>
                        </a:xfrm>
                        <a:prstGeom prst="rect">
                          <a:avLst/>
                        </a:prstGeom>
                        <a:solidFill>
                          <a:srgbClr val="FFFFFF"/>
                        </a:solidFill>
                        <a:ln w="9525">
                          <a:solidFill>
                            <a:srgbClr val="FFFFFF"/>
                          </a:solidFill>
                          <a:miter lim="800000"/>
                          <a:headEnd/>
                          <a:tailEnd/>
                        </a:ln>
                      </wps:spPr>
                      <wps:txbx>
                        <w:txbxContent>
                          <w:p w14:paraId="5EA81C3E" w14:textId="77777777" w:rsidR="00C95130" w:rsidRPr="0053731A" w:rsidRDefault="00C95130" w:rsidP="005372DC">
                            <w:pPr>
                              <w:jc w:val="center"/>
                              <w:rPr>
                                <w:rFonts w:ascii="Arial" w:hAnsi="Arial" w:cs="B Titr"/>
                                <w:b/>
                                <w:bCs/>
                                <w:sz w:val="32"/>
                                <w:szCs w:val="32"/>
                                <w:lang w:bidi="fa-IR"/>
                              </w:rPr>
                            </w:pPr>
                            <w:r w:rsidRPr="0053731A">
                              <w:rPr>
                                <w:rFonts w:ascii="Arial" w:hAnsi="Arial" w:cs="B Titr"/>
                                <w:b/>
                                <w:bCs/>
                                <w:sz w:val="32"/>
                                <w:szCs w:val="32"/>
                                <w:rtl/>
                                <w:lang w:bidi="fa-IR"/>
                              </w:rPr>
                              <w:t>ب</w:t>
                            </w:r>
                            <w:r>
                              <w:rPr>
                                <w:rFonts w:ascii="Arial" w:hAnsi="Arial" w:cs="B Titr" w:hint="cs"/>
                                <w:b/>
                                <w:bCs/>
                                <w:sz w:val="32"/>
                                <w:szCs w:val="32"/>
                                <w:rtl/>
                                <w:lang w:bidi="fa-IR"/>
                              </w:rPr>
                              <w:t>ه</w:t>
                            </w:r>
                            <w:r>
                              <w:rPr>
                                <w:rFonts w:ascii="Arial" w:hAnsi="Arial" w:cs="B Zar" w:hint="cs"/>
                                <w:b/>
                                <w:bCs/>
                                <w:sz w:val="32"/>
                                <w:szCs w:val="32"/>
                                <w:rtl/>
                                <w:lang w:bidi="fa-IR"/>
                              </w:rPr>
                              <w:t xml:space="preserve">‌ </w:t>
                            </w:r>
                            <w:r w:rsidRPr="0053731A">
                              <w:rPr>
                                <w:rFonts w:ascii="Arial" w:hAnsi="Arial" w:cs="B Titr"/>
                                <w:b/>
                                <w:bCs/>
                                <w:sz w:val="32"/>
                                <w:szCs w:val="32"/>
                                <w:rtl/>
                                <w:lang w:bidi="fa-IR"/>
                              </w:rPr>
                              <w:t>نام خدا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335FD" id="Rectangle 4" o:spid="_x0000_s1026" style="position:absolute;left:0;text-align:left;margin-left:0;margin-top:-16.45pt;width:165.75pt;height:34.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" strokecolor="white">
                <v:path arrowok="t"/>
                <v:textbox>
                  <w:txbxContent>
                    <w:p w14:paraId="5EA81C3E" w14:textId="77777777" w:rsidR="00C95130" w:rsidRPr="0053731A" w:rsidRDefault="00C95130" w:rsidP="005372DC">
                      <w:pPr>
                        <w:jc w:val="center"/>
                        <w:rPr>
                          <w:rFonts w:ascii="Arial" w:hAnsi="Arial" w:cs="B Titr"/>
                          <w:b/>
                          <w:bCs/>
                          <w:sz w:val="32"/>
                          <w:szCs w:val="32"/>
                          <w:lang w:bidi="fa-IR"/>
                        </w:rPr>
                      </w:pPr>
                      <w:r w:rsidRPr="0053731A">
                        <w:rPr>
                          <w:rFonts w:ascii="Arial" w:hAnsi="Arial" w:cs="B Titr"/>
                          <w:b/>
                          <w:bCs/>
                          <w:sz w:val="32"/>
                          <w:szCs w:val="32"/>
                          <w:rtl/>
                          <w:lang w:bidi="fa-IR"/>
                        </w:rPr>
                        <w:t>ب</w:t>
                      </w:r>
                      <w:r>
                        <w:rPr>
                          <w:rFonts w:ascii="Arial" w:hAnsi="Arial" w:cs="B Titr" w:hint="cs"/>
                          <w:b/>
                          <w:bCs/>
                          <w:sz w:val="32"/>
                          <w:szCs w:val="32"/>
                          <w:rtl/>
                          <w:lang w:bidi="fa-IR"/>
                        </w:rPr>
                        <w:t>ه</w:t>
                      </w:r>
                      <w:r>
                        <w:rPr>
                          <w:rFonts w:ascii="Arial" w:hAnsi="Arial" w:cs="B Zar" w:hint="cs"/>
                          <w:b/>
                          <w:bCs/>
                          <w:sz w:val="32"/>
                          <w:szCs w:val="32"/>
                          <w:rtl/>
                          <w:lang w:bidi="fa-IR"/>
                        </w:rPr>
                        <w:t xml:space="preserve">‌ </w:t>
                      </w:r>
                      <w:r w:rsidRPr="0053731A">
                        <w:rPr>
                          <w:rFonts w:ascii="Arial" w:hAnsi="Arial" w:cs="B Titr"/>
                          <w:b/>
                          <w:bCs/>
                          <w:sz w:val="32"/>
                          <w:szCs w:val="32"/>
                          <w:rtl/>
                          <w:lang w:bidi="fa-IR"/>
                        </w:rPr>
                        <w:t>نام خدا</w:t>
                      </w:r>
                    </w:p>
                  </w:txbxContent>
                </v:textbox>
                <w10:wrap anchorx="margin"/>
              </v:rect>
            </w:pict>
          </mc:Fallback>
        </mc:AlternateContent>
      </w:r>
      <w:r w:rsidRPr="00A870DB">
        <w:rPr>
          <w:rFonts w:ascii="Times New Roman" w:hAnsi="Times New Roman" w:cs="B Nazanin" w:hint="cs"/>
          <w:b w:val="0"/>
          <w:bCs w:val="0"/>
          <w:noProof/>
          <w:sz w:val="28"/>
          <w:szCs w:val="28"/>
          <w:rtl/>
          <w:lang w:bidi="ar-SA"/>
        </w:rPr>
        <w:drawing>
          <wp:anchor distT="0" distB="0" distL="114300" distR="114300" simplePos="0" relativeHeight="251659264" behindDoc="0" locked="0" layoutInCell="1" allowOverlap="1" wp14:anchorId="6946161F" wp14:editId="1BB52D79">
            <wp:simplePos x="0" y="0"/>
            <wp:positionH relativeFrom="column">
              <wp:posOffset>4876800</wp:posOffset>
            </wp:positionH>
            <wp:positionV relativeFrom="paragraph">
              <wp:posOffset>-399415</wp:posOffset>
            </wp:positionV>
            <wp:extent cx="1514475" cy="1247775"/>
            <wp:effectExtent l="0" t="0" r="9525" b="9525"/>
            <wp:wrapNone/>
            <wp:docPr id="9" name="Picture 3" descr="img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103"/>
                    <pic:cNvPicPr>
                      <a:picLocks noChangeAspect="1" noChangeArrowheads="1"/>
                    </pic:cNvPicPr>
                  </pic:nvPicPr>
                  <pic:blipFill>
                    <a:blip r:embed="rId8"/>
                    <a:srcRect/>
                    <a:stretch>
                      <a:fillRect/>
                    </a:stretch>
                  </pic:blipFill>
                  <pic:spPr bwMode="auto">
                    <a:xfrm>
                      <a:off x="0" y="0"/>
                      <a:ext cx="1514475" cy="1247775"/>
                    </a:xfrm>
                    <a:prstGeom prst="rect">
                      <a:avLst/>
                    </a:prstGeom>
                    <a:noFill/>
                    <a:ln w="9525">
                      <a:noFill/>
                      <a:miter lim="800000"/>
                      <a:headEnd/>
                      <a:tailEnd/>
                    </a:ln>
                  </pic:spPr>
                </pic:pic>
              </a:graphicData>
            </a:graphic>
          </wp:anchor>
        </w:drawing>
      </w:r>
    </w:p>
    <w:p w14:paraId="6EF47095" w14:textId="7D0C1C4A" w:rsidR="005372DC" w:rsidRPr="00A870DB" w:rsidRDefault="005372DC" w:rsidP="007C2582">
      <w:pPr>
        <w:pStyle w:val="Title"/>
        <w:jc w:val="left"/>
        <w:rPr>
          <w:rFonts w:ascii="Times New Roman" w:hAnsi="Times New Roman" w:cs="B Nazanin"/>
          <w:sz w:val="36"/>
          <w:szCs w:val="36"/>
          <w:rtl/>
        </w:rPr>
      </w:pPr>
    </w:p>
    <w:p w14:paraId="5B0DAFCD" w14:textId="1511549D" w:rsidR="00B555F2" w:rsidRPr="00A870DB" w:rsidRDefault="004915CA" w:rsidP="007C2582">
      <w:pPr>
        <w:bidi/>
        <w:jc w:val="center"/>
        <w:rPr>
          <w:rFonts w:cs="B Nazanin"/>
          <w:b/>
          <w:bCs/>
          <w:sz w:val="36"/>
          <w:szCs w:val="36"/>
          <w:rtl/>
          <w:lang w:bidi="fa-IR"/>
        </w:rPr>
      </w:pPr>
      <w:r w:rsidRPr="00A870DB">
        <w:rPr>
          <w:rFonts w:cs="B Nazanin"/>
          <w:b/>
          <w:bCs/>
          <w:sz w:val="36"/>
          <w:szCs w:val="36"/>
          <w:rtl/>
        </w:rPr>
        <w:t>فرم پیشنهاد</w:t>
      </w:r>
      <w:r w:rsidRPr="00A870DB">
        <w:rPr>
          <w:rFonts w:cs="B Nazanin"/>
          <w:b/>
          <w:bCs/>
          <w:sz w:val="36"/>
          <w:szCs w:val="36"/>
          <w:rtl/>
          <w:lang w:bidi="fa-IR"/>
        </w:rPr>
        <w:t>ی</w:t>
      </w:r>
      <w:r w:rsidRPr="00A870DB">
        <w:rPr>
          <w:rFonts w:cs="B Nazanin"/>
          <w:b/>
          <w:bCs/>
          <w:sz w:val="36"/>
          <w:szCs w:val="36"/>
          <w:rtl/>
        </w:rPr>
        <w:t xml:space="preserve"> پایان نامۀ</w:t>
      </w:r>
      <w:r w:rsidR="005372DC" w:rsidRPr="00A870DB">
        <w:rPr>
          <w:rFonts w:cs="B Nazanin" w:hint="cs"/>
          <w:b/>
          <w:bCs/>
          <w:sz w:val="36"/>
          <w:szCs w:val="36"/>
          <w:rtl/>
        </w:rPr>
        <w:t xml:space="preserve"> </w:t>
      </w:r>
      <w:r w:rsidR="005372DC" w:rsidRPr="00A870DB">
        <w:rPr>
          <w:rFonts w:cs="B Nazanin" w:hint="cs"/>
          <w:b/>
          <w:bCs/>
          <w:sz w:val="36"/>
          <w:szCs w:val="36"/>
          <w:rtl/>
          <w:lang w:bidi="fa-IR"/>
        </w:rPr>
        <w:t>پژوهش محور</w:t>
      </w:r>
    </w:p>
    <w:p w14:paraId="57D6ECAB" w14:textId="3D823835" w:rsidR="00B555F2" w:rsidRPr="00964D50" w:rsidRDefault="00B555F2" w:rsidP="007C2582">
      <w:pPr>
        <w:pStyle w:val="ListParagraph"/>
        <w:numPr>
          <w:ilvl w:val="0"/>
          <w:numId w:val="13"/>
        </w:numPr>
        <w:bidi/>
        <w:rPr>
          <w:rFonts w:ascii="Times New Roman" w:hAnsi="Times New Roman" w:cs="B Nazanin"/>
          <w:b/>
          <w:bCs/>
          <w:sz w:val="32"/>
          <w:szCs w:val="32"/>
          <w:rtl/>
        </w:rPr>
      </w:pPr>
      <w:r w:rsidRPr="00964D50">
        <w:rPr>
          <w:rFonts w:ascii="Times New Roman" w:hAnsi="Times New Roman" w:cs="B Nazanin"/>
          <w:b/>
          <w:bCs/>
          <w:sz w:val="32"/>
          <w:szCs w:val="32"/>
          <w:rtl/>
        </w:rPr>
        <w:t xml:space="preserve">اطلاعات </w:t>
      </w:r>
      <w:r w:rsidRPr="00964D50">
        <w:rPr>
          <w:rFonts w:ascii="Times New Roman" w:hAnsi="Times New Roman" w:cs="B Nazanin" w:hint="cs"/>
          <w:b/>
          <w:bCs/>
          <w:sz w:val="32"/>
          <w:szCs w:val="32"/>
          <w:rtl/>
        </w:rPr>
        <w:t>عمومی</w:t>
      </w:r>
    </w:p>
    <w:tbl>
      <w:tblPr>
        <w:bidiVisual/>
        <w:tblW w:w="10321"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1210"/>
        <w:gridCol w:w="1202"/>
        <w:gridCol w:w="1672"/>
        <w:gridCol w:w="19"/>
        <w:gridCol w:w="1299"/>
        <w:gridCol w:w="1709"/>
        <w:gridCol w:w="3210"/>
      </w:tblGrid>
      <w:tr w:rsidR="00B555F2" w:rsidRPr="00A870DB" w14:paraId="3B3406C9" w14:textId="77777777" w:rsidTr="00B555F2">
        <w:trPr>
          <w:trHeight w:val="266"/>
          <w:jc w:val="center"/>
        </w:trPr>
        <w:tc>
          <w:tcPr>
            <w:tcW w:w="10321" w:type="dxa"/>
            <w:gridSpan w:val="7"/>
            <w:tcBorders>
              <w:top w:val="single" w:sz="18" w:space="0" w:color="auto"/>
              <w:left w:val="single" w:sz="18" w:space="0" w:color="auto"/>
              <w:bottom w:val="single" w:sz="18" w:space="0" w:color="auto"/>
              <w:right w:val="single" w:sz="18" w:space="0" w:color="auto"/>
            </w:tcBorders>
            <w:shd w:val="clear" w:color="auto" w:fill="FFFFFF"/>
          </w:tcPr>
          <w:p w14:paraId="0B00DD3C" w14:textId="77777777" w:rsidR="00B555F2" w:rsidRPr="00A870DB" w:rsidRDefault="00B555F2" w:rsidP="007C2582">
            <w:pPr>
              <w:tabs>
                <w:tab w:val="left" w:pos="3594"/>
                <w:tab w:val="center" w:pos="5029"/>
              </w:tabs>
              <w:bidi/>
              <w:jc w:val="center"/>
              <w:rPr>
                <w:rFonts w:cs="B Nazanin"/>
                <w:sz w:val="20"/>
                <w:rtl/>
              </w:rPr>
            </w:pPr>
            <w:r w:rsidRPr="00A870DB">
              <w:rPr>
                <w:rFonts w:cs="B Nazanin"/>
                <w:b/>
                <w:bCs/>
                <w:sz w:val="20"/>
                <w:rtl/>
              </w:rPr>
              <w:t>مشخصات دانشجو</w:t>
            </w:r>
            <w:r w:rsidRPr="00A870DB">
              <w:rPr>
                <w:rFonts w:cs="B Nazanin"/>
                <w:sz w:val="20"/>
                <w:rtl/>
              </w:rPr>
              <w:t xml:space="preserve">: </w:t>
            </w:r>
          </w:p>
        </w:tc>
      </w:tr>
      <w:tr w:rsidR="00B555F2" w:rsidRPr="00A870DB" w14:paraId="0FA91D4F" w14:textId="77777777" w:rsidTr="00B555F2">
        <w:trPr>
          <w:trHeight w:val="458"/>
          <w:jc w:val="center"/>
        </w:trPr>
        <w:tc>
          <w:tcPr>
            <w:tcW w:w="1210" w:type="dxa"/>
            <w:tcBorders>
              <w:top w:val="single" w:sz="18" w:space="0" w:color="auto"/>
              <w:left w:val="single" w:sz="18" w:space="0" w:color="auto"/>
              <w:bottom w:val="single" w:sz="4" w:space="0" w:color="auto"/>
              <w:right w:val="single" w:sz="4" w:space="0" w:color="auto"/>
            </w:tcBorders>
            <w:vAlign w:val="center"/>
          </w:tcPr>
          <w:p w14:paraId="55F52B81" w14:textId="77777777" w:rsidR="00B555F2" w:rsidRPr="00A870DB" w:rsidRDefault="00B555F2" w:rsidP="007C2582">
            <w:pPr>
              <w:bidi/>
              <w:jc w:val="center"/>
              <w:rPr>
                <w:rFonts w:cs="B Nazanin"/>
                <w:b/>
                <w:bCs/>
                <w:sz w:val="20"/>
                <w:rtl/>
              </w:rPr>
            </w:pPr>
            <w:r w:rsidRPr="00A870DB">
              <w:rPr>
                <w:rFonts w:cs="B Nazanin"/>
                <w:b/>
                <w:bCs/>
                <w:sz w:val="20"/>
                <w:rtl/>
              </w:rPr>
              <w:t>نام و نام خانوادگ</w:t>
            </w:r>
            <w:r w:rsidRPr="00A870DB">
              <w:rPr>
                <w:rFonts w:cs="B Nazanin" w:hint="cs"/>
                <w:b/>
                <w:bCs/>
                <w:sz w:val="20"/>
                <w:rtl/>
              </w:rPr>
              <w:t>ی</w:t>
            </w:r>
          </w:p>
        </w:tc>
        <w:tc>
          <w:tcPr>
            <w:tcW w:w="1202" w:type="dxa"/>
            <w:tcBorders>
              <w:top w:val="single" w:sz="18" w:space="0" w:color="auto"/>
              <w:left w:val="single" w:sz="4" w:space="0" w:color="auto"/>
              <w:bottom w:val="single" w:sz="4" w:space="0" w:color="auto"/>
              <w:right w:val="single" w:sz="4" w:space="0" w:color="auto"/>
            </w:tcBorders>
            <w:vAlign w:val="center"/>
          </w:tcPr>
          <w:p w14:paraId="3992CF94" w14:textId="77777777" w:rsidR="00B555F2" w:rsidRPr="00A870DB" w:rsidRDefault="00B555F2" w:rsidP="007C2582">
            <w:pPr>
              <w:bidi/>
              <w:jc w:val="center"/>
              <w:rPr>
                <w:rFonts w:cs="B Nazanin"/>
                <w:b/>
                <w:bCs/>
                <w:sz w:val="20"/>
                <w:rtl/>
              </w:rPr>
            </w:pPr>
            <w:r w:rsidRPr="00A870DB">
              <w:rPr>
                <w:rFonts w:cs="B Nazanin"/>
                <w:b/>
                <w:bCs/>
                <w:sz w:val="20"/>
                <w:rtl/>
              </w:rPr>
              <w:t>رشته تحص</w:t>
            </w:r>
            <w:r w:rsidRPr="00A870DB">
              <w:rPr>
                <w:rFonts w:cs="B Nazanin" w:hint="cs"/>
                <w:b/>
                <w:bCs/>
                <w:sz w:val="20"/>
                <w:rtl/>
              </w:rPr>
              <w:t>ی</w:t>
            </w:r>
            <w:r w:rsidRPr="00A870DB">
              <w:rPr>
                <w:rFonts w:cs="B Nazanin" w:hint="eastAsia"/>
                <w:b/>
                <w:bCs/>
                <w:sz w:val="20"/>
                <w:rtl/>
              </w:rPr>
              <w:t>ل</w:t>
            </w:r>
            <w:r w:rsidRPr="00A870DB">
              <w:rPr>
                <w:rFonts w:cs="B Nazanin" w:hint="cs"/>
                <w:b/>
                <w:bCs/>
                <w:sz w:val="20"/>
                <w:rtl/>
              </w:rPr>
              <w:t>ی</w:t>
            </w:r>
          </w:p>
        </w:tc>
        <w:tc>
          <w:tcPr>
            <w:tcW w:w="1672" w:type="dxa"/>
            <w:tcBorders>
              <w:top w:val="single" w:sz="18" w:space="0" w:color="auto"/>
              <w:left w:val="single" w:sz="4" w:space="0" w:color="auto"/>
              <w:bottom w:val="single" w:sz="4" w:space="0" w:color="auto"/>
              <w:right w:val="single" w:sz="4" w:space="0" w:color="auto"/>
            </w:tcBorders>
            <w:vAlign w:val="center"/>
          </w:tcPr>
          <w:p w14:paraId="503220D4" w14:textId="77777777" w:rsidR="00B555F2" w:rsidRPr="00A870DB" w:rsidRDefault="00B555F2" w:rsidP="007C2582">
            <w:pPr>
              <w:bidi/>
              <w:jc w:val="center"/>
              <w:rPr>
                <w:rFonts w:cs="B Nazanin"/>
                <w:b/>
                <w:bCs/>
                <w:sz w:val="20"/>
                <w:rtl/>
              </w:rPr>
            </w:pPr>
            <w:r w:rsidRPr="00A870DB">
              <w:rPr>
                <w:rFonts w:cs="B Nazanin"/>
                <w:b/>
                <w:bCs/>
                <w:sz w:val="20"/>
                <w:rtl/>
              </w:rPr>
              <w:t>مقطع تحص</w:t>
            </w:r>
            <w:r w:rsidRPr="00A870DB">
              <w:rPr>
                <w:rFonts w:cs="B Nazanin" w:hint="cs"/>
                <w:b/>
                <w:bCs/>
                <w:sz w:val="20"/>
                <w:rtl/>
              </w:rPr>
              <w:t>ی</w:t>
            </w:r>
            <w:r w:rsidRPr="00A870DB">
              <w:rPr>
                <w:rFonts w:cs="B Nazanin" w:hint="eastAsia"/>
                <w:b/>
                <w:bCs/>
                <w:sz w:val="20"/>
                <w:rtl/>
              </w:rPr>
              <w:t>ل</w:t>
            </w:r>
            <w:r w:rsidRPr="00A870DB">
              <w:rPr>
                <w:rFonts w:cs="B Nazanin" w:hint="cs"/>
                <w:b/>
                <w:bCs/>
                <w:sz w:val="20"/>
                <w:rtl/>
              </w:rPr>
              <w:t>ی</w:t>
            </w:r>
          </w:p>
        </w:tc>
        <w:tc>
          <w:tcPr>
            <w:tcW w:w="1318" w:type="dxa"/>
            <w:gridSpan w:val="2"/>
            <w:tcBorders>
              <w:top w:val="single" w:sz="18" w:space="0" w:color="auto"/>
              <w:left w:val="single" w:sz="4" w:space="0" w:color="auto"/>
              <w:bottom w:val="single" w:sz="4" w:space="0" w:color="auto"/>
              <w:right w:val="single" w:sz="4" w:space="0" w:color="auto"/>
            </w:tcBorders>
            <w:vAlign w:val="center"/>
          </w:tcPr>
          <w:p w14:paraId="2E224A78" w14:textId="77777777" w:rsidR="00B555F2" w:rsidRPr="00A870DB" w:rsidRDefault="00B555F2" w:rsidP="007C2582">
            <w:pPr>
              <w:bidi/>
              <w:jc w:val="center"/>
              <w:rPr>
                <w:rFonts w:cs="B Nazanin"/>
                <w:b/>
                <w:bCs/>
                <w:sz w:val="20"/>
                <w:rtl/>
              </w:rPr>
            </w:pPr>
            <w:r w:rsidRPr="00A870DB">
              <w:rPr>
                <w:rFonts w:cs="B Nazanin"/>
                <w:b/>
                <w:bCs/>
                <w:sz w:val="20"/>
                <w:rtl/>
              </w:rPr>
              <w:t>شماره دانشجو</w:t>
            </w:r>
            <w:r w:rsidRPr="00A870DB">
              <w:rPr>
                <w:rFonts w:cs="B Nazanin" w:hint="cs"/>
                <w:b/>
                <w:bCs/>
                <w:sz w:val="20"/>
                <w:rtl/>
              </w:rPr>
              <w:t>یی</w:t>
            </w:r>
          </w:p>
        </w:tc>
        <w:tc>
          <w:tcPr>
            <w:tcW w:w="1709" w:type="dxa"/>
            <w:tcBorders>
              <w:top w:val="single" w:sz="18" w:space="0" w:color="auto"/>
              <w:left w:val="single" w:sz="4" w:space="0" w:color="auto"/>
              <w:bottom w:val="single" w:sz="4" w:space="0" w:color="auto"/>
              <w:right w:val="single" w:sz="4" w:space="0" w:color="auto"/>
            </w:tcBorders>
            <w:vAlign w:val="center"/>
          </w:tcPr>
          <w:p w14:paraId="748FB52F" w14:textId="77777777" w:rsidR="00B555F2" w:rsidRPr="00A870DB" w:rsidRDefault="00B555F2" w:rsidP="007C2582">
            <w:pPr>
              <w:bidi/>
              <w:jc w:val="center"/>
              <w:rPr>
                <w:rFonts w:cs="B Nazanin"/>
                <w:sz w:val="20"/>
                <w:rtl/>
              </w:rPr>
            </w:pPr>
            <w:r w:rsidRPr="00A870DB">
              <w:rPr>
                <w:rFonts w:cs="B Nazanin"/>
                <w:b/>
                <w:bCs/>
                <w:sz w:val="20"/>
                <w:rtl/>
              </w:rPr>
              <w:t>گروه آموزش</w:t>
            </w:r>
            <w:r w:rsidRPr="00A870DB">
              <w:rPr>
                <w:rFonts w:cs="B Nazanin" w:hint="cs"/>
                <w:b/>
                <w:bCs/>
                <w:sz w:val="20"/>
                <w:rtl/>
              </w:rPr>
              <w:t>ی</w:t>
            </w:r>
          </w:p>
        </w:tc>
        <w:tc>
          <w:tcPr>
            <w:tcW w:w="3210" w:type="dxa"/>
            <w:tcBorders>
              <w:top w:val="single" w:sz="18" w:space="0" w:color="auto"/>
              <w:left w:val="single" w:sz="4" w:space="0" w:color="auto"/>
              <w:bottom w:val="single" w:sz="4" w:space="0" w:color="auto"/>
              <w:right w:val="single" w:sz="18" w:space="0" w:color="auto"/>
            </w:tcBorders>
            <w:vAlign w:val="center"/>
          </w:tcPr>
          <w:p w14:paraId="4826B2E0" w14:textId="77777777" w:rsidR="00B555F2" w:rsidRPr="00A870DB" w:rsidRDefault="00B555F2" w:rsidP="007C2582">
            <w:pPr>
              <w:bidi/>
              <w:jc w:val="center"/>
              <w:rPr>
                <w:rFonts w:cs="B Nazanin"/>
                <w:sz w:val="20"/>
                <w:rtl/>
              </w:rPr>
            </w:pPr>
            <w:r w:rsidRPr="00A870DB">
              <w:rPr>
                <w:rFonts w:cs="B Nazanin"/>
                <w:b/>
                <w:bCs/>
                <w:sz w:val="20"/>
                <w:rtl/>
              </w:rPr>
              <w:t>دانشکده</w:t>
            </w:r>
          </w:p>
        </w:tc>
      </w:tr>
      <w:tr w:rsidR="00B555F2" w:rsidRPr="00A870DB" w14:paraId="6577D7B0" w14:textId="77777777" w:rsidTr="00B555F2">
        <w:trPr>
          <w:trHeight w:val="224"/>
          <w:jc w:val="center"/>
        </w:trPr>
        <w:tc>
          <w:tcPr>
            <w:tcW w:w="1210" w:type="dxa"/>
            <w:tcBorders>
              <w:top w:val="single" w:sz="4" w:space="0" w:color="auto"/>
              <w:left w:val="single" w:sz="18" w:space="0" w:color="auto"/>
              <w:bottom w:val="single" w:sz="18" w:space="0" w:color="auto"/>
              <w:right w:val="single" w:sz="4" w:space="0" w:color="auto"/>
            </w:tcBorders>
          </w:tcPr>
          <w:p w14:paraId="65D622AF" w14:textId="5C9B57A2" w:rsidR="00B555F2" w:rsidRPr="00A870DB" w:rsidRDefault="00B555F2" w:rsidP="007C2582">
            <w:pPr>
              <w:bidi/>
              <w:jc w:val="center"/>
              <w:rPr>
                <w:rFonts w:cs="B Nazanin"/>
                <w:sz w:val="20"/>
                <w:rtl/>
                <w:lang w:val="fy-NL" w:bidi="fa-IR"/>
              </w:rPr>
            </w:pPr>
          </w:p>
        </w:tc>
        <w:tc>
          <w:tcPr>
            <w:tcW w:w="1202" w:type="dxa"/>
            <w:tcBorders>
              <w:top w:val="single" w:sz="4" w:space="0" w:color="auto"/>
              <w:left w:val="single" w:sz="4" w:space="0" w:color="auto"/>
              <w:bottom w:val="single" w:sz="18" w:space="0" w:color="auto"/>
              <w:right w:val="single" w:sz="4" w:space="0" w:color="auto"/>
            </w:tcBorders>
          </w:tcPr>
          <w:p w14:paraId="62FD7C3F" w14:textId="7785A1C1" w:rsidR="00B555F2" w:rsidRPr="00A870DB" w:rsidRDefault="00B555F2" w:rsidP="007C2582">
            <w:pPr>
              <w:bidi/>
              <w:jc w:val="center"/>
              <w:rPr>
                <w:rFonts w:cs="B Nazanin"/>
                <w:sz w:val="20"/>
                <w:rtl/>
              </w:rPr>
            </w:pPr>
          </w:p>
        </w:tc>
        <w:tc>
          <w:tcPr>
            <w:tcW w:w="1672" w:type="dxa"/>
            <w:tcBorders>
              <w:top w:val="single" w:sz="4" w:space="0" w:color="auto"/>
              <w:left w:val="single" w:sz="4" w:space="0" w:color="auto"/>
              <w:bottom w:val="single" w:sz="18" w:space="0" w:color="auto"/>
              <w:right w:val="single" w:sz="4" w:space="0" w:color="auto"/>
            </w:tcBorders>
          </w:tcPr>
          <w:p w14:paraId="34CFB225" w14:textId="77777777" w:rsidR="00B555F2" w:rsidRPr="00A870DB" w:rsidRDefault="00B555F2" w:rsidP="007C2582">
            <w:pPr>
              <w:bidi/>
              <w:jc w:val="center"/>
              <w:rPr>
                <w:rFonts w:cs="B Nazanin"/>
                <w:sz w:val="20"/>
                <w:rtl/>
                <w:lang w:bidi="fa-IR"/>
              </w:rPr>
            </w:pPr>
          </w:p>
          <w:p w14:paraId="55D260F7" w14:textId="77777777" w:rsidR="00B555F2" w:rsidRPr="00A870DB" w:rsidRDefault="00B555F2" w:rsidP="007C2582">
            <w:pPr>
              <w:bidi/>
              <w:jc w:val="center"/>
              <w:rPr>
                <w:rFonts w:cs="B Nazanin"/>
                <w:sz w:val="20"/>
                <w:rtl/>
                <w:lang w:bidi="fa-IR"/>
              </w:rPr>
            </w:pPr>
          </w:p>
          <w:p w14:paraId="31947393" w14:textId="172DDF0B" w:rsidR="00B555F2" w:rsidRPr="00A870DB" w:rsidRDefault="00B555F2" w:rsidP="007C2582">
            <w:pPr>
              <w:bidi/>
              <w:jc w:val="center"/>
              <w:rPr>
                <w:rFonts w:cs="B Nazanin"/>
                <w:sz w:val="20"/>
                <w:rtl/>
                <w:lang w:bidi="fa-IR"/>
              </w:rPr>
            </w:pPr>
          </w:p>
        </w:tc>
        <w:tc>
          <w:tcPr>
            <w:tcW w:w="1318" w:type="dxa"/>
            <w:gridSpan w:val="2"/>
            <w:tcBorders>
              <w:top w:val="single" w:sz="4" w:space="0" w:color="auto"/>
              <w:left w:val="single" w:sz="4" w:space="0" w:color="auto"/>
              <w:bottom w:val="single" w:sz="18" w:space="0" w:color="auto"/>
              <w:right w:val="single" w:sz="4" w:space="0" w:color="auto"/>
            </w:tcBorders>
          </w:tcPr>
          <w:p w14:paraId="27229D74" w14:textId="10A0597D" w:rsidR="00B555F2" w:rsidRPr="00A870DB" w:rsidRDefault="00B555F2" w:rsidP="007C2582">
            <w:pPr>
              <w:bidi/>
              <w:jc w:val="center"/>
              <w:rPr>
                <w:rFonts w:cs="B Nazanin"/>
                <w:sz w:val="20"/>
              </w:rPr>
            </w:pPr>
          </w:p>
        </w:tc>
        <w:tc>
          <w:tcPr>
            <w:tcW w:w="1709" w:type="dxa"/>
            <w:tcBorders>
              <w:top w:val="single" w:sz="4" w:space="0" w:color="auto"/>
              <w:left w:val="single" w:sz="4" w:space="0" w:color="auto"/>
              <w:bottom w:val="single" w:sz="18" w:space="0" w:color="auto"/>
              <w:right w:val="single" w:sz="4" w:space="0" w:color="auto"/>
            </w:tcBorders>
          </w:tcPr>
          <w:p w14:paraId="75FF36D1" w14:textId="19A601D0" w:rsidR="00B555F2" w:rsidRPr="00A870DB" w:rsidRDefault="00B555F2" w:rsidP="007C2582">
            <w:pPr>
              <w:bidi/>
              <w:jc w:val="center"/>
              <w:rPr>
                <w:rFonts w:cs="B Nazanin"/>
                <w:sz w:val="20"/>
                <w:rtl/>
                <w:lang w:bidi="fa-IR"/>
              </w:rPr>
            </w:pPr>
          </w:p>
        </w:tc>
        <w:tc>
          <w:tcPr>
            <w:tcW w:w="3210" w:type="dxa"/>
            <w:tcBorders>
              <w:top w:val="single" w:sz="4" w:space="0" w:color="auto"/>
              <w:left w:val="single" w:sz="4" w:space="0" w:color="auto"/>
              <w:bottom w:val="single" w:sz="18" w:space="0" w:color="auto"/>
              <w:right w:val="single" w:sz="18" w:space="0" w:color="auto"/>
            </w:tcBorders>
          </w:tcPr>
          <w:p w14:paraId="5AE6DB4C" w14:textId="5D4ACCF7" w:rsidR="00B555F2" w:rsidRPr="00A870DB" w:rsidRDefault="00B555F2" w:rsidP="007C2582">
            <w:pPr>
              <w:bidi/>
              <w:jc w:val="center"/>
              <w:rPr>
                <w:rFonts w:cs="B Nazanin"/>
                <w:sz w:val="20"/>
                <w:rtl/>
              </w:rPr>
            </w:pPr>
          </w:p>
        </w:tc>
      </w:tr>
      <w:tr w:rsidR="00B555F2" w:rsidRPr="00A870DB" w14:paraId="5C7DE36F" w14:textId="77777777" w:rsidTr="00B555F2">
        <w:trPr>
          <w:trHeight w:val="162"/>
          <w:jc w:val="center"/>
        </w:trPr>
        <w:tc>
          <w:tcPr>
            <w:tcW w:w="4103" w:type="dxa"/>
            <w:gridSpan w:val="4"/>
            <w:tcBorders>
              <w:top w:val="single" w:sz="18" w:space="0" w:color="auto"/>
              <w:left w:val="single" w:sz="18" w:space="0" w:color="auto"/>
              <w:bottom w:val="single" w:sz="4" w:space="0" w:color="auto"/>
              <w:right w:val="single" w:sz="4" w:space="0" w:color="auto"/>
            </w:tcBorders>
          </w:tcPr>
          <w:p w14:paraId="419A560D" w14:textId="77777777" w:rsidR="00B555F2" w:rsidRPr="00A870DB" w:rsidRDefault="00B555F2" w:rsidP="007C2582">
            <w:pPr>
              <w:bidi/>
              <w:jc w:val="center"/>
              <w:rPr>
                <w:rFonts w:cs="B Nazanin"/>
                <w:b/>
                <w:bCs/>
                <w:sz w:val="20"/>
                <w:rtl/>
              </w:rPr>
            </w:pPr>
            <w:r w:rsidRPr="00A870DB">
              <w:rPr>
                <w:rFonts w:cs="B Nazanin"/>
                <w:b/>
                <w:bCs/>
                <w:sz w:val="20"/>
                <w:rtl/>
              </w:rPr>
              <w:t>آدرس:</w:t>
            </w:r>
          </w:p>
        </w:tc>
        <w:tc>
          <w:tcPr>
            <w:tcW w:w="1299" w:type="dxa"/>
            <w:tcBorders>
              <w:top w:val="single" w:sz="18" w:space="0" w:color="auto"/>
              <w:left w:val="single" w:sz="4" w:space="0" w:color="auto"/>
              <w:bottom w:val="single" w:sz="4" w:space="0" w:color="auto"/>
              <w:right w:val="single" w:sz="4" w:space="0" w:color="auto"/>
            </w:tcBorders>
          </w:tcPr>
          <w:p w14:paraId="58E405C4" w14:textId="77777777" w:rsidR="00B555F2" w:rsidRPr="00A870DB" w:rsidRDefault="00B555F2" w:rsidP="007C2582">
            <w:pPr>
              <w:bidi/>
              <w:jc w:val="center"/>
              <w:rPr>
                <w:rFonts w:cs="B Nazanin"/>
                <w:b/>
                <w:bCs/>
                <w:sz w:val="20"/>
                <w:rtl/>
              </w:rPr>
            </w:pPr>
            <w:r w:rsidRPr="00A870DB">
              <w:rPr>
                <w:rFonts w:cs="B Nazanin"/>
                <w:b/>
                <w:bCs/>
                <w:sz w:val="20"/>
                <w:rtl/>
              </w:rPr>
              <w:t>تلفن ثابت</w:t>
            </w:r>
          </w:p>
        </w:tc>
        <w:tc>
          <w:tcPr>
            <w:tcW w:w="1709" w:type="dxa"/>
            <w:tcBorders>
              <w:top w:val="single" w:sz="18" w:space="0" w:color="auto"/>
              <w:left w:val="single" w:sz="4" w:space="0" w:color="auto"/>
              <w:bottom w:val="single" w:sz="4" w:space="0" w:color="auto"/>
              <w:right w:val="single" w:sz="4" w:space="0" w:color="auto"/>
            </w:tcBorders>
          </w:tcPr>
          <w:p w14:paraId="3EBE1043" w14:textId="77777777" w:rsidR="00B555F2" w:rsidRPr="00A870DB" w:rsidRDefault="00B555F2" w:rsidP="007C2582">
            <w:pPr>
              <w:bidi/>
              <w:jc w:val="center"/>
              <w:rPr>
                <w:rFonts w:cs="B Nazanin"/>
                <w:b/>
                <w:bCs/>
                <w:sz w:val="20"/>
                <w:rtl/>
              </w:rPr>
            </w:pPr>
            <w:r w:rsidRPr="00A870DB">
              <w:rPr>
                <w:rFonts w:cs="B Nazanin"/>
                <w:b/>
                <w:bCs/>
                <w:sz w:val="20"/>
                <w:rtl/>
              </w:rPr>
              <w:t>تلفن همراه</w:t>
            </w:r>
          </w:p>
        </w:tc>
        <w:tc>
          <w:tcPr>
            <w:tcW w:w="3210" w:type="dxa"/>
            <w:tcBorders>
              <w:top w:val="single" w:sz="18" w:space="0" w:color="auto"/>
              <w:left w:val="single" w:sz="4" w:space="0" w:color="auto"/>
              <w:bottom w:val="single" w:sz="4" w:space="0" w:color="auto"/>
              <w:right w:val="single" w:sz="18" w:space="0" w:color="auto"/>
            </w:tcBorders>
          </w:tcPr>
          <w:p w14:paraId="1C82AEF0" w14:textId="77777777" w:rsidR="00B555F2" w:rsidRPr="00A870DB" w:rsidRDefault="00B555F2" w:rsidP="007C2582">
            <w:pPr>
              <w:bidi/>
              <w:jc w:val="center"/>
              <w:rPr>
                <w:rFonts w:cs="B Nazanin"/>
                <w:b/>
                <w:bCs/>
                <w:sz w:val="20"/>
                <w:rtl/>
              </w:rPr>
            </w:pPr>
            <w:r w:rsidRPr="00A870DB">
              <w:rPr>
                <w:rFonts w:cs="B Nazanin"/>
                <w:b/>
                <w:bCs/>
                <w:sz w:val="20"/>
                <w:rtl/>
              </w:rPr>
              <w:t>ایمیل</w:t>
            </w:r>
          </w:p>
        </w:tc>
      </w:tr>
      <w:tr w:rsidR="00B555F2" w:rsidRPr="00A870DB" w14:paraId="74F9DE8F" w14:textId="77777777" w:rsidTr="00B555F2">
        <w:trPr>
          <w:trHeight w:val="256"/>
          <w:jc w:val="center"/>
        </w:trPr>
        <w:tc>
          <w:tcPr>
            <w:tcW w:w="4103" w:type="dxa"/>
            <w:gridSpan w:val="4"/>
            <w:tcBorders>
              <w:top w:val="single" w:sz="4" w:space="0" w:color="auto"/>
              <w:left w:val="single" w:sz="18" w:space="0" w:color="auto"/>
              <w:bottom w:val="single" w:sz="18" w:space="0" w:color="auto"/>
              <w:right w:val="single" w:sz="4" w:space="0" w:color="auto"/>
            </w:tcBorders>
            <w:vAlign w:val="center"/>
          </w:tcPr>
          <w:p w14:paraId="05C924CD" w14:textId="77777777" w:rsidR="00B555F2" w:rsidRPr="00A870DB" w:rsidRDefault="00B555F2" w:rsidP="007C2582">
            <w:pPr>
              <w:bidi/>
              <w:jc w:val="center"/>
              <w:rPr>
                <w:rFonts w:cs="B Nazanin"/>
                <w:sz w:val="20"/>
                <w:rtl/>
                <w:lang w:bidi="fa-IR"/>
              </w:rPr>
            </w:pPr>
          </w:p>
          <w:p w14:paraId="148E489E" w14:textId="77777777" w:rsidR="00B555F2" w:rsidRPr="00A870DB" w:rsidRDefault="00B555F2" w:rsidP="007C2582">
            <w:pPr>
              <w:bidi/>
              <w:jc w:val="center"/>
              <w:rPr>
                <w:rFonts w:cs="B Nazanin"/>
                <w:sz w:val="20"/>
                <w:rtl/>
                <w:lang w:bidi="fa-IR"/>
              </w:rPr>
            </w:pPr>
          </w:p>
          <w:p w14:paraId="648B06A5" w14:textId="22CC5965" w:rsidR="00B555F2" w:rsidRPr="00A870DB" w:rsidRDefault="00B555F2" w:rsidP="007C2582">
            <w:pPr>
              <w:bidi/>
              <w:jc w:val="center"/>
              <w:rPr>
                <w:rFonts w:cs="B Nazanin"/>
                <w:sz w:val="20"/>
                <w:rtl/>
                <w:lang w:bidi="fa-IR"/>
              </w:rPr>
            </w:pPr>
          </w:p>
        </w:tc>
        <w:tc>
          <w:tcPr>
            <w:tcW w:w="1299" w:type="dxa"/>
            <w:tcBorders>
              <w:top w:val="single" w:sz="4" w:space="0" w:color="auto"/>
              <w:left w:val="single" w:sz="4" w:space="0" w:color="auto"/>
              <w:bottom w:val="single" w:sz="18" w:space="0" w:color="auto"/>
              <w:right w:val="single" w:sz="4" w:space="0" w:color="auto"/>
            </w:tcBorders>
            <w:vAlign w:val="center"/>
          </w:tcPr>
          <w:p w14:paraId="448AC24E" w14:textId="3B583217" w:rsidR="00B555F2" w:rsidRPr="00A870DB" w:rsidRDefault="00B555F2" w:rsidP="007C2582">
            <w:pPr>
              <w:bidi/>
              <w:jc w:val="center"/>
              <w:rPr>
                <w:rFonts w:cs="B Nazanin"/>
                <w:sz w:val="20"/>
              </w:rPr>
            </w:pPr>
          </w:p>
        </w:tc>
        <w:tc>
          <w:tcPr>
            <w:tcW w:w="1709" w:type="dxa"/>
            <w:tcBorders>
              <w:top w:val="single" w:sz="4" w:space="0" w:color="auto"/>
              <w:left w:val="single" w:sz="4" w:space="0" w:color="auto"/>
              <w:bottom w:val="single" w:sz="18" w:space="0" w:color="auto"/>
              <w:right w:val="single" w:sz="4" w:space="0" w:color="auto"/>
            </w:tcBorders>
            <w:vAlign w:val="center"/>
          </w:tcPr>
          <w:p w14:paraId="1A4D066D" w14:textId="2E7AE2B6" w:rsidR="00B555F2" w:rsidRPr="00A870DB" w:rsidRDefault="00B555F2" w:rsidP="007C2582">
            <w:pPr>
              <w:bidi/>
              <w:jc w:val="center"/>
              <w:rPr>
                <w:rFonts w:cs="B Nazanin"/>
                <w:sz w:val="20"/>
                <w:rtl/>
              </w:rPr>
            </w:pPr>
          </w:p>
        </w:tc>
        <w:tc>
          <w:tcPr>
            <w:tcW w:w="3210" w:type="dxa"/>
            <w:tcBorders>
              <w:top w:val="single" w:sz="4" w:space="0" w:color="auto"/>
              <w:left w:val="single" w:sz="4" w:space="0" w:color="auto"/>
              <w:bottom w:val="single" w:sz="18" w:space="0" w:color="auto"/>
              <w:right w:val="single" w:sz="18" w:space="0" w:color="auto"/>
            </w:tcBorders>
            <w:vAlign w:val="center"/>
          </w:tcPr>
          <w:p w14:paraId="433575ED" w14:textId="3B9DC427" w:rsidR="00B555F2" w:rsidRPr="00A870DB" w:rsidRDefault="00B555F2" w:rsidP="007C2582">
            <w:pPr>
              <w:bidi/>
              <w:jc w:val="center"/>
              <w:rPr>
                <w:rFonts w:cs="B Nazanin"/>
                <w:sz w:val="20"/>
                <w:rtl/>
                <w:lang w:bidi="fa-IR"/>
              </w:rPr>
            </w:pPr>
          </w:p>
        </w:tc>
      </w:tr>
    </w:tbl>
    <w:p w14:paraId="30DC0F82" w14:textId="77777777" w:rsidR="00B555F2" w:rsidRPr="00A870DB" w:rsidRDefault="00B555F2" w:rsidP="007C2582">
      <w:pPr>
        <w:bidi/>
        <w:rPr>
          <w:rFonts w:cs="B Nazanin"/>
          <w:rtl/>
          <w:lang w:bidi="fa-IR"/>
        </w:rPr>
      </w:pPr>
    </w:p>
    <w:tbl>
      <w:tblPr>
        <w:bidiVisual/>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1800"/>
        <w:gridCol w:w="1260"/>
        <w:gridCol w:w="990"/>
        <w:gridCol w:w="1620"/>
        <w:gridCol w:w="2205"/>
        <w:gridCol w:w="1833"/>
      </w:tblGrid>
      <w:tr w:rsidR="00B555F2" w:rsidRPr="00A870DB" w14:paraId="448F6525" w14:textId="77777777" w:rsidTr="00B555F2">
        <w:trPr>
          <w:trHeight w:val="273"/>
          <w:jc w:val="center"/>
        </w:trPr>
        <w:tc>
          <w:tcPr>
            <w:tcW w:w="10316" w:type="dxa"/>
            <w:gridSpan w:val="7"/>
            <w:tcBorders>
              <w:top w:val="single" w:sz="18" w:space="0" w:color="auto"/>
              <w:left w:val="single" w:sz="18" w:space="0" w:color="auto"/>
              <w:bottom w:val="single" w:sz="18" w:space="0" w:color="auto"/>
              <w:right w:val="single" w:sz="18" w:space="0" w:color="auto"/>
            </w:tcBorders>
            <w:shd w:val="clear" w:color="auto" w:fill="FFFFFF"/>
          </w:tcPr>
          <w:p w14:paraId="054BB5F0" w14:textId="77777777" w:rsidR="00B555F2" w:rsidRPr="00A870DB" w:rsidRDefault="00B555F2" w:rsidP="007C2582">
            <w:pPr>
              <w:bidi/>
              <w:spacing w:before="120"/>
              <w:jc w:val="center"/>
              <w:rPr>
                <w:rFonts w:cs="B Nazanin"/>
                <w:b/>
                <w:bCs/>
                <w:sz w:val="20"/>
                <w:rtl/>
              </w:rPr>
            </w:pPr>
            <w:r w:rsidRPr="00A870DB">
              <w:rPr>
                <w:rFonts w:cs="B Nazanin"/>
                <w:b/>
                <w:bCs/>
                <w:sz w:val="20"/>
                <w:rtl/>
              </w:rPr>
              <w:t>مشخصات اساتید راهنما / مشاور:</w:t>
            </w:r>
          </w:p>
        </w:tc>
      </w:tr>
      <w:tr w:rsidR="00B555F2" w:rsidRPr="00A870DB" w14:paraId="4B9CD200" w14:textId="77777777" w:rsidTr="007C2582">
        <w:trPr>
          <w:trHeight w:val="342"/>
          <w:jc w:val="center"/>
        </w:trPr>
        <w:tc>
          <w:tcPr>
            <w:tcW w:w="608" w:type="dxa"/>
            <w:tcBorders>
              <w:top w:val="single" w:sz="18" w:space="0" w:color="auto"/>
              <w:left w:val="single" w:sz="18" w:space="0" w:color="auto"/>
              <w:bottom w:val="single" w:sz="12" w:space="0" w:color="auto"/>
            </w:tcBorders>
            <w:vAlign w:val="center"/>
          </w:tcPr>
          <w:p w14:paraId="4C2815AE" w14:textId="77777777" w:rsidR="00B555F2" w:rsidRPr="00A870DB" w:rsidRDefault="00B555F2" w:rsidP="007C2582">
            <w:pPr>
              <w:bidi/>
              <w:jc w:val="center"/>
              <w:rPr>
                <w:rFonts w:cs="B Nazanin"/>
                <w:b/>
                <w:bCs/>
                <w:sz w:val="18"/>
                <w:szCs w:val="18"/>
                <w:rtl/>
              </w:rPr>
            </w:pPr>
            <w:r w:rsidRPr="00A870DB">
              <w:rPr>
                <w:rFonts w:cs="B Nazanin"/>
                <w:b/>
                <w:bCs/>
                <w:sz w:val="18"/>
                <w:szCs w:val="18"/>
                <w:rtl/>
              </w:rPr>
              <w:t>رديف</w:t>
            </w:r>
          </w:p>
        </w:tc>
        <w:tc>
          <w:tcPr>
            <w:tcW w:w="1800" w:type="dxa"/>
            <w:tcBorders>
              <w:top w:val="single" w:sz="18" w:space="0" w:color="auto"/>
              <w:bottom w:val="single" w:sz="12" w:space="0" w:color="auto"/>
            </w:tcBorders>
            <w:vAlign w:val="center"/>
          </w:tcPr>
          <w:p w14:paraId="38D49ADD" w14:textId="77777777" w:rsidR="00B555F2" w:rsidRPr="00A870DB" w:rsidRDefault="00B555F2" w:rsidP="007C2582">
            <w:pPr>
              <w:bidi/>
              <w:jc w:val="center"/>
              <w:rPr>
                <w:rFonts w:cs="B Nazanin"/>
                <w:b/>
                <w:bCs/>
                <w:sz w:val="20"/>
                <w:rtl/>
              </w:rPr>
            </w:pPr>
            <w:r w:rsidRPr="00A870DB">
              <w:rPr>
                <w:rFonts w:cs="B Nazanin"/>
                <w:b/>
                <w:bCs/>
                <w:sz w:val="20"/>
                <w:rtl/>
              </w:rPr>
              <w:t>نام و نام خانوادگي</w:t>
            </w:r>
          </w:p>
        </w:tc>
        <w:tc>
          <w:tcPr>
            <w:tcW w:w="1260" w:type="dxa"/>
            <w:tcBorders>
              <w:top w:val="single" w:sz="18" w:space="0" w:color="auto"/>
              <w:bottom w:val="single" w:sz="12" w:space="0" w:color="auto"/>
            </w:tcBorders>
            <w:vAlign w:val="center"/>
          </w:tcPr>
          <w:p w14:paraId="4F45E447" w14:textId="77777777" w:rsidR="00B555F2" w:rsidRPr="00A870DB" w:rsidRDefault="00B555F2" w:rsidP="007C2582">
            <w:pPr>
              <w:bidi/>
              <w:jc w:val="center"/>
              <w:rPr>
                <w:rFonts w:cs="B Nazanin"/>
                <w:b/>
                <w:bCs/>
                <w:sz w:val="20"/>
                <w:rtl/>
              </w:rPr>
            </w:pPr>
            <w:r w:rsidRPr="00A870DB">
              <w:rPr>
                <w:rFonts w:cs="B Nazanin"/>
                <w:b/>
                <w:bCs/>
                <w:sz w:val="20"/>
                <w:rtl/>
              </w:rPr>
              <w:t>رشته و مقطع تحصیلی</w:t>
            </w:r>
          </w:p>
        </w:tc>
        <w:tc>
          <w:tcPr>
            <w:tcW w:w="990" w:type="dxa"/>
            <w:tcBorders>
              <w:top w:val="single" w:sz="18" w:space="0" w:color="auto"/>
              <w:bottom w:val="single" w:sz="12" w:space="0" w:color="auto"/>
            </w:tcBorders>
            <w:vAlign w:val="center"/>
          </w:tcPr>
          <w:p w14:paraId="47536962" w14:textId="7990F5BA" w:rsidR="00B555F2" w:rsidRPr="00A870DB" w:rsidRDefault="007C2582" w:rsidP="007C2582">
            <w:pPr>
              <w:bidi/>
              <w:jc w:val="center"/>
              <w:rPr>
                <w:rFonts w:cs="B Nazanin"/>
                <w:b/>
                <w:bCs/>
                <w:sz w:val="20"/>
                <w:rtl/>
              </w:rPr>
            </w:pPr>
            <w:r>
              <w:rPr>
                <w:rFonts w:cs="B Nazanin" w:hint="cs"/>
                <w:b/>
                <w:bCs/>
                <w:sz w:val="20"/>
                <w:rtl/>
              </w:rPr>
              <w:t>نوع همکاری</w:t>
            </w:r>
          </w:p>
        </w:tc>
        <w:tc>
          <w:tcPr>
            <w:tcW w:w="1620" w:type="dxa"/>
            <w:tcBorders>
              <w:top w:val="single" w:sz="18" w:space="0" w:color="auto"/>
              <w:bottom w:val="single" w:sz="12" w:space="0" w:color="auto"/>
            </w:tcBorders>
            <w:vAlign w:val="center"/>
          </w:tcPr>
          <w:p w14:paraId="65FEBC86" w14:textId="41BCF30A" w:rsidR="00B555F2" w:rsidRPr="00A870DB" w:rsidRDefault="007C2582" w:rsidP="007C2582">
            <w:pPr>
              <w:bidi/>
              <w:jc w:val="center"/>
              <w:rPr>
                <w:rFonts w:cs="B Nazanin"/>
                <w:b/>
                <w:bCs/>
                <w:sz w:val="20"/>
                <w:rtl/>
              </w:rPr>
            </w:pPr>
            <w:r>
              <w:rPr>
                <w:rFonts w:cs="B Nazanin" w:hint="cs"/>
                <w:b/>
                <w:bCs/>
                <w:sz w:val="20"/>
                <w:rtl/>
              </w:rPr>
              <w:t>تلفن همراه</w:t>
            </w:r>
          </w:p>
        </w:tc>
        <w:tc>
          <w:tcPr>
            <w:tcW w:w="2205" w:type="dxa"/>
            <w:tcBorders>
              <w:top w:val="single" w:sz="18" w:space="0" w:color="auto"/>
              <w:bottom w:val="single" w:sz="12" w:space="0" w:color="auto"/>
            </w:tcBorders>
            <w:vAlign w:val="center"/>
          </w:tcPr>
          <w:p w14:paraId="78935E68" w14:textId="77777777" w:rsidR="00B555F2" w:rsidRPr="00A870DB" w:rsidRDefault="00B555F2" w:rsidP="007C2582">
            <w:pPr>
              <w:bidi/>
              <w:jc w:val="center"/>
              <w:rPr>
                <w:rFonts w:cs="B Nazanin"/>
                <w:b/>
                <w:bCs/>
                <w:sz w:val="20"/>
                <w:rtl/>
              </w:rPr>
            </w:pPr>
            <w:r w:rsidRPr="00A870DB">
              <w:rPr>
                <w:rFonts w:cs="B Nazanin"/>
                <w:b/>
                <w:bCs/>
                <w:sz w:val="20"/>
                <w:rtl/>
              </w:rPr>
              <w:t>ایمیل</w:t>
            </w:r>
          </w:p>
        </w:tc>
        <w:tc>
          <w:tcPr>
            <w:tcW w:w="1833" w:type="dxa"/>
            <w:tcBorders>
              <w:top w:val="single" w:sz="18" w:space="0" w:color="auto"/>
              <w:bottom w:val="single" w:sz="12" w:space="0" w:color="auto"/>
              <w:right w:val="single" w:sz="18" w:space="0" w:color="auto"/>
            </w:tcBorders>
            <w:vAlign w:val="center"/>
          </w:tcPr>
          <w:p w14:paraId="4899B40A" w14:textId="4023060D" w:rsidR="00B555F2" w:rsidRPr="00A870DB" w:rsidRDefault="007C2582" w:rsidP="007C2582">
            <w:pPr>
              <w:bidi/>
              <w:jc w:val="center"/>
              <w:rPr>
                <w:rFonts w:cs="B Nazanin"/>
                <w:b/>
                <w:bCs/>
                <w:sz w:val="20"/>
                <w:rtl/>
              </w:rPr>
            </w:pPr>
            <w:r>
              <w:rPr>
                <w:rFonts w:cs="B Nazanin" w:hint="cs"/>
                <w:b/>
                <w:bCs/>
                <w:sz w:val="20"/>
                <w:rtl/>
              </w:rPr>
              <w:t>امضاء</w:t>
            </w:r>
          </w:p>
        </w:tc>
      </w:tr>
      <w:tr w:rsidR="00B555F2" w:rsidRPr="00A870DB" w14:paraId="54FDDA00" w14:textId="77777777" w:rsidTr="007C2582">
        <w:trPr>
          <w:trHeight w:val="303"/>
          <w:jc w:val="center"/>
        </w:trPr>
        <w:tc>
          <w:tcPr>
            <w:tcW w:w="608" w:type="dxa"/>
            <w:tcBorders>
              <w:left w:val="single" w:sz="18" w:space="0" w:color="auto"/>
            </w:tcBorders>
            <w:vAlign w:val="center"/>
          </w:tcPr>
          <w:p w14:paraId="5A313931" w14:textId="43C2F6C8" w:rsidR="00B555F2" w:rsidRPr="00A870DB" w:rsidRDefault="00B555F2" w:rsidP="007C2582">
            <w:pPr>
              <w:bidi/>
              <w:jc w:val="center"/>
              <w:rPr>
                <w:rFonts w:cs="B Nazanin"/>
                <w:sz w:val="20"/>
                <w:rtl/>
              </w:rPr>
            </w:pPr>
          </w:p>
        </w:tc>
        <w:tc>
          <w:tcPr>
            <w:tcW w:w="1800" w:type="dxa"/>
            <w:vAlign w:val="center"/>
          </w:tcPr>
          <w:p w14:paraId="584CBF9D" w14:textId="77777777" w:rsidR="00B555F2" w:rsidRPr="00A870DB" w:rsidRDefault="00B555F2" w:rsidP="007C2582">
            <w:pPr>
              <w:bidi/>
              <w:jc w:val="center"/>
              <w:rPr>
                <w:rFonts w:cs="B Nazanin"/>
                <w:sz w:val="20"/>
                <w:rtl/>
              </w:rPr>
            </w:pPr>
          </w:p>
          <w:p w14:paraId="2D6BFBEC" w14:textId="39D26A82" w:rsidR="00B555F2" w:rsidRPr="00A870DB" w:rsidRDefault="00B555F2" w:rsidP="007C2582">
            <w:pPr>
              <w:bidi/>
              <w:jc w:val="center"/>
              <w:rPr>
                <w:rFonts w:cs="B Nazanin"/>
                <w:sz w:val="20"/>
                <w:rtl/>
              </w:rPr>
            </w:pPr>
          </w:p>
        </w:tc>
        <w:tc>
          <w:tcPr>
            <w:tcW w:w="1260" w:type="dxa"/>
            <w:vAlign w:val="center"/>
          </w:tcPr>
          <w:p w14:paraId="22AC4E86" w14:textId="34374D1D" w:rsidR="00B555F2" w:rsidRPr="00A870DB" w:rsidRDefault="00B555F2" w:rsidP="007C2582">
            <w:pPr>
              <w:bidi/>
              <w:jc w:val="center"/>
              <w:rPr>
                <w:rFonts w:cs="B Nazanin"/>
                <w:sz w:val="20"/>
                <w:rtl/>
              </w:rPr>
            </w:pPr>
          </w:p>
        </w:tc>
        <w:tc>
          <w:tcPr>
            <w:tcW w:w="990" w:type="dxa"/>
            <w:vAlign w:val="center"/>
          </w:tcPr>
          <w:p w14:paraId="474D3096" w14:textId="35D7D5F1" w:rsidR="00B555F2" w:rsidRPr="00A870DB" w:rsidRDefault="00B555F2" w:rsidP="007C2582">
            <w:pPr>
              <w:bidi/>
              <w:jc w:val="center"/>
              <w:rPr>
                <w:rFonts w:cs="B Nazanin"/>
                <w:sz w:val="20"/>
                <w:rtl/>
                <w:lang w:bidi="fa-IR"/>
              </w:rPr>
            </w:pPr>
          </w:p>
        </w:tc>
        <w:tc>
          <w:tcPr>
            <w:tcW w:w="1620" w:type="dxa"/>
            <w:vAlign w:val="center"/>
          </w:tcPr>
          <w:p w14:paraId="774DD663" w14:textId="2D732825" w:rsidR="00B555F2" w:rsidRPr="00A870DB" w:rsidRDefault="00B555F2" w:rsidP="007C2582">
            <w:pPr>
              <w:bidi/>
              <w:jc w:val="center"/>
              <w:rPr>
                <w:rFonts w:cs="B Nazanin"/>
                <w:sz w:val="20"/>
                <w:rtl/>
              </w:rPr>
            </w:pPr>
          </w:p>
        </w:tc>
        <w:tc>
          <w:tcPr>
            <w:tcW w:w="2205" w:type="dxa"/>
            <w:vAlign w:val="center"/>
          </w:tcPr>
          <w:p w14:paraId="00268363" w14:textId="23BD3A52" w:rsidR="00B555F2" w:rsidRPr="00A870DB" w:rsidRDefault="00B555F2" w:rsidP="007C2582">
            <w:pPr>
              <w:bidi/>
              <w:rPr>
                <w:rFonts w:cs="B Nazanin"/>
                <w:sz w:val="20"/>
                <w:rtl/>
              </w:rPr>
            </w:pPr>
          </w:p>
        </w:tc>
        <w:tc>
          <w:tcPr>
            <w:tcW w:w="1833" w:type="dxa"/>
            <w:tcBorders>
              <w:right w:val="single" w:sz="18" w:space="0" w:color="auto"/>
            </w:tcBorders>
            <w:vAlign w:val="center"/>
          </w:tcPr>
          <w:p w14:paraId="608B2456" w14:textId="008FB271" w:rsidR="00B555F2" w:rsidRPr="00A870DB" w:rsidRDefault="00B555F2" w:rsidP="007C2582">
            <w:pPr>
              <w:bidi/>
              <w:jc w:val="center"/>
              <w:rPr>
                <w:rFonts w:cs="B Nazanin"/>
                <w:sz w:val="20"/>
              </w:rPr>
            </w:pPr>
          </w:p>
        </w:tc>
      </w:tr>
      <w:tr w:rsidR="00B555F2" w:rsidRPr="00A870DB" w14:paraId="10B76405" w14:textId="77777777" w:rsidTr="007C2582">
        <w:trPr>
          <w:trHeight w:val="303"/>
          <w:jc w:val="center"/>
        </w:trPr>
        <w:tc>
          <w:tcPr>
            <w:tcW w:w="608" w:type="dxa"/>
            <w:tcBorders>
              <w:left w:val="single" w:sz="18" w:space="0" w:color="auto"/>
            </w:tcBorders>
            <w:vAlign w:val="center"/>
          </w:tcPr>
          <w:p w14:paraId="27674AD8" w14:textId="77777777" w:rsidR="00B555F2" w:rsidRPr="00A870DB" w:rsidRDefault="00B555F2" w:rsidP="007C2582">
            <w:pPr>
              <w:bidi/>
              <w:jc w:val="center"/>
              <w:rPr>
                <w:rFonts w:cs="B Nazanin"/>
                <w:sz w:val="20"/>
                <w:rtl/>
              </w:rPr>
            </w:pPr>
          </w:p>
        </w:tc>
        <w:tc>
          <w:tcPr>
            <w:tcW w:w="1800" w:type="dxa"/>
            <w:vAlign w:val="center"/>
          </w:tcPr>
          <w:p w14:paraId="0F0A04F8" w14:textId="77777777" w:rsidR="00B555F2" w:rsidRPr="00A870DB" w:rsidRDefault="00B555F2" w:rsidP="007C2582">
            <w:pPr>
              <w:bidi/>
              <w:jc w:val="center"/>
              <w:rPr>
                <w:rFonts w:cs="B Nazanin"/>
                <w:sz w:val="20"/>
                <w:rtl/>
              </w:rPr>
            </w:pPr>
          </w:p>
          <w:p w14:paraId="40AEF871" w14:textId="7F2379F1" w:rsidR="00B555F2" w:rsidRPr="00A870DB" w:rsidRDefault="00B555F2" w:rsidP="007C2582">
            <w:pPr>
              <w:bidi/>
              <w:jc w:val="center"/>
              <w:rPr>
                <w:rFonts w:cs="B Nazanin"/>
                <w:sz w:val="20"/>
                <w:rtl/>
              </w:rPr>
            </w:pPr>
          </w:p>
        </w:tc>
        <w:tc>
          <w:tcPr>
            <w:tcW w:w="1260" w:type="dxa"/>
            <w:vAlign w:val="center"/>
          </w:tcPr>
          <w:p w14:paraId="137DD4D4" w14:textId="77777777" w:rsidR="00B555F2" w:rsidRPr="00A870DB" w:rsidRDefault="00B555F2" w:rsidP="007C2582">
            <w:pPr>
              <w:bidi/>
              <w:jc w:val="center"/>
              <w:rPr>
                <w:rFonts w:cs="B Nazanin"/>
                <w:sz w:val="20"/>
                <w:rtl/>
              </w:rPr>
            </w:pPr>
          </w:p>
        </w:tc>
        <w:tc>
          <w:tcPr>
            <w:tcW w:w="990" w:type="dxa"/>
            <w:vAlign w:val="center"/>
          </w:tcPr>
          <w:p w14:paraId="5D5A9152" w14:textId="77777777" w:rsidR="00B555F2" w:rsidRPr="00A870DB" w:rsidRDefault="00B555F2" w:rsidP="007C2582">
            <w:pPr>
              <w:bidi/>
              <w:jc w:val="center"/>
              <w:rPr>
                <w:rFonts w:cs="B Nazanin"/>
                <w:sz w:val="20"/>
                <w:rtl/>
                <w:lang w:bidi="fa-IR"/>
              </w:rPr>
            </w:pPr>
          </w:p>
        </w:tc>
        <w:tc>
          <w:tcPr>
            <w:tcW w:w="1620" w:type="dxa"/>
            <w:vAlign w:val="center"/>
          </w:tcPr>
          <w:p w14:paraId="7685DB7D" w14:textId="77777777" w:rsidR="00B555F2" w:rsidRPr="00A870DB" w:rsidRDefault="00B555F2" w:rsidP="007C2582">
            <w:pPr>
              <w:bidi/>
              <w:jc w:val="center"/>
              <w:rPr>
                <w:rFonts w:cs="B Nazanin"/>
                <w:sz w:val="20"/>
                <w:rtl/>
              </w:rPr>
            </w:pPr>
          </w:p>
        </w:tc>
        <w:tc>
          <w:tcPr>
            <w:tcW w:w="2205" w:type="dxa"/>
            <w:vAlign w:val="center"/>
          </w:tcPr>
          <w:p w14:paraId="08424F69" w14:textId="77777777" w:rsidR="00B555F2" w:rsidRPr="00A870DB" w:rsidRDefault="00B555F2" w:rsidP="007C2582">
            <w:pPr>
              <w:bidi/>
              <w:rPr>
                <w:rFonts w:cs="B Nazanin"/>
                <w:sz w:val="20"/>
                <w:rtl/>
              </w:rPr>
            </w:pPr>
          </w:p>
        </w:tc>
        <w:tc>
          <w:tcPr>
            <w:tcW w:w="1833" w:type="dxa"/>
            <w:tcBorders>
              <w:right w:val="single" w:sz="18" w:space="0" w:color="auto"/>
            </w:tcBorders>
            <w:vAlign w:val="center"/>
          </w:tcPr>
          <w:p w14:paraId="72ED3281" w14:textId="77777777" w:rsidR="00B555F2" w:rsidRPr="00A870DB" w:rsidRDefault="00B555F2" w:rsidP="007C2582">
            <w:pPr>
              <w:bidi/>
              <w:jc w:val="center"/>
              <w:rPr>
                <w:rFonts w:cs="B Nazanin"/>
                <w:sz w:val="20"/>
              </w:rPr>
            </w:pPr>
          </w:p>
        </w:tc>
      </w:tr>
      <w:tr w:rsidR="00B555F2" w:rsidRPr="00A870DB" w14:paraId="441E5B77" w14:textId="77777777" w:rsidTr="007C2582">
        <w:trPr>
          <w:trHeight w:val="303"/>
          <w:jc w:val="center"/>
        </w:trPr>
        <w:tc>
          <w:tcPr>
            <w:tcW w:w="608" w:type="dxa"/>
            <w:tcBorders>
              <w:left w:val="single" w:sz="18" w:space="0" w:color="auto"/>
            </w:tcBorders>
            <w:vAlign w:val="center"/>
          </w:tcPr>
          <w:p w14:paraId="17CDAB35" w14:textId="77777777" w:rsidR="00B555F2" w:rsidRPr="00A870DB" w:rsidRDefault="00B555F2" w:rsidP="007C2582">
            <w:pPr>
              <w:bidi/>
              <w:jc w:val="center"/>
              <w:rPr>
                <w:rFonts w:cs="B Nazanin"/>
                <w:sz w:val="20"/>
                <w:rtl/>
              </w:rPr>
            </w:pPr>
          </w:p>
        </w:tc>
        <w:tc>
          <w:tcPr>
            <w:tcW w:w="1800" w:type="dxa"/>
            <w:vAlign w:val="center"/>
          </w:tcPr>
          <w:p w14:paraId="74E225B9" w14:textId="77777777" w:rsidR="00B555F2" w:rsidRPr="00A870DB" w:rsidRDefault="00B555F2" w:rsidP="007C2582">
            <w:pPr>
              <w:bidi/>
              <w:jc w:val="center"/>
              <w:rPr>
                <w:rFonts w:cs="B Nazanin"/>
                <w:sz w:val="20"/>
                <w:rtl/>
              </w:rPr>
            </w:pPr>
          </w:p>
          <w:p w14:paraId="482DDA82" w14:textId="3BACF28F" w:rsidR="00B555F2" w:rsidRPr="00A870DB" w:rsidRDefault="00B555F2" w:rsidP="007C2582">
            <w:pPr>
              <w:bidi/>
              <w:jc w:val="center"/>
              <w:rPr>
                <w:rFonts w:cs="B Nazanin"/>
                <w:sz w:val="20"/>
                <w:rtl/>
              </w:rPr>
            </w:pPr>
          </w:p>
        </w:tc>
        <w:tc>
          <w:tcPr>
            <w:tcW w:w="1260" w:type="dxa"/>
            <w:vAlign w:val="center"/>
          </w:tcPr>
          <w:p w14:paraId="2224874B" w14:textId="77777777" w:rsidR="00B555F2" w:rsidRPr="00A870DB" w:rsidRDefault="00B555F2" w:rsidP="007C2582">
            <w:pPr>
              <w:bidi/>
              <w:jc w:val="center"/>
              <w:rPr>
                <w:rFonts w:cs="B Nazanin"/>
                <w:sz w:val="20"/>
                <w:rtl/>
              </w:rPr>
            </w:pPr>
          </w:p>
        </w:tc>
        <w:tc>
          <w:tcPr>
            <w:tcW w:w="990" w:type="dxa"/>
            <w:vAlign w:val="center"/>
          </w:tcPr>
          <w:p w14:paraId="6E670875" w14:textId="77777777" w:rsidR="00B555F2" w:rsidRPr="00A870DB" w:rsidRDefault="00B555F2" w:rsidP="007C2582">
            <w:pPr>
              <w:bidi/>
              <w:jc w:val="center"/>
              <w:rPr>
                <w:rFonts w:cs="B Nazanin"/>
                <w:sz w:val="20"/>
                <w:rtl/>
                <w:lang w:bidi="fa-IR"/>
              </w:rPr>
            </w:pPr>
          </w:p>
        </w:tc>
        <w:tc>
          <w:tcPr>
            <w:tcW w:w="1620" w:type="dxa"/>
            <w:vAlign w:val="center"/>
          </w:tcPr>
          <w:p w14:paraId="01BC63E6" w14:textId="77777777" w:rsidR="00B555F2" w:rsidRPr="00A870DB" w:rsidRDefault="00B555F2" w:rsidP="007C2582">
            <w:pPr>
              <w:bidi/>
              <w:jc w:val="center"/>
              <w:rPr>
                <w:rFonts w:cs="B Nazanin"/>
                <w:sz w:val="20"/>
                <w:rtl/>
              </w:rPr>
            </w:pPr>
          </w:p>
        </w:tc>
        <w:tc>
          <w:tcPr>
            <w:tcW w:w="2205" w:type="dxa"/>
            <w:vAlign w:val="center"/>
          </w:tcPr>
          <w:p w14:paraId="3351178B" w14:textId="77777777" w:rsidR="00B555F2" w:rsidRPr="00A870DB" w:rsidRDefault="00B555F2" w:rsidP="007C2582">
            <w:pPr>
              <w:bidi/>
              <w:rPr>
                <w:rFonts w:cs="B Nazanin"/>
                <w:sz w:val="20"/>
                <w:rtl/>
              </w:rPr>
            </w:pPr>
          </w:p>
        </w:tc>
        <w:tc>
          <w:tcPr>
            <w:tcW w:w="1833" w:type="dxa"/>
            <w:tcBorders>
              <w:right w:val="single" w:sz="18" w:space="0" w:color="auto"/>
            </w:tcBorders>
            <w:vAlign w:val="center"/>
          </w:tcPr>
          <w:p w14:paraId="4900F0B0" w14:textId="77777777" w:rsidR="00B555F2" w:rsidRPr="00A870DB" w:rsidRDefault="00B555F2" w:rsidP="007C2582">
            <w:pPr>
              <w:bidi/>
              <w:jc w:val="center"/>
              <w:rPr>
                <w:rFonts w:cs="B Nazanin"/>
                <w:sz w:val="20"/>
              </w:rPr>
            </w:pPr>
          </w:p>
        </w:tc>
      </w:tr>
      <w:tr w:rsidR="00B555F2" w:rsidRPr="00A870DB" w14:paraId="04C4D1D7" w14:textId="77777777" w:rsidTr="007C2582">
        <w:trPr>
          <w:trHeight w:val="303"/>
          <w:jc w:val="center"/>
        </w:trPr>
        <w:tc>
          <w:tcPr>
            <w:tcW w:w="608" w:type="dxa"/>
            <w:tcBorders>
              <w:left w:val="single" w:sz="18" w:space="0" w:color="auto"/>
            </w:tcBorders>
            <w:vAlign w:val="center"/>
          </w:tcPr>
          <w:p w14:paraId="040DB63E" w14:textId="77777777" w:rsidR="00B555F2" w:rsidRPr="00A870DB" w:rsidRDefault="00B555F2" w:rsidP="007C2582">
            <w:pPr>
              <w:bidi/>
              <w:jc w:val="center"/>
              <w:rPr>
                <w:rFonts w:cs="B Nazanin"/>
                <w:sz w:val="20"/>
                <w:rtl/>
              </w:rPr>
            </w:pPr>
          </w:p>
        </w:tc>
        <w:tc>
          <w:tcPr>
            <w:tcW w:w="1800" w:type="dxa"/>
            <w:vAlign w:val="center"/>
          </w:tcPr>
          <w:p w14:paraId="095B2A4F" w14:textId="77777777" w:rsidR="00B555F2" w:rsidRPr="00A870DB" w:rsidRDefault="00B555F2" w:rsidP="007C2582">
            <w:pPr>
              <w:bidi/>
              <w:jc w:val="center"/>
              <w:rPr>
                <w:rFonts w:cs="B Nazanin"/>
                <w:sz w:val="20"/>
                <w:rtl/>
              </w:rPr>
            </w:pPr>
          </w:p>
          <w:p w14:paraId="1D152298" w14:textId="227F5135" w:rsidR="00B555F2" w:rsidRPr="00A870DB" w:rsidRDefault="00B555F2" w:rsidP="007C2582">
            <w:pPr>
              <w:bidi/>
              <w:jc w:val="center"/>
              <w:rPr>
                <w:rFonts w:cs="B Nazanin"/>
                <w:sz w:val="20"/>
                <w:rtl/>
              </w:rPr>
            </w:pPr>
          </w:p>
        </w:tc>
        <w:tc>
          <w:tcPr>
            <w:tcW w:w="1260" w:type="dxa"/>
            <w:vAlign w:val="center"/>
          </w:tcPr>
          <w:p w14:paraId="4EDCF24A" w14:textId="77777777" w:rsidR="00B555F2" w:rsidRPr="00A870DB" w:rsidRDefault="00B555F2" w:rsidP="007C2582">
            <w:pPr>
              <w:bidi/>
              <w:jc w:val="center"/>
              <w:rPr>
                <w:rFonts w:cs="B Nazanin"/>
                <w:sz w:val="20"/>
                <w:rtl/>
              </w:rPr>
            </w:pPr>
          </w:p>
        </w:tc>
        <w:tc>
          <w:tcPr>
            <w:tcW w:w="990" w:type="dxa"/>
            <w:vAlign w:val="center"/>
          </w:tcPr>
          <w:p w14:paraId="0D47EF41" w14:textId="77777777" w:rsidR="00B555F2" w:rsidRPr="00A870DB" w:rsidRDefault="00B555F2" w:rsidP="007C2582">
            <w:pPr>
              <w:bidi/>
              <w:jc w:val="center"/>
              <w:rPr>
                <w:rFonts w:cs="B Nazanin"/>
                <w:sz w:val="20"/>
                <w:rtl/>
                <w:lang w:bidi="fa-IR"/>
              </w:rPr>
            </w:pPr>
          </w:p>
        </w:tc>
        <w:tc>
          <w:tcPr>
            <w:tcW w:w="1620" w:type="dxa"/>
            <w:vAlign w:val="center"/>
          </w:tcPr>
          <w:p w14:paraId="1BB25972" w14:textId="77777777" w:rsidR="00B555F2" w:rsidRPr="00A870DB" w:rsidRDefault="00B555F2" w:rsidP="007C2582">
            <w:pPr>
              <w:bidi/>
              <w:jc w:val="center"/>
              <w:rPr>
                <w:rFonts w:cs="B Nazanin"/>
                <w:sz w:val="20"/>
                <w:rtl/>
              </w:rPr>
            </w:pPr>
          </w:p>
        </w:tc>
        <w:tc>
          <w:tcPr>
            <w:tcW w:w="2205" w:type="dxa"/>
            <w:vAlign w:val="center"/>
          </w:tcPr>
          <w:p w14:paraId="241E332C" w14:textId="77777777" w:rsidR="00B555F2" w:rsidRPr="00A870DB" w:rsidRDefault="00B555F2" w:rsidP="007C2582">
            <w:pPr>
              <w:bidi/>
              <w:rPr>
                <w:rFonts w:cs="B Nazanin"/>
                <w:sz w:val="20"/>
                <w:rtl/>
              </w:rPr>
            </w:pPr>
          </w:p>
        </w:tc>
        <w:tc>
          <w:tcPr>
            <w:tcW w:w="1833" w:type="dxa"/>
            <w:tcBorders>
              <w:right w:val="single" w:sz="18" w:space="0" w:color="auto"/>
            </w:tcBorders>
            <w:vAlign w:val="center"/>
          </w:tcPr>
          <w:p w14:paraId="359DE0C6" w14:textId="77777777" w:rsidR="00B555F2" w:rsidRPr="00A870DB" w:rsidRDefault="00B555F2" w:rsidP="007C2582">
            <w:pPr>
              <w:bidi/>
              <w:jc w:val="center"/>
              <w:rPr>
                <w:rFonts w:cs="B Nazanin"/>
                <w:sz w:val="20"/>
              </w:rPr>
            </w:pPr>
          </w:p>
        </w:tc>
      </w:tr>
      <w:tr w:rsidR="00B555F2" w:rsidRPr="00A870DB" w14:paraId="4F23C1FC" w14:textId="77777777" w:rsidTr="007C2582">
        <w:trPr>
          <w:trHeight w:val="303"/>
          <w:jc w:val="center"/>
        </w:trPr>
        <w:tc>
          <w:tcPr>
            <w:tcW w:w="608" w:type="dxa"/>
            <w:tcBorders>
              <w:left w:val="single" w:sz="18" w:space="0" w:color="auto"/>
              <w:bottom w:val="single" w:sz="18" w:space="0" w:color="auto"/>
            </w:tcBorders>
            <w:vAlign w:val="center"/>
          </w:tcPr>
          <w:p w14:paraId="29A1034D" w14:textId="0477E421" w:rsidR="00B555F2" w:rsidRPr="00A870DB" w:rsidRDefault="00B555F2" w:rsidP="007C2582">
            <w:pPr>
              <w:bidi/>
              <w:jc w:val="center"/>
              <w:rPr>
                <w:rFonts w:cs="B Nazanin"/>
                <w:sz w:val="20"/>
                <w:rtl/>
              </w:rPr>
            </w:pPr>
          </w:p>
        </w:tc>
        <w:tc>
          <w:tcPr>
            <w:tcW w:w="1800" w:type="dxa"/>
            <w:tcBorders>
              <w:bottom w:val="single" w:sz="18" w:space="0" w:color="auto"/>
            </w:tcBorders>
            <w:vAlign w:val="center"/>
          </w:tcPr>
          <w:p w14:paraId="380E0988" w14:textId="77777777" w:rsidR="00B555F2" w:rsidRPr="00A870DB" w:rsidRDefault="00B555F2" w:rsidP="007C2582">
            <w:pPr>
              <w:bidi/>
              <w:jc w:val="center"/>
              <w:rPr>
                <w:rFonts w:cs="B Nazanin"/>
                <w:sz w:val="20"/>
                <w:rtl/>
              </w:rPr>
            </w:pPr>
          </w:p>
          <w:p w14:paraId="58126C25" w14:textId="61B6ACBF" w:rsidR="00B555F2" w:rsidRPr="00A870DB" w:rsidRDefault="00B555F2" w:rsidP="007C2582">
            <w:pPr>
              <w:bidi/>
              <w:jc w:val="center"/>
              <w:rPr>
                <w:rFonts w:cs="B Nazanin"/>
                <w:sz w:val="20"/>
                <w:rtl/>
              </w:rPr>
            </w:pPr>
          </w:p>
        </w:tc>
        <w:tc>
          <w:tcPr>
            <w:tcW w:w="1260" w:type="dxa"/>
            <w:tcBorders>
              <w:bottom w:val="single" w:sz="18" w:space="0" w:color="auto"/>
            </w:tcBorders>
            <w:vAlign w:val="center"/>
          </w:tcPr>
          <w:p w14:paraId="55CBB7AF" w14:textId="49948C39" w:rsidR="00B555F2" w:rsidRPr="00A870DB" w:rsidRDefault="00B555F2" w:rsidP="007C2582">
            <w:pPr>
              <w:bidi/>
              <w:jc w:val="center"/>
              <w:rPr>
                <w:rFonts w:cs="B Nazanin"/>
                <w:sz w:val="20"/>
                <w:rtl/>
                <w:lang w:bidi="fa-IR"/>
              </w:rPr>
            </w:pPr>
          </w:p>
        </w:tc>
        <w:tc>
          <w:tcPr>
            <w:tcW w:w="990" w:type="dxa"/>
            <w:tcBorders>
              <w:bottom w:val="single" w:sz="18" w:space="0" w:color="auto"/>
            </w:tcBorders>
            <w:vAlign w:val="center"/>
          </w:tcPr>
          <w:p w14:paraId="0352922A" w14:textId="21801439" w:rsidR="00B555F2" w:rsidRPr="00A870DB" w:rsidRDefault="00B555F2" w:rsidP="007C2582">
            <w:pPr>
              <w:bidi/>
              <w:jc w:val="center"/>
              <w:rPr>
                <w:rFonts w:cs="B Nazanin"/>
                <w:sz w:val="20"/>
                <w:rtl/>
              </w:rPr>
            </w:pPr>
          </w:p>
        </w:tc>
        <w:tc>
          <w:tcPr>
            <w:tcW w:w="1620" w:type="dxa"/>
            <w:tcBorders>
              <w:bottom w:val="single" w:sz="18" w:space="0" w:color="auto"/>
            </w:tcBorders>
            <w:vAlign w:val="center"/>
          </w:tcPr>
          <w:p w14:paraId="11BE03B7" w14:textId="44AC4FD9" w:rsidR="00B555F2" w:rsidRPr="00A870DB" w:rsidRDefault="00B555F2" w:rsidP="007C2582">
            <w:pPr>
              <w:bidi/>
              <w:jc w:val="center"/>
              <w:rPr>
                <w:rFonts w:cs="B Nazanin"/>
                <w:sz w:val="20"/>
                <w:rtl/>
              </w:rPr>
            </w:pPr>
          </w:p>
        </w:tc>
        <w:tc>
          <w:tcPr>
            <w:tcW w:w="2205" w:type="dxa"/>
            <w:tcBorders>
              <w:bottom w:val="single" w:sz="18" w:space="0" w:color="auto"/>
            </w:tcBorders>
            <w:vAlign w:val="center"/>
          </w:tcPr>
          <w:p w14:paraId="41A14EA3" w14:textId="00AB3F69" w:rsidR="00B555F2" w:rsidRPr="00A870DB" w:rsidRDefault="00B555F2" w:rsidP="007C2582">
            <w:pPr>
              <w:bidi/>
              <w:rPr>
                <w:rFonts w:cs="B Nazanin"/>
                <w:sz w:val="20"/>
              </w:rPr>
            </w:pPr>
          </w:p>
        </w:tc>
        <w:tc>
          <w:tcPr>
            <w:tcW w:w="1833" w:type="dxa"/>
            <w:tcBorders>
              <w:bottom w:val="single" w:sz="18" w:space="0" w:color="auto"/>
              <w:right w:val="single" w:sz="18" w:space="0" w:color="auto"/>
            </w:tcBorders>
            <w:vAlign w:val="center"/>
          </w:tcPr>
          <w:p w14:paraId="645294CF" w14:textId="298223FC" w:rsidR="00B555F2" w:rsidRPr="00A870DB" w:rsidRDefault="00B555F2" w:rsidP="007C2582">
            <w:pPr>
              <w:bidi/>
              <w:jc w:val="center"/>
              <w:rPr>
                <w:rFonts w:cs="B Nazanin"/>
                <w:sz w:val="20"/>
                <w:rtl/>
                <w:lang w:bidi="fa-IR"/>
              </w:rPr>
            </w:pPr>
          </w:p>
        </w:tc>
      </w:tr>
    </w:tbl>
    <w:p w14:paraId="40AA3A4A" w14:textId="77777777" w:rsidR="00B555F2" w:rsidRPr="00A870DB" w:rsidRDefault="00B555F2" w:rsidP="007C2582">
      <w:pPr>
        <w:bidi/>
        <w:rPr>
          <w:rFonts w:cs="B Nazanin"/>
          <w:b/>
          <w:bCs/>
        </w:rPr>
      </w:pPr>
    </w:p>
    <w:p w14:paraId="393CD392" w14:textId="2FFCA04E" w:rsidR="007C2582" w:rsidRPr="007C2582" w:rsidRDefault="007C2582" w:rsidP="003B50CA">
      <w:pPr>
        <w:pStyle w:val="ListParagraph"/>
        <w:numPr>
          <w:ilvl w:val="0"/>
          <w:numId w:val="20"/>
        </w:numPr>
        <w:bidi/>
        <w:rPr>
          <w:rFonts w:cs="B Nazanin"/>
          <w:b/>
          <w:bCs/>
          <w:sz w:val="24"/>
          <w:szCs w:val="24"/>
          <w:rtl/>
        </w:rPr>
      </w:pPr>
      <w:r w:rsidRPr="007C2582">
        <w:rPr>
          <w:rFonts w:cs="B Nazanin" w:hint="cs"/>
          <w:b/>
          <w:bCs/>
          <w:sz w:val="24"/>
          <w:szCs w:val="24"/>
          <w:rtl/>
        </w:rPr>
        <w:t>درج ام</w:t>
      </w:r>
      <w:r>
        <w:rPr>
          <w:rFonts w:cs="B Nazanin" w:hint="cs"/>
          <w:b/>
          <w:bCs/>
          <w:sz w:val="24"/>
          <w:szCs w:val="24"/>
          <w:rtl/>
        </w:rPr>
        <w:t xml:space="preserve">ضای اساتید محترم راهنما و مشاور الزامیست. </w:t>
      </w:r>
      <w:r w:rsidRPr="007C2582">
        <w:rPr>
          <w:rFonts w:cs="B Nazanin"/>
          <w:b/>
          <w:bCs/>
          <w:sz w:val="24"/>
          <w:szCs w:val="24"/>
          <w:rtl/>
        </w:rPr>
        <w:br w:type="page"/>
      </w:r>
    </w:p>
    <w:p w14:paraId="5D8B0472" w14:textId="53A3428C" w:rsidR="00B555F2" w:rsidRPr="00964D50" w:rsidRDefault="00B555F2" w:rsidP="00B555F2">
      <w:pPr>
        <w:pStyle w:val="ListParagraph"/>
        <w:numPr>
          <w:ilvl w:val="0"/>
          <w:numId w:val="13"/>
        </w:numPr>
        <w:bidi/>
        <w:rPr>
          <w:rFonts w:ascii="Times New Roman" w:hAnsi="Times New Roman" w:cs="B Nazanin"/>
          <w:b/>
          <w:bCs/>
          <w:sz w:val="32"/>
          <w:szCs w:val="32"/>
        </w:rPr>
      </w:pPr>
      <w:r w:rsidRPr="00964D50">
        <w:rPr>
          <w:rFonts w:ascii="Times New Roman" w:hAnsi="Times New Roman" w:cs="B Nazanin" w:hint="cs"/>
          <w:b/>
          <w:bCs/>
          <w:sz w:val="32"/>
          <w:szCs w:val="32"/>
          <w:rtl/>
        </w:rPr>
        <w:lastRenderedPageBreak/>
        <w:t>عنوان پایان نامه</w:t>
      </w:r>
    </w:p>
    <w:p w14:paraId="1612BC08" w14:textId="1C0E28B9" w:rsidR="004915CA" w:rsidRPr="00A870DB" w:rsidRDefault="004915CA" w:rsidP="007B2DF1">
      <w:pPr>
        <w:bidi/>
        <w:jc w:val="center"/>
        <w:rPr>
          <w:rFonts w:cs="B Nazanin"/>
          <w:rtl/>
          <w:lang w:bidi="fa-IR"/>
        </w:rPr>
      </w:pPr>
    </w:p>
    <w:tbl>
      <w:tblPr>
        <w:bidiVisual/>
        <w:tblW w:w="10089"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089"/>
      </w:tblGrid>
      <w:tr w:rsidR="004915CA" w:rsidRPr="00A870DB" w14:paraId="747F3AFD" w14:textId="77777777" w:rsidTr="00E248E0">
        <w:trPr>
          <w:trHeight w:val="841"/>
          <w:jc w:val="center"/>
        </w:trPr>
        <w:tc>
          <w:tcPr>
            <w:tcW w:w="10089" w:type="dxa"/>
          </w:tcPr>
          <w:p w14:paraId="4FA29FC8" w14:textId="77777777" w:rsidR="004915CA" w:rsidRPr="00A870DB" w:rsidRDefault="004915CA" w:rsidP="007B2DF1">
            <w:pPr>
              <w:bidi/>
              <w:spacing w:before="120"/>
              <w:rPr>
                <w:rFonts w:cs="B Nazanin"/>
                <w:b/>
                <w:bCs/>
                <w:sz w:val="28"/>
                <w:szCs w:val="28"/>
                <w:rtl/>
              </w:rPr>
            </w:pPr>
            <w:r w:rsidRPr="00A870DB">
              <w:rPr>
                <w:rFonts w:cs="B Nazanin"/>
                <w:b/>
                <w:bCs/>
                <w:sz w:val="28"/>
                <w:szCs w:val="28"/>
                <w:rtl/>
              </w:rPr>
              <w:t xml:space="preserve">عنوان فارسی: </w:t>
            </w:r>
          </w:p>
          <w:p w14:paraId="2CD8AB27" w14:textId="77777777" w:rsidR="004915CA" w:rsidRPr="00A870DB" w:rsidRDefault="004915CA" w:rsidP="007B2DF1">
            <w:pPr>
              <w:bidi/>
              <w:rPr>
                <w:rFonts w:cs="B Nazanin"/>
                <w:b/>
                <w:bCs/>
                <w:sz w:val="28"/>
                <w:szCs w:val="28"/>
              </w:rPr>
            </w:pPr>
          </w:p>
          <w:p w14:paraId="17A3BEDF" w14:textId="77777777" w:rsidR="004915CA" w:rsidRPr="00A870DB" w:rsidRDefault="004915CA" w:rsidP="007B2DF1">
            <w:pPr>
              <w:bidi/>
              <w:jc w:val="both"/>
              <w:rPr>
                <w:rFonts w:cs="B Nazanin"/>
                <w:b/>
                <w:bCs/>
                <w:color w:val="000000"/>
                <w:szCs w:val="28"/>
                <w:rtl/>
                <w:lang w:bidi="fa-IR"/>
              </w:rPr>
            </w:pPr>
          </w:p>
          <w:p w14:paraId="0F2AB570" w14:textId="2214EBB8" w:rsidR="00B555F2" w:rsidRPr="00A870DB" w:rsidRDefault="00B555F2" w:rsidP="00B555F2">
            <w:pPr>
              <w:bidi/>
              <w:jc w:val="both"/>
              <w:rPr>
                <w:rFonts w:cs="B Nazanin"/>
                <w:b/>
                <w:bCs/>
                <w:color w:val="000000"/>
                <w:szCs w:val="28"/>
                <w:lang w:bidi="fa-IR"/>
              </w:rPr>
            </w:pPr>
          </w:p>
        </w:tc>
      </w:tr>
      <w:tr w:rsidR="004915CA" w:rsidRPr="00A870DB" w14:paraId="461F282D" w14:textId="77777777" w:rsidTr="00E248E0">
        <w:trPr>
          <w:trHeight w:val="432"/>
          <w:jc w:val="center"/>
        </w:trPr>
        <w:tc>
          <w:tcPr>
            <w:tcW w:w="10089" w:type="dxa"/>
          </w:tcPr>
          <w:p w14:paraId="5006E9AE" w14:textId="77777777" w:rsidR="004915CA" w:rsidRPr="00A870DB" w:rsidRDefault="004915CA" w:rsidP="007B2DF1">
            <w:pPr>
              <w:bidi/>
              <w:rPr>
                <w:rFonts w:cs="B Nazanin"/>
                <w:b/>
                <w:bCs/>
                <w:sz w:val="28"/>
                <w:szCs w:val="28"/>
                <w:rtl/>
              </w:rPr>
            </w:pPr>
          </w:p>
          <w:p w14:paraId="3A56B99C" w14:textId="77777777" w:rsidR="004915CA" w:rsidRPr="00A870DB" w:rsidRDefault="004915CA" w:rsidP="00B555F2">
            <w:pPr>
              <w:bidi/>
              <w:rPr>
                <w:rFonts w:cs="B Nazanin"/>
                <w:szCs w:val="28"/>
                <w:rtl/>
              </w:rPr>
            </w:pPr>
            <w:r w:rsidRPr="00A870DB">
              <w:rPr>
                <w:rFonts w:cs="B Nazanin"/>
                <w:b/>
                <w:bCs/>
                <w:sz w:val="28"/>
                <w:szCs w:val="28"/>
                <w:rtl/>
              </w:rPr>
              <w:t>کلید واژه ها</w:t>
            </w:r>
            <w:r w:rsidRPr="00A870DB">
              <w:rPr>
                <w:rFonts w:cs="B Nazanin"/>
                <w:sz w:val="28"/>
                <w:szCs w:val="28"/>
                <w:rtl/>
              </w:rPr>
              <w:t>:</w:t>
            </w:r>
            <w:r w:rsidR="00861AAB" w:rsidRPr="00A870DB">
              <w:rPr>
                <w:rFonts w:cs="B Nazanin" w:hint="cs"/>
                <w:sz w:val="28"/>
                <w:szCs w:val="28"/>
                <w:rtl/>
              </w:rPr>
              <w:t xml:space="preserve"> </w:t>
            </w:r>
          </w:p>
          <w:p w14:paraId="066E076A" w14:textId="3C0F8464" w:rsidR="00B555F2" w:rsidRPr="00A870DB" w:rsidRDefault="00B555F2" w:rsidP="00B555F2">
            <w:pPr>
              <w:bidi/>
              <w:rPr>
                <w:rFonts w:cs="B Nazanin"/>
                <w:sz w:val="28"/>
                <w:szCs w:val="28"/>
                <w:rtl/>
                <w:lang w:bidi="fa-IR"/>
              </w:rPr>
            </w:pPr>
          </w:p>
        </w:tc>
      </w:tr>
    </w:tbl>
    <w:p w14:paraId="663D102E" w14:textId="75A5F3D8" w:rsidR="004915CA" w:rsidRPr="00A870DB" w:rsidRDefault="004915CA" w:rsidP="007B2DF1">
      <w:pPr>
        <w:bidi/>
        <w:rPr>
          <w:rFonts w:cs="B Nazanin"/>
          <w:rtl/>
          <w:lang w:bidi="fa-IR"/>
        </w:rPr>
      </w:pPr>
    </w:p>
    <w:p w14:paraId="7A8894E2" w14:textId="64C4A633" w:rsidR="00F772B9" w:rsidRPr="00A870DB" w:rsidRDefault="00F772B9" w:rsidP="007B2DF1">
      <w:pPr>
        <w:bidi/>
        <w:rPr>
          <w:rFonts w:cs="B Nazanin"/>
          <w:rtl/>
          <w:lang w:bidi="fa-IR"/>
        </w:rPr>
      </w:pPr>
    </w:p>
    <w:tbl>
      <w:tblPr>
        <w:bidiVisual/>
        <w:tblW w:w="10089"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089"/>
      </w:tblGrid>
      <w:tr w:rsidR="00F772B9" w:rsidRPr="00A870DB" w14:paraId="1EE241C5" w14:textId="77777777" w:rsidTr="00E248E0">
        <w:trPr>
          <w:trHeight w:val="839"/>
          <w:jc w:val="center"/>
        </w:trPr>
        <w:tc>
          <w:tcPr>
            <w:tcW w:w="10089" w:type="dxa"/>
          </w:tcPr>
          <w:p w14:paraId="248DF44E" w14:textId="77777777" w:rsidR="00F772B9" w:rsidRPr="00A870DB" w:rsidRDefault="00F772B9" w:rsidP="007B2DF1">
            <w:pPr>
              <w:spacing w:before="120" w:after="120"/>
              <w:rPr>
                <w:rFonts w:cs="B Nazanin"/>
                <w:b/>
                <w:bCs/>
                <w:lang w:bidi="fa-IR"/>
              </w:rPr>
            </w:pPr>
            <w:r w:rsidRPr="00A870DB">
              <w:rPr>
                <w:rFonts w:cs="B Nazanin"/>
                <w:b/>
                <w:bCs/>
              </w:rPr>
              <w:t>Title:</w:t>
            </w:r>
          </w:p>
          <w:p w14:paraId="5A8E99FC" w14:textId="77777777" w:rsidR="006879A2" w:rsidRPr="00A870DB" w:rsidRDefault="006879A2" w:rsidP="00B555F2">
            <w:pPr>
              <w:widowControl w:val="0"/>
              <w:autoSpaceDE w:val="0"/>
              <w:autoSpaceDN w:val="0"/>
              <w:adjustRightInd w:val="0"/>
              <w:rPr>
                <w:b/>
                <w:rtl/>
              </w:rPr>
            </w:pPr>
          </w:p>
          <w:p w14:paraId="74E20B8E" w14:textId="6CE9A5E8" w:rsidR="00B555F2" w:rsidRPr="00A870DB" w:rsidRDefault="00B555F2" w:rsidP="00B555F2">
            <w:pPr>
              <w:widowControl w:val="0"/>
              <w:autoSpaceDE w:val="0"/>
              <w:autoSpaceDN w:val="0"/>
              <w:adjustRightInd w:val="0"/>
              <w:rPr>
                <w:rFonts w:cs="Arial"/>
                <w:b/>
                <w:color w:val="0000FF"/>
                <w:sz w:val="22"/>
                <w:rtl/>
              </w:rPr>
            </w:pPr>
          </w:p>
        </w:tc>
      </w:tr>
      <w:tr w:rsidR="00F772B9" w:rsidRPr="00A870DB" w14:paraId="2B6B6FF6" w14:textId="77777777" w:rsidTr="00E248E0">
        <w:trPr>
          <w:trHeight w:val="431"/>
          <w:jc w:val="center"/>
        </w:trPr>
        <w:tc>
          <w:tcPr>
            <w:tcW w:w="10089" w:type="dxa"/>
          </w:tcPr>
          <w:p w14:paraId="4B691A6F" w14:textId="77777777" w:rsidR="00F772B9" w:rsidRPr="00A870DB" w:rsidRDefault="00F772B9" w:rsidP="00B555F2">
            <w:pPr>
              <w:rPr>
                <w:rFonts w:cstheme="majorBidi"/>
                <w:rtl/>
              </w:rPr>
            </w:pPr>
            <w:r w:rsidRPr="00A870DB">
              <w:rPr>
                <w:rFonts w:cs="B Nazanin"/>
                <w:b/>
                <w:bCs/>
              </w:rPr>
              <w:t>Key Words:</w:t>
            </w:r>
            <w:r w:rsidR="00E24A69" w:rsidRPr="00A870DB">
              <w:rPr>
                <w:rFonts w:cstheme="majorBidi"/>
              </w:rPr>
              <w:t xml:space="preserve"> </w:t>
            </w:r>
          </w:p>
          <w:p w14:paraId="0DAA090D" w14:textId="77777777" w:rsidR="00B555F2" w:rsidRPr="00A870DB" w:rsidRDefault="00B555F2" w:rsidP="00B555F2">
            <w:pPr>
              <w:rPr>
                <w:rFonts w:cstheme="majorBidi"/>
                <w:rtl/>
              </w:rPr>
            </w:pPr>
          </w:p>
          <w:p w14:paraId="293BFB7E" w14:textId="77777777" w:rsidR="00B555F2" w:rsidRPr="00A870DB" w:rsidRDefault="00B555F2" w:rsidP="00B555F2">
            <w:pPr>
              <w:rPr>
                <w:rFonts w:cstheme="majorBidi"/>
                <w:rtl/>
              </w:rPr>
            </w:pPr>
          </w:p>
          <w:p w14:paraId="737F1D90" w14:textId="77777777" w:rsidR="00B555F2" w:rsidRPr="00A870DB" w:rsidRDefault="00B555F2" w:rsidP="00B555F2">
            <w:pPr>
              <w:rPr>
                <w:rFonts w:cstheme="majorBidi"/>
                <w:rtl/>
              </w:rPr>
            </w:pPr>
          </w:p>
          <w:p w14:paraId="0A098CCE" w14:textId="4711087A" w:rsidR="00B555F2" w:rsidRPr="00A870DB" w:rsidRDefault="00B555F2" w:rsidP="00B555F2">
            <w:pPr>
              <w:rPr>
                <w:rFonts w:cs="B Nazanin"/>
                <w:b/>
                <w:bCs/>
              </w:rPr>
            </w:pPr>
          </w:p>
        </w:tc>
      </w:tr>
    </w:tbl>
    <w:p w14:paraId="21407BF1" w14:textId="77777777" w:rsidR="00B555F2" w:rsidRPr="00A870DB" w:rsidRDefault="00B555F2" w:rsidP="00B555F2">
      <w:pPr>
        <w:bidi/>
        <w:rPr>
          <w:rFonts w:cs="B Nazanin"/>
          <w:rtl/>
          <w:lang w:bidi="fa-IR"/>
        </w:rPr>
      </w:pPr>
    </w:p>
    <w:p w14:paraId="6499A58E" w14:textId="4D249B0C" w:rsidR="006F70F2" w:rsidRPr="00A870DB" w:rsidRDefault="00B555F2" w:rsidP="00BB056A">
      <w:pPr>
        <w:pStyle w:val="ListParagraph"/>
        <w:numPr>
          <w:ilvl w:val="0"/>
          <w:numId w:val="13"/>
        </w:numPr>
        <w:bidi/>
        <w:rPr>
          <w:rFonts w:ascii="Times New Roman" w:hAnsi="Times New Roman" w:cs="B Nazanin"/>
          <w:b/>
          <w:bCs/>
          <w:sz w:val="32"/>
          <w:szCs w:val="32"/>
        </w:rPr>
      </w:pPr>
      <w:r w:rsidRPr="00A870DB">
        <w:rPr>
          <w:rFonts w:ascii="Times New Roman" w:hAnsi="Times New Roman" w:cs="B Nazanin"/>
          <w:b/>
          <w:bCs/>
          <w:sz w:val="32"/>
          <w:szCs w:val="32"/>
          <w:rtl/>
        </w:rPr>
        <w:t>بيان مساله</w:t>
      </w:r>
      <w:r w:rsidRPr="00A870DB">
        <w:rPr>
          <w:rFonts w:ascii="Times New Roman" w:hAnsi="Times New Roman" w:cs="B Nazanin" w:hint="cs"/>
          <w:b/>
          <w:bCs/>
          <w:sz w:val="32"/>
          <w:szCs w:val="32"/>
          <w:rtl/>
        </w:rPr>
        <w:t xml:space="preserve"> و ضرورت پژوهش</w:t>
      </w:r>
      <w:r w:rsidR="00BB056A">
        <w:rPr>
          <w:rFonts w:ascii="Times New Roman" w:hAnsi="Times New Roman" w:cs="B Nazanin" w:hint="cs"/>
          <w:b/>
          <w:bCs/>
          <w:sz w:val="32"/>
          <w:szCs w:val="32"/>
          <w:rtl/>
        </w:rPr>
        <w:t xml:space="preserve"> (</w:t>
      </w:r>
      <w:r w:rsidR="00BB056A" w:rsidRPr="00BB056A">
        <w:rPr>
          <w:rFonts w:ascii="Times New Roman" w:hAnsi="Times New Roman" w:cs="B Nazanin" w:hint="cs"/>
          <w:b/>
          <w:bCs/>
          <w:sz w:val="24"/>
          <w:szCs w:val="24"/>
          <w:rtl/>
        </w:rPr>
        <w:t>حداکثر 1000 کلمه</w:t>
      </w:r>
      <w:r w:rsidR="00BB056A">
        <w:rPr>
          <w:rFonts w:ascii="Times New Roman" w:hAnsi="Times New Roman" w:cs="B Nazanin" w:hint="cs"/>
          <w:b/>
          <w:bCs/>
          <w:sz w:val="32"/>
          <w:szCs w:val="32"/>
          <w:rtl/>
        </w:rPr>
        <w:t>)</w:t>
      </w:r>
      <w:r w:rsidRPr="00A870DB">
        <w:rPr>
          <w:rFonts w:ascii="Times New Roman" w:hAnsi="Times New Roman" w:cs="B Nazanin" w:hint="cs"/>
          <w:b/>
          <w:bCs/>
          <w:sz w:val="32"/>
          <w:szCs w:val="32"/>
          <w:rtl/>
        </w:rPr>
        <w:t xml:space="preserve">: </w:t>
      </w:r>
    </w:p>
    <w:p w14:paraId="3EE7C415" w14:textId="76334D06" w:rsidR="00A870DB" w:rsidRDefault="00A870DB" w:rsidP="00A870DB">
      <w:pPr>
        <w:bidi/>
        <w:rPr>
          <w:rFonts w:cs="B Nazanin"/>
          <w:b/>
          <w:bCs/>
          <w:sz w:val="32"/>
          <w:szCs w:val="32"/>
          <w:rtl/>
        </w:rPr>
      </w:pPr>
    </w:p>
    <w:p w14:paraId="291EC71B" w14:textId="47F29291" w:rsidR="00BB056A" w:rsidRDefault="00BB056A" w:rsidP="00BB056A">
      <w:pPr>
        <w:bidi/>
        <w:rPr>
          <w:rFonts w:cs="B Nazanin"/>
          <w:b/>
          <w:bCs/>
          <w:sz w:val="32"/>
          <w:szCs w:val="32"/>
          <w:rtl/>
        </w:rPr>
      </w:pPr>
    </w:p>
    <w:p w14:paraId="3FEDABC7" w14:textId="7A57251E" w:rsidR="00BB056A" w:rsidRDefault="00BB056A" w:rsidP="00BB056A">
      <w:pPr>
        <w:bidi/>
        <w:rPr>
          <w:rFonts w:cs="B Nazanin"/>
          <w:b/>
          <w:bCs/>
          <w:sz w:val="32"/>
          <w:szCs w:val="32"/>
          <w:rtl/>
        </w:rPr>
      </w:pPr>
    </w:p>
    <w:p w14:paraId="7C37F51E" w14:textId="77777777" w:rsidR="00BB056A" w:rsidRDefault="00BB056A" w:rsidP="00BB056A">
      <w:pPr>
        <w:bidi/>
        <w:rPr>
          <w:rFonts w:cs="B Nazanin"/>
          <w:b/>
          <w:bCs/>
          <w:sz w:val="32"/>
          <w:szCs w:val="32"/>
          <w:rtl/>
        </w:rPr>
      </w:pPr>
    </w:p>
    <w:p w14:paraId="71EDBA03" w14:textId="609FAA72" w:rsidR="00BB056A" w:rsidRDefault="00BB056A" w:rsidP="00BB056A">
      <w:pPr>
        <w:bidi/>
        <w:rPr>
          <w:rFonts w:cs="B Nazanin"/>
          <w:b/>
          <w:bCs/>
          <w:sz w:val="32"/>
          <w:szCs w:val="32"/>
          <w:rtl/>
        </w:rPr>
      </w:pPr>
    </w:p>
    <w:p w14:paraId="685AC961" w14:textId="21F44AFA" w:rsidR="00BB056A" w:rsidRDefault="00BB056A" w:rsidP="00BB056A">
      <w:pPr>
        <w:bidi/>
        <w:rPr>
          <w:rFonts w:cs="B Nazanin"/>
          <w:b/>
          <w:bCs/>
          <w:sz w:val="32"/>
          <w:szCs w:val="32"/>
          <w:rtl/>
        </w:rPr>
      </w:pPr>
    </w:p>
    <w:p w14:paraId="33ED2207" w14:textId="509E54F1" w:rsidR="00BB056A" w:rsidRDefault="00BB056A" w:rsidP="00BB056A">
      <w:pPr>
        <w:bidi/>
        <w:rPr>
          <w:rFonts w:cs="B Nazanin"/>
          <w:b/>
          <w:bCs/>
          <w:sz w:val="32"/>
          <w:szCs w:val="32"/>
          <w:rtl/>
        </w:rPr>
      </w:pPr>
    </w:p>
    <w:p w14:paraId="38621A1C" w14:textId="13A92DB1" w:rsidR="00A870DB" w:rsidRPr="00A870DB" w:rsidRDefault="00A870DB" w:rsidP="00A870DB">
      <w:pPr>
        <w:bidi/>
        <w:rPr>
          <w:rFonts w:cs="B Nazanin"/>
          <w:b/>
          <w:bCs/>
          <w:sz w:val="32"/>
          <w:szCs w:val="32"/>
        </w:rPr>
      </w:pPr>
    </w:p>
    <w:p w14:paraId="5E2C4EA1" w14:textId="77777777" w:rsidR="00A870DB" w:rsidRPr="00A870DB" w:rsidRDefault="00A870DB" w:rsidP="00A870DB">
      <w:pPr>
        <w:pStyle w:val="ListParagraph"/>
        <w:numPr>
          <w:ilvl w:val="0"/>
          <w:numId w:val="13"/>
        </w:numPr>
        <w:bidi/>
        <w:rPr>
          <w:rFonts w:ascii="Times New Roman" w:hAnsi="Times New Roman" w:cs="B Nazanin"/>
          <w:b/>
          <w:bCs/>
          <w:sz w:val="32"/>
          <w:szCs w:val="32"/>
        </w:rPr>
      </w:pPr>
      <w:r w:rsidRPr="00A870DB">
        <w:rPr>
          <w:rFonts w:ascii="Times New Roman" w:hAnsi="Times New Roman" w:cs="B Nazanin" w:hint="cs"/>
          <w:b/>
          <w:bCs/>
          <w:sz w:val="32"/>
          <w:szCs w:val="32"/>
          <w:rtl/>
        </w:rPr>
        <w:lastRenderedPageBreak/>
        <w:t xml:space="preserve">اهداف پژوهش: </w:t>
      </w:r>
    </w:p>
    <w:p w14:paraId="158F762B" w14:textId="144F1905" w:rsidR="00A870DB" w:rsidRPr="00BB056A" w:rsidRDefault="00A870DB" w:rsidP="00A870DB">
      <w:pPr>
        <w:pStyle w:val="ListParagraph"/>
        <w:numPr>
          <w:ilvl w:val="1"/>
          <w:numId w:val="14"/>
        </w:numPr>
        <w:bidi/>
        <w:rPr>
          <w:rFonts w:ascii="Times New Roman" w:hAnsi="Times New Roman" w:cs="B Nazanin"/>
          <w:b/>
          <w:bCs/>
          <w:sz w:val="32"/>
          <w:szCs w:val="32"/>
        </w:rPr>
      </w:pPr>
      <w:r w:rsidRPr="00A870DB">
        <w:rPr>
          <w:rFonts w:ascii="Times New Roman" w:hAnsi="Times New Roman" w:cs="B Nazanin"/>
          <w:b/>
          <w:bCs/>
          <w:szCs w:val="28"/>
          <w:rtl/>
        </w:rPr>
        <w:t xml:space="preserve">هدف كلي </w:t>
      </w:r>
      <w:r w:rsidRPr="00A870DB">
        <w:rPr>
          <w:rFonts w:ascii="Times New Roman" w:hAnsi="Times New Roman" w:cs="B Nazanin"/>
          <w:b/>
          <w:bCs/>
          <w:szCs w:val="28"/>
        </w:rPr>
        <w:t>(General objective)</w:t>
      </w:r>
      <w:r w:rsidRPr="00A870DB">
        <w:rPr>
          <w:rFonts w:ascii="Times New Roman" w:hAnsi="Times New Roman" w:cs="B Nazanin"/>
          <w:b/>
          <w:bCs/>
          <w:szCs w:val="28"/>
          <w:rtl/>
        </w:rPr>
        <w:t>:</w:t>
      </w:r>
      <w:r w:rsidRPr="00A870DB">
        <w:rPr>
          <w:rFonts w:ascii="Times New Roman" w:hAnsi="Times New Roman" w:cs="B Nazanin" w:hint="cs"/>
          <w:b/>
          <w:bCs/>
          <w:szCs w:val="28"/>
          <w:rtl/>
        </w:rPr>
        <w:t xml:space="preserve"> </w:t>
      </w:r>
    </w:p>
    <w:p w14:paraId="397F7E08" w14:textId="1D9BC477" w:rsidR="00BB056A" w:rsidRDefault="00BB056A" w:rsidP="00BB056A">
      <w:pPr>
        <w:bidi/>
        <w:rPr>
          <w:rFonts w:cs="B Nazanin"/>
          <w:b/>
          <w:bCs/>
          <w:sz w:val="32"/>
          <w:szCs w:val="32"/>
          <w:rtl/>
        </w:rPr>
      </w:pPr>
    </w:p>
    <w:p w14:paraId="7BCCDDF9" w14:textId="77777777" w:rsidR="00BB056A" w:rsidRPr="00BB056A" w:rsidRDefault="00BB056A" w:rsidP="00BB056A">
      <w:pPr>
        <w:bidi/>
        <w:rPr>
          <w:rFonts w:cs="B Nazanin"/>
          <w:b/>
          <w:bCs/>
          <w:sz w:val="32"/>
          <w:szCs w:val="32"/>
        </w:rPr>
      </w:pPr>
    </w:p>
    <w:p w14:paraId="33FD3280" w14:textId="5486EE75" w:rsidR="00A870DB" w:rsidRPr="00A870DB" w:rsidRDefault="00A870DB" w:rsidP="00A870DB">
      <w:pPr>
        <w:pStyle w:val="ListParagraph"/>
        <w:numPr>
          <w:ilvl w:val="1"/>
          <w:numId w:val="14"/>
        </w:numPr>
        <w:bidi/>
        <w:rPr>
          <w:rFonts w:ascii="Times New Roman" w:hAnsi="Times New Roman" w:cs="B Nazanin"/>
          <w:b/>
          <w:bCs/>
          <w:sz w:val="32"/>
          <w:szCs w:val="32"/>
          <w:rtl/>
        </w:rPr>
      </w:pPr>
      <w:r w:rsidRPr="00A870DB">
        <w:rPr>
          <w:rFonts w:ascii="Times New Roman" w:hAnsi="Times New Roman" w:cs="B Nazanin" w:hint="cs"/>
          <w:bCs/>
          <w:szCs w:val="28"/>
          <w:rtl/>
        </w:rPr>
        <w:t xml:space="preserve">اهداف جزئی </w:t>
      </w:r>
      <w:r w:rsidRPr="00A870DB">
        <w:rPr>
          <w:rFonts w:ascii="Times New Roman" w:hAnsi="Times New Roman" w:cs="B Nazanin"/>
          <w:b/>
          <w:bCs/>
          <w:sz w:val="24"/>
          <w:szCs w:val="28"/>
        </w:rPr>
        <w:t>(Specific objectives)</w:t>
      </w:r>
      <w:r w:rsidRPr="00A870DB">
        <w:rPr>
          <w:rFonts w:ascii="Times New Roman" w:hAnsi="Times New Roman" w:cs="B Nazanin" w:hint="cs"/>
          <w:b/>
          <w:bCs/>
          <w:sz w:val="24"/>
          <w:szCs w:val="28"/>
          <w:rtl/>
          <w:lang w:bidi="fa-IR"/>
        </w:rPr>
        <w:t xml:space="preserve">: </w:t>
      </w:r>
    </w:p>
    <w:p w14:paraId="48945261" w14:textId="56232F15" w:rsidR="00BB056A" w:rsidRDefault="00BB056A" w:rsidP="00BB056A">
      <w:pPr>
        <w:bidi/>
        <w:rPr>
          <w:rFonts w:cs="B Nazanin"/>
          <w:b/>
          <w:bCs/>
          <w:sz w:val="32"/>
          <w:szCs w:val="32"/>
          <w:rtl/>
        </w:rPr>
      </w:pPr>
    </w:p>
    <w:p w14:paraId="66C50BC4" w14:textId="77777777" w:rsidR="00BB056A" w:rsidRPr="00A870DB" w:rsidRDefault="00BB056A" w:rsidP="00BB056A">
      <w:pPr>
        <w:bidi/>
        <w:rPr>
          <w:rFonts w:cs="B Nazanin"/>
          <w:b/>
          <w:bCs/>
          <w:sz w:val="32"/>
          <w:szCs w:val="32"/>
        </w:rPr>
      </w:pPr>
    </w:p>
    <w:p w14:paraId="787A630A" w14:textId="7FD6AF1D" w:rsidR="00A870DB" w:rsidRDefault="00A870DB" w:rsidP="00A870DB">
      <w:pPr>
        <w:pStyle w:val="ListParagraph"/>
        <w:numPr>
          <w:ilvl w:val="0"/>
          <w:numId w:val="13"/>
        </w:numPr>
        <w:bidi/>
        <w:rPr>
          <w:rFonts w:ascii="Times New Roman" w:hAnsi="Times New Roman" w:cs="B Nazanin"/>
          <w:b/>
          <w:bCs/>
          <w:sz w:val="32"/>
          <w:szCs w:val="32"/>
        </w:rPr>
      </w:pPr>
      <w:r w:rsidRPr="00A870DB">
        <w:rPr>
          <w:rFonts w:ascii="Times New Roman" w:hAnsi="Times New Roman" w:cs="B Nazanin" w:hint="cs"/>
          <w:b/>
          <w:bCs/>
          <w:sz w:val="32"/>
          <w:szCs w:val="32"/>
          <w:rtl/>
        </w:rPr>
        <w:t>سؤالات یا فرضیات پژوهش:</w:t>
      </w:r>
    </w:p>
    <w:p w14:paraId="6A08FAF2" w14:textId="14BEC9CB" w:rsidR="00A870DB" w:rsidRDefault="00A870DB" w:rsidP="00A870DB">
      <w:pPr>
        <w:bidi/>
        <w:rPr>
          <w:rFonts w:cs="B Nazanin"/>
          <w:b/>
          <w:bCs/>
          <w:sz w:val="32"/>
          <w:szCs w:val="32"/>
          <w:rtl/>
        </w:rPr>
      </w:pPr>
    </w:p>
    <w:p w14:paraId="765022F2" w14:textId="798D620B" w:rsidR="00BB056A" w:rsidRDefault="00BB056A" w:rsidP="00BB056A">
      <w:pPr>
        <w:bidi/>
        <w:rPr>
          <w:rFonts w:cs="B Nazanin"/>
          <w:b/>
          <w:bCs/>
          <w:sz w:val="32"/>
          <w:szCs w:val="32"/>
          <w:rtl/>
        </w:rPr>
      </w:pPr>
    </w:p>
    <w:p w14:paraId="3FF72C1E" w14:textId="13CEB393" w:rsidR="00BB056A" w:rsidRDefault="00BB056A" w:rsidP="00BB056A">
      <w:pPr>
        <w:bidi/>
        <w:rPr>
          <w:rFonts w:cs="B Nazanin"/>
          <w:b/>
          <w:bCs/>
          <w:sz w:val="32"/>
          <w:szCs w:val="32"/>
          <w:rtl/>
        </w:rPr>
      </w:pPr>
    </w:p>
    <w:p w14:paraId="7BCBD282" w14:textId="2A4400DF" w:rsidR="00BB056A" w:rsidRDefault="00BB056A" w:rsidP="00BB056A">
      <w:pPr>
        <w:bidi/>
        <w:rPr>
          <w:rFonts w:cs="B Nazanin"/>
          <w:b/>
          <w:bCs/>
          <w:sz w:val="32"/>
          <w:szCs w:val="32"/>
          <w:rtl/>
        </w:rPr>
      </w:pPr>
    </w:p>
    <w:p w14:paraId="0DE23B91" w14:textId="68CAB886" w:rsidR="00BB056A" w:rsidRDefault="00BB056A" w:rsidP="00BB056A">
      <w:pPr>
        <w:bidi/>
        <w:rPr>
          <w:rFonts w:cs="B Nazanin"/>
          <w:b/>
          <w:bCs/>
          <w:sz w:val="32"/>
          <w:szCs w:val="32"/>
          <w:rtl/>
        </w:rPr>
      </w:pPr>
    </w:p>
    <w:p w14:paraId="4415DB46" w14:textId="77777777" w:rsidR="00BB056A" w:rsidRPr="00A870DB" w:rsidRDefault="00BB056A" w:rsidP="00BB056A">
      <w:pPr>
        <w:bidi/>
        <w:rPr>
          <w:rFonts w:cs="B Nazanin"/>
          <w:b/>
          <w:bCs/>
          <w:sz w:val="32"/>
          <w:szCs w:val="32"/>
        </w:rPr>
      </w:pPr>
    </w:p>
    <w:p w14:paraId="5F53FAB5" w14:textId="616AB550" w:rsidR="00A870DB" w:rsidRPr="00A870DB" w:rsidRDefault="00A870DB" w:rsidP="00A870DB">
      <w:pPr>
        <w:pStyle w:val="ListParagraph"/>
        <w:numPr>
          <w:ilvl w:val="0"/>
          <w:numId w:val="13"/>
        </w:numPr>
        <w:bidi/>
        <w:rPr>
          <w:rFonts w:ascii="Times New Roman" w:hAnsi="Times New Roman" w:cs="B Nazanin" w:hint="cs"/>
          <w:b/>
          <w:bCs/>
          <w:sz w:val="32"/>
          <w:szCs w:val="32"/>
          <w:rtl/>
        </w:rPr>
      </w:pPr>
      <w:r w:rsidRPr="00A870DB">
        <w:rPr>
          <w:rFonts w:ascii="Times New Roman" w:hAnsi="Times New Roman" w:cs="B Nazanin" w:hint="cs"/>
          <w:b/>
          <w:bCs/>
          <w:sz w:val="32"/>
          <w:szCs w:val="32"/>
          <w:rtl/>
        </w:rPr>
        <w:t>روش شناسی پژوه</w:t>
      </w:r>
      <w:r>
        <w:rPr>
          <w:rFonts w:ascii="Times New Roman" w:hAnsi="Times New Roman" w:cs="B Nazanin" w:hint="cs"/>
          <w:b/>
          <w:bCs/>
          <w:sz w:val="32"/>
          <w:szCs w:val="32"/>
          <w:rtl/>
        </w:rPr>
        <w:t>ش:</w:t>
      </w:r>
    </w:p>
    <w:p w14:paraId="75CA9512" w14:textId="217884AC" w:rsidR="00A870DB" w:rsidRPr="00A870DB" w:rsidRDefault="00A870DB" w:rsidP="00A870DB">
      <w:pPr>
        <w:pStyle w:val="ListParagraph"/>
        <w:numPr>
          <w:ilvl w:val="1"/>
          <w:numId w:val="15"/>
        </w:numPr>
        <w:bidi/>
        <w:rPr>
          <w:rFonts w:ascii="Times New Roman" w:hAnsi="Times New Roman" w:cs="B Nazanin"/>
          <w:b/>
          <w:bCs/>
          <w:sz w:val="32"/>
          <w:szCs w:val="32"/>
        </w:rPr>
      </w:pPr>
      <w:r>
        <w:rPr>
          <w:rFonts w:ascii="Times New Roman" w:hAnsi="Times New Roman" w:cs="B Nazanin" w:hint="cs"/>
          <w:b/>
          <w:bCs/>
          <w:szCs w:val="28"/>
          <w:rtl/>
        </w:rPr>
        <w:t xml:space="preserve">نوع مطالعه: </w:t>
      </w:r>
    </w:p>
    <w:tbl>
      <w:tblPr>
        <w:bidiVisual/>
        <w:tblW w:w="1039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223"/>
        <w:gridCol w:w="6200"/>
        <w:gridCol w:w="1970"/>
      </w:tblGrid>
      <w:tr w:rsidR="00A870DB" w:rsidRPr="00340B91" w14:paraId="7D84EC83" w14:textId="77777777" w:rsidTr="00340B91">
        <w:trPr>
          <w:trHeight w:val="626"/>
          <w:jc w:val="center"/>
        </w:trPr>
        <w:tc>
          <w:tcPr>
            <w:tcW w:w="2223" w:type="dxa"/>
            <w:tcBorders>
              <w:bottom w:val="single" w:sz="18" w:space="0" w:color="auto"/>
              <w:right w:val="single" w:sz="12" w:space="0" w:color="auto"/>
            </w:tcBorders>
            <w:vAlign w:val="center"/>
          </w:tcPr>
          <w:p w14:paraId="4F155969" w14:textId="77777777" w:rsidR="00A870DB" w:rsidRPr="00340B91" w:rsidRDefault="00A870DB" w:rsidP="00340B91">
            <w:pPr>
              <w:bidi/>
              <w:jc w:val="center"/>
              <w:rPr>
                <w:rFonts w:cs="B Nazanin"/>
                <w:b/>
                <w:bCs/>
                <w:sz w:val="18"/>
                <w:szCs w:val="22"/>
                <w:rtl/>
              </w:rPr>
            </w:pPr>
            <w:r w:rsidRPr="00340B91">
              <w:rPr>
                <w:rFonts w:cs="B Nazanin"/>
                <w:b/>
                <w:bCs/>
                <w:sz w:val="18"/>
                <w:szCs w:val="22"/>
                <w:rtl/>
              </w:rPr>
              <w:t>نوع مطالعه</w:t>
            </w:r>
          </w:p>
        </w:tc>
        <w:tc>
          <w:tcPr>
            <w:tcW w:w="6200" w:type="dxa"/>
            <w:tcBorders>
              <w:top w:val="single" w:sz="18" w:space="0" w:color="auto"/>
              <w:left w:val="single" w:sz="12" w:space="0" w:color="auto"/>
              <w:bottom w:val="single" w:sz="18" w:space="0" w:color="auto"/>
              <w:right w:val="single" w:sz="12" w:space="0" w:color="auto"/>
            </w:tcBorders>
            <w:vAlign w:val="center"/>
          </w:tcPr>
          <w:p w14:paraId="0113EB23" w14:textId="77777777" w:rsidR="00A870DB" w:rsidRPr="00340B91" w:rsidRDefault="00A870DB" w:rsidP="00340B91">
            <w:pPr>
              <w:bidi/>
              <w:ind w:left="360"/>
              <w:jc w:val="center"/>
              <w:rPr>
                <w:rFonts w:cs="B Nazanin"/>
                <w:b/>
                <w:bCs/>
                <w:sz w:val="18"/>
                <w:szCs w:val="22"/>
                <w:rtl/>
              </w:rPr>
            </w:pPr>
            <w:r w:rsidRPr="00340B91">
              <w:rPr>
                <w:rFonts w:cs="B Nazanin"/>
                <w:b/>
                <w:bCs/>
                <w:sz w:val="18"/>
                <w:szCs w:val="22"/>
                <w:rtl/>
              </w:rPr>
              <w:t>موارد کاربرد مطالعه</w:t>
            </w:r>
          </w:p>
        </w:tc>
        <w:tc>
          <w:tcPr>
            <w:tcW w:w="1970" w:type="dxa"/>
            <w:tcBorders>
              <w:top w:val="single" w:sz="18" w:space="0" w:color="auto"/>
              <w:left w:val="single" w:sz="12" w:space="0" w:color="auto"/>
              <w:bottom w:val="single" w:sz="18" w:space="0" w:color="auto"/>
            </w:tcBorders>
            <w:vAlign w:val="center"/>
          </w:tcPr>
          <w:p w14:paraId="743056F5" w14:textId="758CC797" w:rsidR="00A870DB" w:rsidRPr="00340B91" w:rsidRDefault="00A870DB" w:rsidP="00340B91">
            <w:pPr>
              <w:bidi/>
              <w:jc w:val="center"/>
              <w:rPr>
                <w:rFonts w:cs="B Nazanin" w:hint="cs"/>
                <w:b/>
                <w:bCs/>
                <w:sz w:val="18"/>
                <w:rtl/>
                <w:lang w:bidi="fa-IR"/>
              </w:rPr>
            </w:pPr>
            <w:r w:rsidRPr="00340B91">
              <w:rPr>
                <w:rFonts w:cs="B Nazanin"/>
                <w:b/>
                <w:bCs/>
                <w:sz w:val="18"/>
                <w:rtl/>
              </w:rPr>
              <w:t>انتخاب کنید</w:t>
            </w:r>
            <w:r w:rsidR="00340B91">
              <w:rPr>
                <w:rFonts w:cs="B Nazanin"/>
                <w:b/>
                <w:bCs/>
                <w:sz w:val="18"/>
              </w:rPr>
              <w:t xml:space="preserve"> </w:t>
            </w:r>
            <w:r w:rsidR="00340B91">
              <w:rPr>
                <w:rFonts w:cs="B Nazanin" w:hint="cs"/>
                <w:b/>
                <w:bCs/>
                <w:sz w:val="18"/>
                <w:rtl/>
                <w:lang w:bidi="fa-IR"/>
              </w:rPr>
              <w:t xml:space="preserve"> (</w:t>
            </w:r>
            <w:r w:rsidR="00340B91">
              <w:rPr>
                <w:b/>
                <w:bCs/>
                <w:sz w:val="18"/>
                <w:rtl/>
                <w:lang w:bidi="fa-IR"/>
              </w:rPr>
              <w:t>√</w:t>
            </w:r>
            <w:r w:rsidR="00340B91">
              <w:rPr>
                <w:rFonts w:cs="B Nazanin" w:hint="cs"/>
                <w:b/>
                <w:bCs/>
                <w:sz w:val="18"/>
                <w:rtl/>
                <w:lang w:bidi="fa-IR"/>
              </w:rPr>
              <w:t>)</w:t>
            </w:r>
          </w:p>
        </w:tc>
      </w:tr>
      <w:tr w:rsidR="00A870DB" w:rsidRPr="00340B91" w14:paraId="3E45145B" w14:textId="77777777" w:rsidTr="00340B91">
        <w:trPr>
          <w:trHeight w:val="212"/>
          <w:jc w:val="center"/>
        </w:trPr>
        <w:tc>
          <w:tcPr>
            <w:tcW w:w="2223" w:type="dxa"/>
            <w:tcBorders>
              <w:right w:val="single" w:sz="12" w:space="0" w:color="auto"/>
            </w:tcBorders>
          </w:tcPr>
          <w:p w14:paraId="6F725E8A" w14:textId="77777777" w:rsidR="00A870DB" w:rsidRPr="00340B91" w:rsidRDefault="00A870DB" w:rsidP="00C95130">
            <w:pPr>
              <w:bidi/>
              <w:jc w:val="center"/>
              <w:rPr>
                <w:rFonts w:cs="B Nazanin"/>
                <w:noProof/>
                <w:sz w:val="18"/>
                <w:szCs w:val="22"/>
                <w:rtl/>
              </w:rPr>
            </w:pPr>
            <w:r w:rsidRPr="00340B91">
              <w:rPr>
                <w:rFonts w:cs="B Nazanin"/>
                <w:noProof/>
                <w:sz w:val="18"/>
                <w:szCs w:val="22"/>
                <w:rtl/>
              </w:rPr>
              <w:t>بررسي بيماران</w:t>
            </w:r>
            <w:r w:rsidRPr="00340B91">
              <w:rPr>
                <w:rFonts w:cs="B Nazanin"/>
                <w:noProof/>
                <w:sz w:val="18"/>
                <w:szCs w:val="22"/>
                <w:rtl/>
              </w:rPr>
              <w:br/>
              <w:t xml:space="preserve"> (</w:t>
            </w:r>
            <w:r w:rsidRPr="00340B91">
              <w:rPr>
                <w:rFonts w:cs="B Nazanin"/>
                <w:noProof/>
                <w:sz w:val="18"/>
                <w:szCs w:val="22"/>
              </w:rPr>
              <w:t>Case series</w:t>
            </w:r>
            <w:r w:rsidRPr="00340B91">
              <w:rPr>
                <w:rFonts w:cs="B Nazanin"/>
                <w:noProof/>
                <w:sz w:val="18"/>
                <w:szCs w:val="22"/>
                <w:rtl/>
              </w:rPr>
              <w:t xml:space="preserve"> )</w:t>
            </w:r>
          </w:p>
        </w:tc>
        <w:tc>
          <w:tcPr>
            <w:tcW w:w="6200" w:type="dxa"/>
            <w:tcBorders>
              <w:top w:val="single" w:sz="4" w:space="0" w:color="auto"/>
              <w:left w:val="single" w:sz="12" w:space="0" w:color="auto"/>
              <w:bottom w:val="single" w:sz="4" w:space="0" w:color="auto"/>
              <w:right w:val="single" w:sz="12" w:space="0" w:color="auto"/>
            </w:tcBorders>
          </w:tcPr>
          <w:p w14:paraId="11A1C534" w14:textId="77777777" w:rsidR="00A870DB" w:rsidRPr="00340B91" w:rsidRDefault="00A870DB" w:rsidP="00C95130">
            <w:pPr>
              <w:bidi/>
              <w:jc w:val="center"/>
              <w:rPr>
                <w:rFonts w:cs="B Nazanin"/>
                <w:sz w:val="18"/>
                <w:szCs w:val="22"/>
              </w:rPr>
            </w:pPr>
            <w:r w:rsidRPr="00340B91">
              <w:rPr>
                <w:rFonts w:cs="B Nazanin"/>
                <w:sz w:val="18"/>
                <w:szCs w:val="22"/>
                <w:rtl/>
              </w:rPr>
              <w:t xml:space="preserve">توصیف داده های موجود </w:t>
            </w:r>
            <w:r w:rsidRPr="00340B91">
              <w:rPr>
                <w:rFonts w:cs="B Nazanin"/>
                <w:sz w:val="18"/>
                <w:szCs w:val="22"/>
                <w:rtl/>
                <w:lang w:bidi="fa-IR"/>
              </w:rPr>
              <w:t>مرتبط با گروه های خاص مانند بیماران</w:t>
            </w:r>
            <w:r w:rsidRPr="00340B91">
              <w:rPr>
                <w:rFonts w:cs="B Nazanin"/>
                <w:sz w:val="18"/>
                <w:szCs w:val="22"/>
                <w:rtl/>
              </w:rPr>
              <w:t xml:space="preserve">  </w:t>
            </w:r>
          </w:p>
        </w:tc>
        <w:tc>
          <w:tcPr>
            <w:tcW w:w="1970" w:type="dxa"/>
            <w:tcBorders>
              <w:left w:val="single" w:sz="12" w:space="0" w:color="auto"/>
            </w:tcBorders>
          </w:tcPr>
          <w:p w14:paraId="0617131E" w14:textId="77777777" w:rsidR="00A870DB" w:rsidRPr="00340B91" w:rsidRDefault="00A870DB" w:rsidP="00C95130">
            <w:pPr>
              <w:bidi/>
              <w:jc w:val="center"/>
              <w:rPr>
                <w:rFonts w:cs="B Nazanin"/>
                <w:sz w:val="18"/>
                <w:szCs w:val="22"/>
              </w:rPr>
            </w:pPr>
          </w:p>
        </w:tc>
      </w:tr>
      <w:tr w:rsidR="00A870DB" w:rsidRPr="00340B91" w14:paraId="63E10817" w14:textId="77777777" w:rsidTr="00340B91">
        <w:trPr>
          <w:trHeight w:val="212"/>
          <w:jc w:val="center"/>
        </w:trPr>
        <w:tc>
          <w:tcPr>
            <w:tcW w:w="2223" w:type="dxa"/>
            <w:tcBorders>
              <w:right w:val="single" w:sz="12" w:space="0" w:color="auto"/>
            </w:tcBorders>
          </w:tcPr>
          <w:p w14:paraId="7B2AB235" w14:textId="77777777" w:rsidR="00A870DB" w:rsidRPr="00340B91" w:rsidRDefault="00A870DB" w:rsidP="00C95130">
            <w:pPr>
              <w:bidi/>
              <w:jc w:val="center"/>
              <w:rPr>
                <w:rFonts w:cs="B Nazanin"/>
                <w:noProof/>
                <w:sz w:val="18"/>
                <w:szCs w:val="22"/>
                <w:rtl/>
              </w:rPr>
            </w:pPr>
            <w:r w:rsidRPr="00340B91">
              <w:rPr>
                <w:rFonts w:cs="B Nazanin"/>
                <w:noProof/>
                <w:sz w:val="18"/>
                <w:szCs w:val="22"/>
                <w:rtl/>
              </w:rPr>
              <w:t>بررسي مقطعي /</w:t>
            </w:r>
            <w:r w:rsidRPr="00340B91">
              <w:rPr>
                <w:rFonts w:cs="B Nazanin"/>
                <w:noProof/>
                <w:sz w:val="18"/>
                <w:szCs w:val="22"/>
                <w:rtl/>
              </w:rPr>
              <w:br/>
              <w:t>(</w:t>
            </w:r>
            <w:r w:rsidRPr="00340B91">
              <w:rPr>
                <w:rFonts w:cs="B Nazanin"/>
                <w:noProof/>
                <w:sz w:val="18"/>
                <w:szCs w:val="22"/>
              </w:rPr>
              <w:t xml:space="preserve">Cross- sectional </w:t>
            </w:r>
            <w:r w:rsidRPr="00340B91">
              <w:rPr>
                <w:rFonts w:cs="B Nazanin"/>
                <w:noProof/>
                <w:sz w:val="18"/>
                <w:szCs w:val="22"/>
                <w:rtl/>
              </w:rPr>
              <w:t>)</w:t>
            </w:r>
          </w:p>
        </w:tc>
        <w:tc>
          <w:tcPr>
            <w:tcW w:w="6200" w:type="dxa"/>
            <w:tcBorders>
              <w:top w:val="single" w:sz="4" w:space="0" w:color="auto"/>
              <w:left w:val="single" w:sz="12" w:space="0" w:color="auto"/>
              <w:bottom w:val="single" w:sz="4" w:space="0" w:color="auto"/>
              <w:right w:val="single" w:sz="12" w:space="0" w:color="auto"/>
            </w:tcBorders>
          </w:tcPr>
          <w:p w14:paraId="3003A293" w14:textId="667C8B13" w:rsidR="00A870DB" w:rsidRPr="00340B91" w:rsidRDefault="00A870DB" w:rsidP="00C95130">
            <w:pPr>
              <w:bidi/>
              <w:jc w:val="center"/>
              <w:rPr>
                <w:rFonts w:cs="B Nazanin"/>
                <w:sz w:val="18"/>
                <w:szCs w:val="22"/>
                <w:rtl/>
                <w:lang w:bidi="fa-IR"/>
              </w:rPr>
            </w:pPr>
            <w:r w:rsidRPr="00340B91">
              <w:rPr>
                <w:rFonts w:cs="B Nazanin"/>
                <w:sz w:val="18"/>
                <w:szCs w:val="22"/>
                <w:rtl/>
              </w:rPr>
              <w:t>مطالعات تعیین شیوع بیماری ها، فراوانی ها و نسبت ها،</w:t>
            </w:r>
            <w:r w:rsidRPr="00340B91">
              <w:rPr>
                <w:rFonts w:cs="B Nazanin"/>
                <w:sz w:val="18"/>
                <w:szCs w:val="22"/>
                <w:rtl/>
                <w:lang w:bidi="fa-IR"/>
              </w:rPr>
              <w:t xml:space="preserve"> توصیف شخص/ مکان/ زمان</w:t>
            </w:r>
            <w:r w:rsidRPr="00340B91">
              <w:rPr>
                <w:rFonts w:cs="B Nazanin"/>
                <w:sz w:val="18"/>
                <w:szCs w:val="22"/>
                <w:rtl/>
              </w:rPr>
              <w:t xml:space="preserve">، مطالعات </w:t>
            </w:r>
            <w:r w:rsidRPr="00340B91">
              <w:rPr>
                <w:rFonts w:cs="B Nazanin"/>
                <w:sz w:val="18"/>
                <w:szCs w:val="22"/>
              </w:rPr>
              <w:t>KAP</w:t>
            </w:r>
            <w:r w:rsidRPr="00340B91">
              <w:rPr>
                <w:rFonts w:cs="B Nazanin"/>
                <w:sz w:val="18"/>
                <w:szCs w:val="22"/>
                <w:rtl/>
                <w:lang w:bidi="fa-IR"/>
              </w:rPr>
              <w:t xml:space="preserve">  و نظر سنجی ها، کیفیت  و</w:t>
            </w:r>
            <w:r w:rsidR="00340B91">
              <w:rPr>
                <w:rFonts w:cs="B Nazanin"/>
                <w:sz w:val="18"/>
                <w:szCs w:val="22"/>
                <w:rtl/>
                <w:lang w:bidi="fa-IR"/>
              </w:rPr>
              <w:t xml:space="preserve"> سبک زندگی، سنجش های زیست محیطی</w:t>
            </w:r>
          </w:p>
        </w:tc>
        <w:tc>
          <w:tcPr>
            <w:tcW w:w="1970" w:type="dxa"/>
            <w:tcBorders>
              <w:left w:val="single" w:sz="12" w:space="0" w:color="auto"/>
            </w:tcBorders>
          </w:tcPr>
          <w:p w14:paraId="1680BD0B" w14:textId="77777777" w:rsidR="00A870DB" w:rsidRPr="00340B91" w:rsidRDefault="00A870DB" w:rsidP="00C95130">
            <w:pPr>
              <w:bidi/>
              <w:jc w:val="center"/>
              <w:rPr>
                <w:rFonts w:cs="B Nazanin"/>
                <w:sz w:val="18"/>
                <w:szCs w:val="22"/>
              </w:rPr>
            </w:pPr>
          </w:p>
        </w:tc>
      </w:tr>
      <w:tr w:rsidR="00A870DB" w:rsidRPr="00340B91" w14:paraId="16406191" w14:textId="77777777" w:rsidTr="00340B91">
        <w:trPr>
          <w:trHeight w:val="545"/>
          <w:jc w:val="center"/>
        </w:trPr>
        <w:tc>
          <w:tcPr>
            <w:tcW w:w="2223" w:type="dxa"/>
            <w:tcBorders>
              <w:right w:val="single" w:sz="12" w:space="0" w:color="auto"/>
            </w:tcBorders>
          </w:tcPr>
          <w:p w14:paraId="4B0043EE" w14:textId="77777777" w:rsidR="00A870DB" w:rsidRPr="00340B91" w:rsidRDefault="00A870DB" w:rsidP="00C95130">
            <w:pPr>
              <w:bidi/>
              <w:jc w:val="center"/>
              <w:rPr>
                <w:rFonts w:cs="B Nazanin"/>
                <w:noProof/>
                <w:sz w:val="18"/>
                <w:szCs w:val="22"/>
                <w:rtl/>
              </w:rPr>
            </w:pPr>
            <w:r w:rsidRPr="00340B91">
              <w:rPr>
                <w:rFonts w:cs="B Nazanin"/>
                <w:noProof/>
                <w:sz w:val="18"/>
                <w:szCs w:val="22"/>
                <w:rtl/>
              </w:rPr>
              <w:t>مطالعه مورد/شاهد</w:t>
            </w:r>
          </w:p>
          <w:p w14:paraId="643AD8AD" w14:textId="77777777" w:rsidR="00A870DB" w:rsidRPr="00340B91" w:rsidRDefault="00A870DB" w:rsidP="00C95130">
            <w:pPr>
              <w:bidi/>
              <w:jc w:val="center"/>
              <w:rPr>
                <w:rFonts w:cs="B Nazanin"/>
                <w:noProof/>
                <w:sz w:val="18"/>
                <w:szCs w:val="22"/>
                <w:rtl/>
              </w:rPr>
            </w:pPr>
            <w:r w:rsidRPr="00340B91">
              <w:rPr>
                <w:rFonts w:cs="B Nazanin"/>
                <w:noProof/>
                <w:sz w:val="18"/>
                <w:szCs w:val="22"/>
                <w:rtl/>
              </w:rPr>
              <w:t>(</w:t>
            </w:r>
            <w:r w:rsidRPr="00340B91">
              <w:rPr>
                <w:rFonts w:cs="B Nazanin"/>
                <w:noProof/>
                <w:sz w:val="18"/>
                <w:szCs w:val="22"/>
              </w:rPr>
              <w:t>Case - control</w:t>
            </w:r>
            <w:r w:rsidRPr="00340B91">
              <w:rPr>
                <w:rFonts w:cs="B Nazanin"/>
                <w:noProof/>
                <w:sz w:val="18"/>
                <w:szCs w:val="22"/>
                <w:rtl/>
              </w:rPr>
              <w:t xml:space="preserve"> )</w:t>
            </w:r>
          </w:p>
        </w:tc>
        <w:tc>
          <w:tcPr>
            <w:tcW w:w="6200" w:type="dxa"/>
            <w:tcBorders>
              <w:top w:val="single" w:sz="4" w:space="0" w:color="auto"/>
              <w:left w:val="single" w:sz="12" w:space="0" w:color="auto"/>
              <w:bottom w:val="single" w:sz="4" w:space="0" w:color="auto"/>
              <w:right w:val="single" w:sz="12" w:space="0" w:color="auto"/>
            </w:tcBorders>
            <w:shd w:val="clear" w:color="auto" w:fill="FFFFFF"/>
          </w:tcPr>
          <w:p w14:paraId="40974F2C" w14:textId="77777777" w:rsidR="00A870DB" w:rsidRPr="00340B91" w:rsidRDefault="00A870DB" w:rsidP="00C95130">
            <w:pPr>
              <w:bidi/>
              <w:jc w:val="center"/>
              <w:rPr>
                <w:rFonts w:cs="B Nazanin"/>
                <w:sz w:val="18"/>
                <w:szCs w:val="22"/>
                <w:rtl/>
              </w:rPr>
            </w:pPr>
            <w:r w:rsidRPr="00340B91">
              <w:rPr>
                <w:rFonts w:cs="B Nazanin"/>
                <w:sz w:val="18"/>
                <w:szCs w:val="22"/>
                <w:rtl/>
              </w:rPr>
              <w:t>بررسی رابطۀ علی معلولی</w:t>
            </w:r>
          </w:p>
          <w:p w14:paraId="07C51B29" w14:textId="25B7FFE2" w:rsidR="00A870DB" w:rsidRPr="00340B91" w:rsidRDefault="00A870DB" w:rsidP="00C95130">
            <w:pPr>
              <w:bidi/>
              <w:jc w:val="center"/>
              <w:rPr>
                <w:rFonts w:cs="B Nazanin"/>
                <w:sz w:val="18"/>
                <w:szCs w:val="22"/>
              </w:rPr>
            </w:pPr>
            <w:r w:rsidRPr="00340B91">
              <w:rPr>
                <w:rFonts w:cs="B Nazanin"/>
                <w:sz w:val="18"/>
                <w:szCs w:val="22"/>
                <w:rtl/>
              </w:rPr>
              <w:t>طراحی مطالعه از پی آمد</w:t>
            </w:r>
            <w:r w:rsidR="00340B91">
              <w:rPr>
                <w:rFonts w:cs="B Nazanin" w:hint="cs"/>
                <w:sz w:val="18"/>
                <w:szCs w:val="22"/>
                <w:rtl/>
              </w:rPr>
              <w:t xml:space="preserve"> </w:t>
            </w:r>
            <w:r w:rsidR="00340B91">
              <w:rPr>
                <w:rFonts w:cs="B Nazanin"/>
                <w:sz w:val="18"/>
                <w:szCs w:val="22"/>
                <w:rtl/>
              </w:rPr>
              <w:t>(</w:t>
            </w:r>
            <w:r w:rsidRPr="00340B91">
              <w:rPr>
                <w:rFonts w:cs="B Nazanin"/>
                <w:sz w:val="18"/>
                <w:szCs w:val="22"/>
                <w:rtl/>
              </w:rPr>
              <w:t>معلول) به سوی مواجه</w:t>
            </w:r>
            <w:r w:rsidR="00340B91">
              <w:rPr>
                <w:rFonts w:cs="B Nazanin" w:hint="cs"/>
                <w:sz w:val="18"/>
                <w:szCs w:val="22"/>
                <w:rtl/>
              </w:rPr>
              <w:t xml:space="preserve"> </w:t>
            </w:r>
            <w:r w:rsidR="00340B91">
              <w:rPr>
                <w:rFonts w:cs="B Nazanin"/>
                <w:sz w:val="18"/>
                <w:szCs w:val="22"/>
                <w:rtl/>
              </w:rPr>
              <w:t>(</w:t>
            </w:r>
            <w:r w:rsidRPr="00340B91">
              <w:rPr>
                <w:rFonts w:cs="B Nazanin"/>
                <w:sz w:val="18"/>
                <w:szCs w:val="22"/>
                <w:rtl/>
              </w:rPr>
              <w:t>علت)</w:t>
            </w:r>
          </w:p>
        </w:tc>
        <w:tc>
          <w:tcPr>
            <w:tcW w:w="1970" w:type="dxa"/>
            <w:tcBorders>
              <w:left w:val="single" w:sz="12" w:space="0" w:color="auto"/>
            </w:tcBorders>
          </w:tcPr>
          <w:p w14:paraId="2FAFB502" w14:textId="77777777" w:rsidR="00A870DB" w:rsidRPr="00340B91" w:rsidRDefault="00A870DB" w:rsidP="00C95130">
            <w:pPr>
              <w:bidi/>
              <w:jc w:val="center"/>
              <w:rPr>
                <w:rFonts w:cs="B Nazanin"/>
                <w:sz w:val="18"/>
                <w:szCs w:val="22"/>
                <w:rtl/>
              </w:rPr>
            </w:pPr>
          </w:p>
          <w:p w14:paraId="02BFE1A6" w14:textId="77777777" w:rsidR="00A870DB" w:rsidRPr="00340B91" w:rsidRDefault="00A870DB" w:rsidP="00C95130">
            <w:pPr>
              <w:bidi/>
              <w:ind w:left="360"/>
              <w:jc w:val="center"/>
              <w:rPr>
                <w:rFonts w:cs="B Nazanin"/>
                <w:sz w:val="18"/>
                <w:szCs w:val="22"/>
              </w:rPr>
            </w:pPr>
          </w:p>
        </w:tc>
      </w:tr>
      <w:tr w:rsidR="00A870DB" w:rsidRPr="00340B91" w14:paraId="302B3753" w14:textId="77777777" w:rsidTr="00340B91">
        <w:trPr>
          <w:trHeight w:val="173"/>
          <w:jc w:val="center"/>
        </w:trPr>
        <w:tc>
          <w:tcPr>
            <w:tcW w:w="2223" w:type="dxa"/>
            <w:tcBorders>
              <w:right w:val="single" w:sz="12" w:space="0" w:color="auto"/>
            </w:tcBorders>
          </w:tcPr>
          <w:p w14:paraId="3EEBBD5D" w14:textId="77777777" w:rsidR="00A870DB" w:rsidRPr="00340B91" w:rsidRDefault="00A870DB" w:rsidP="00C95130">
            <w:pPr>
              <w:bidi/>
              <w:jc w:val="center"/>
              <w:rPr>
                <w:rFonts w:cs="B Nazanin"/>
                <w:noProof/>
                <w:sz w:val="18"/>
                <w:szCs w:val="22"/>
                <w:rtl/>
              </w:rPr>
            </w:pPr>
            <w:r w:rsidRPr="00340B91">
              <w:rPr>
                <w:rFonts w:cs="B Nazanin"/>
                <w:noProof/>
                <w:sz w:val="18"/>
                <w:szCs w:val="22"/>
                <w:rtl/>
              </w:rPr>
              <w:t>مطالعه هم گروهي</w:t>
            </w:r>
            <w:r w:rsidRPr="00340B91">
              <w:rPr>
                <w:rFonts w:cs="B Nazanin"/>
                <w:noProof/>
                <w:sz w:val="18"/>
                <w:szCs w:val="22"/>
                <w:rtl/>
              </w:rPr>
              <w:br/>
              <w:t>(</w:t>
            </w:r>
            <w:r w:rsidRPr="00340B91">
              <w:rPr>
                <w:rFonts w:cs="B Nazanin"/>
                <w:noProof/>
                <w:sz w:val="18"/>
                <w:szCs w:val="22"/>
              </w:rPr>
              <w:t>Cohort</w:t>
            </w:r>
            <w:r w:rsidRPr="00340B91">
              <w:rPr>
                <w:rFonts w:cs="B Nazanin"/>
                <w:noProof/>
                <w:sz w:val="18"/>
                <w:szCs w:val="22"/>
                <w:rtl/>
              </w:rPr>
              <w:t>)</w:t>
            </w:r>
          </w:p>
        </w:tc>
        <w:tc>
          <w:tcPr>
            <w:tcW w:w="6200" w:type="dxa"/>
            <w:tcBorders>
              <w:top w:val="single" w:sz="4" w:space="0" w:color="auto"/>
              <w:left w:val="single" w:sz="12" w:space="0" w:color="auto"/>
              <w:bottom w:val="single" w:sz="4" w:space="0" w:color="auto"/>
              <w:right w:val="single" w:sz="12" w:space="0" w:color="auto"/>
            </w:tcBorders>
          </w:tcPr>
          <w:p w14:paraId="74CC606A" w14:textId="78F23B1D" w:rsidR="00A870DB" w:rsidRPr="00340B91" w:rsidRDefault="00340B91" w:rsidP="00C95130">
            <w:pPr>
              <w:bidi/>
              <w:jc w:val="center"/>
              <w:rPr>
                <w:rFonts w:cs="B Nazanin"/>
                <w:sz w:val="18"/>
                <w:szCs w:val="22"/>
                <w:rtl/>
              </w:rPr>
            </w:pPr>
            <w:r>
              <w:rPr>
                <w:rFonts w:cs="B Nazanin"/>
                <w:sz w:val="18"/>
                <w:szCs w:val="22"/>
                <w:rtl/>
              </w:rPr>
              <w:t>مطالعات تعیین بروز بیماری</w:t>
            </w:r>
            <w:r w:rsidR="00A870DB" w:rsidRPr="00340B91">
              <w:rPr>
                <w:rFonts w:cs="B Nazanin"/>
                <w:sz w:val="18"/>
                <w:szCs w:val="22"/>
                <w:rtl/>
              </w:rPr>
              <w:t>/ بررسی رابطۀ علی معلولی</w:t>
            </w:r>
          </w:p>
          <w:p w14:paraId="5F9BB539" w14:textId="76AC2433" w:rsidR="00A870DB" w:rsidRPr="00340B91" w:rsidRDefault="00A870DB" w:rsidP="00C95130">
            <w:pPr>
              <w:bidi/>
              <w:jc w:val="center"/>
              <w:rPr>
                <w:rFonts w:cs="B Nazanin"/>
                <w:sz w:val="18"/>
                <w:szCs w:val="22"/>
              </w:rPr>
            </w:pPr>
            <w:r w:rsidRPr="00340B91">
              <w:rPr>
                <w:rFonts w:cs="B Nazanin"/>
                <w:sz w:val="18"/>
                <w:szCs w:val="22"/>
                <w:rtl/>
              </w:rPr>
              <w:t>طراحی مطالعه از مواجه</w:t>
            </w:r>
            <w:r w:rsidR="00340B91">
              <w:rPr>
                <w:rFonts w:cs="B Nazanin" w:hint="cs"/>
                <w:sz w:val="18"/>
                <w:szCs w:val="22"/>
                <w:rtl/>
              </w:rPr>
              <w:t xml:space="preserve"> </w:t>
            </w:r>
            <w:r w:rsidR="00340B91">
              <w:rPr>
                <w:rFonts w:cs="B Nazanin"/>
                <w:sz w:val="18"/>
                <w:szCs w:val="22"/>
                <w:rtl/>
              </w:rPr>
              <w:t>(</w:t>
            </w:r>
            <w:r w:rsidRPr="00340B91">
              <w:rPr>
                <w:rFonts w:cs="B Nazanin"/>
                <w:sz w:val="18"/>
                <w:szCs w:val="22"/>
                <w:rtl/>
              </w:rPr>
              <w:t>علت) به سوی پی آمد</w:t>
            </w:r>
            <w:r w:rsidR="00340B91">
              <w:rPr>
                <w:rFonts w:cs="B Nazanin" w:hint="cs"/>
                <w:sz w:val="18"/>
                <w:szCs w:val="22"/>
                <w:rtl/>
              </w:rPr>
              <w:t xml:space="preserve"> </w:t>
            </w:r>
            <w:r w:rsidR="00340B91">
              <w:rPr>
                <w:rFonts w:cs="B Nazanin"/>
                <w:sz w:val="18"/>
                <w:szCs w:val="22"/>
                <w:rtl/>
              </w:rPr>
              <w:t>(</w:t>
            </w:r>
            <w:r w:rsidRPr="00340B91">
              <w:rPr>
                <w:rFonts w:cs="B Nazanin"/>
                <w:sz w:val="18"/>
                <w:szCs w:val="22"/>
                <w:rtl/>
              </w:rPr>
              <w:t>معلول)</w:t>
            </w:r>
          </w:p>
        </w:tc>
        <w:tc>
          <w:tcPr>
            <w:tcW w:w="1970" w:type="dxa"/>
            <w:tcBorders>
              <w:left w:val="single" w:sz="12" w:space="0" w:color="auto"/>
            </w:tcBorders>
          </w:tcPr>
          <w:p w14:paraId="73842924" w14:textId="77777777" w:rsidR="00A870DB" w:rsidRPr="00340B91" w:rsidRDefault="00A870DB" w:rsidP="00C95130">
            <w:pPr>
              <w:bidi/>
              <w:jc w:val="center"/>
              <w:rPr>
                <w:rFonts w:cs="B Nazanin"/>
                <w:sz w:val="18"/>
                <w:szCs w:val="22"/>
              </w:rPr>
            </w:pPr>
          </w:p>
        </w:tc>
      </w:tr>
      <w:tr w:rsidR="00A870DB" w:rsidRPr="00340B91" w14:paraId="0532B39C" w14:textId="77777777" w:rsidTr="00340B91">
        <w:trPr>
          <w:trHeight w:val="214"/>
          <w:jc w:val="center"/>
        </w:trPr>
        <w:tc>
          <w:tcPr>
            <w:tcW w:w="2223" w:type="dxa"/>
            <w:tcBorders>
              <w:right w:val="single" w:sz="12" w:space="0" w:color="auto"/>
            </w:tcBorders>
          </w:tcPr>
          <w:p w14:paraId="04F63EB4" w14:textId="77777777" w:rsidR="00A870DB" w:rsidRPr="00340B91" w:rsidRDefault="00A870DB" w:rsidP="00C95130">
            <w:pPr>
              <w:bidi/>
              <w:jc w:val="center"/>
              <w:rPr>
                <w:rFonts w:cs="B Nazanin"/>
                <w:noProof/>
                <w:sz w:val="18"/>
                <w:szCs w:val="22"/>
                <w:rtl/>
              </w:rPr>
            </w:pPr>
            <w:r w:rsidRPr="00340B91">
              <w:rPr>
                <w:rFonts w:cs="B Nazanin"/>
                <w:sz w:val="18"/>
                <w:szCs w:val="22"/>
                <w:rtl/>
              </w:rPr>
              <w:t xml:space="preserve">مطالعات همگروهی تاریخی </w:t>
            </w:r>
            <w:r w:rsidRPr="00340B91">
              <w:rPr>
                <w:rFonts w:cs="B Nazanin"/>
                <w:sz w:val="18"/>
                <w:szCs w:val="22"/>
                <w:rtl/>
              </w:rPr>
              <w:br/>
            </w:r>
            <w:r w:rsidRPr="00340B91">
              <w:rPr>
                <w:rFonts w:cs="B Nazanin"/>
                <w:sz w:val="18"/>
                <w:szCs w:val="22"/>
              </w:rPr>
              <w:t xml:space="preserve">(Historical Cohort) </w:t>
            </w:r>
          </w:p>
        </w:tc>
        <w:tc>
          <w:tcPr>
            <w:tcW w:w="6200" w:type="dxa"/>
            <w:tcBorders>
              <w:top w:val="single" w:sz="4" w:space="0" w:color="auto"/>
              <w:left w:val="single" w:sz="12" w:space="0" w:color="auto"/>
              <w:bottom w:val="single" w:sz="4" w:space="0" w:color="auto"/>
              <w:right w:val="single" w:sz="12" w:space="0" w:color="auto"/>
            </w:tcBorders>
          </w:tcPr>
          <w:p w14:paraId="75D020CE" w14:textId="78B6C320" w:rsidR="00A870DB" w:rsidRPr="00340B91" w:rsidRDefault="00A870DB" w:rsidP="00C95130">
            <w:pPr>
              <w:bidi/>
              <w:jc w:val="center"/>
              <w:rPr>
                <w:rFonts w:cs="B Nazanin"/>
                <w:sz w:val="18"/>
                <w:szCs w:val="22"/>
                <w:rtl/>
                <w:lang w:bidi="fa-IR"/>
              </w:rPr>
            </w:pPr>
            <w:r w:rsidRPr="00340B91">
              <w:rPr>
                <w:rFonts w:cs="B Nazanin"/>
                <w:sz w:val="18"/>
                <w:szCs w:val="22"/>
                <w:rtl/>
                <w:lang w:bidi="fa-IR"/>
              </w:rPr>
              <w:t>بررسی رابطۀ علی و معلولی / اندازه گیری پی آمدهای ناشی از مواجه</w:t>
            </w:r>
            <w:r w:rsidR="00340B91">
              <w:rPr>
                <w:rFonts w:cs="B Nazanin"/>
                <w:sz w:val="18"/>
                <w:szCs w:val="22"/>
                <w:rtl/>
                <w:lang w:bidi="fa-IR"/>
              </w:rPr>
              <w:t>ۀ  یک هم گروه معین در زمان حال،</w:t>
            </w:r>
            <w:r w:rsidRPr="00340B91">
              <w:rPr>
                <w:rFonts w:cs="B Nazanin"/>
                <w:sz w:val="18"/>
                <w:szCs w:val="22"/>
                <w:rtl/>
                <w:lang w:bidi="fa-IR"/>
              </w:rPr>
              <w:t xml:space="preserve"> در شرایطی که مواجه در گذشته اتفاق افتاده است. </w:t>
            </w:r>
          </w:p>
        </w:tc>
        <w:tc>
          <w:tcPr>
            <w:tcW w:w="1970" w:type="dxa"/>
            <w:tcBorders>
              <w:left w:val="single" w:sz="12" w:space="0" w:color="auto"/>
            </w:tcBorders>
          </w:tcPr>
          <w:p w14:paraId="4C877F7D" w14:textId="77777777" w:rsidR="00A870DB" w:rsidRPr="00340B91" w:rsidRDefault="00A870DB" w:rsidP="00C95130">
            <w:pPr>
              <w:bidi/>
              <w:jc w:val="center"/>
              <w:rPr>
                <w:rFonts w:cs="B Nazanin"/>
                <w:sz w:val="18"/>
                <w:szCs w:val="22"/>
              </w:rPr>
            </w:pPr>
          </w:p>
        </w:tc>
      </w:tr>
      <w:tr w:rsidR="00A870DB" w:rsidRPr="00340B91" w14:paraId="53EA5212" w14:textId="77777777" w:rsidTr="00340B91">
        <w:trPr>
          <w:trHeight w:val="148"/>
          <w:jc w:val="center"/>
        </w:trPr>
        <w:tc>
          <w:tcPr>
            <w:tcW w:w="2223" w:type="dxa"/>
            <w:tcBorders>
              <w:right w:val="single" w:sz="12" w:space="0" w:color="auto"/>
            </w:tcBorders>
          </w:tcPr>
          <w:p w14:paraId="052108F2" w14:textId="77777777" w:rsidR="00A870DB" w:rsidRPr="00340B91" w:rsidRDefault="00A870DB" w:rsidP="00C95130">
            <w:pPr>
              <w:bidi/>
              <w:jc w:val="center"/>
              <w:rPr>
                <w:rFonts w:cs="B Nazanin"/>
                <w:noProof/>
                <w:sz w:val="18"/>
                <w:szCs w:val="22"/>
                <w:rtl/>
              </w:rPr>
            </w:pPr>
            <w:r w:rsidRPr="00340B91">
              <w:rPr>
                <w:rFonts w:cs="B Nazanin"/>
                <w:noProof/>
                <w:sz w:val="18"/>
                <w:szCs w:val="22"/>
                <w:rtl/>
              </w:rPr>
              <w:lastRenderedPageBreak/>
              <w:t>كارآزمايي باليني</w:t>
            </w:r>
            <w:r w:rsidRPr="00340B91">
              <w:rPr>
                <w:rFonts w:cs="B Nazanin"/>
                <w:noProof/>
                <w:sz w:val="18"/>
                <w:szCs w:val="22"/>
                <w:rtl/>
              </w:rPr>
              <w:br/>
              <w:t xml:space="preserve"> (</w:t>
            </w:r>
            <w:r w:rsidRPr="00340B91">
              <w:rPr>
                <w:rFonts w:cs="B Nazanin"/>
                <w:noProof/>
                <w:sz w:val="18"/>
                <w:szCs w:val="22"/>
              </w:rPr>
              <w:t xml:space="preserve">clinical trial </w:t>
            </w:r>
            <w:r w:rsidRPr="00340B91">
              <w:rPr>
                <w:rFonts w:cs="B Nazanin"/>
                <w:noProof/>
                <w:sz w:val="18"/>
                <w:szCs w:val="22"/>
                <w:rtl/>
              </w:rPr>
              <w:t xml:space="preserve"> )</w:t>
            </w:r>
          </w:p>
        </w:tc>
        <w:tc>
          <w:tcPr>
            <w:tcW w:w="6200" w:type="dxa"/>
            <w:tcBorders>
              <w:top w:val="single" w:sz="4" w:space="0" w:color="auto"/>
              <w:left w:val="single" w:sz="12" w:space="0" w:color="auto"/>
              <w:bottom w:val="single" w:sz="4" w:space="0" w:color="auto"/>
              <w:right w:val="single" w:sz="12" w:space="0" w:color="auto"/>
            </w:tcBorders>
          </w:tcPr>
          <w:p w14:paraId="5F60D1E7" w14:textId="75F744A4" w:rsidR="00A870DB" w:rsidRPr="00340B91" w:rsidRDefault="00A870DB" w:rsidP="00C95130">
            <w:pPr>
              <w:bidi/>
              <w:jc w:val="center"/>
              <w:rPr>
                <w:rFonts w:cs="B Nazanin"/>
                <w:sz w:val="18"/>
                <w:szCs w:val="22"/>
              </w:rPr>
            </w:pPr>
            <w:r w:rsidRPr="00340B91">
              <w:rPr>
                <w:rFonts w:cs="B Nazanin"/>
                <w:sz w:val="18"/>
                <w:szCs w:val="22"/>
                <w:rtl/>
              </w:rPr>
              <w:t>بررسی تأثیر مداخله</w:t>
            </w:r>
            <w:r w:rsidR="00340B91">
              <w:rPr>
                <w:rFonts w:cs="B Nazanin" w:hint="cs"/>
                <w:sz w:val="18"/>
                <w:szCs w:val="22"/>
                <w:rtl/>
              </w:rPr>
              <w:t xml:space="preserve"> </w:t>
            </w:r>
            <w:r w:rsidR="00340B91">
              <w:rPr>
                <w:rFonts w:cs="B Nazanin"/>
                <w:sz w:val="18"/>
                <w:szCs w:val="22"/>
                <w:rtl/>
              </w:rPr>
              <w:t>(متغییر مستقل) بر یک وضعیت خاص (</w:t>
            </w:r>
            <w:r w:rsidRPr="00340B91">
              <w:rPr>
                <w:rFonts w:cs="B Nazanin"/>
                <w:sz w:val="18"/>
                <w:szCs w:val="22"/>
                <w:rtl/>
              </w:rPr>
              <w:t>متغییر وابسته)</w:t>
            </w:r>
            <w:r w:rsidRPr="00340B91">
              <w:rPr>
                <w:rFonts w:cs="B Nazanin"/>
                <w:sz w:val="18"/>
                <w:szCs w:val="22"/>
                <w:rtl/>
              </w:rPr>
              <w:br/>
              <w:t xml:space="preserve"> مانند ارزیابی اثر روش های داوریی یا جراحی در مداوا</w:t>
            </w:r>
            <w:r w:rsidR="00340B91">
              <w:rPr>
                <w:rFonts w:cs="B Nazanin"/>
                <w:sz w:val="18"/>
                <w:szCs w:val="22"/>
                <w:rtl/>
              </w:rPr>
              <w:t xml:space="preserve">ی بیماری ها، ارزیابی کارآیی روشهای </w:t>
            </w:r>
            <w:r w:rsidRPr="00340B91">
              <w:rPr>
                <w:rFonts w:cs="B Nazanin"/>
                <w:sz w:val="18"/>
                <w:szCs w:val="22"/>
                <w:rtl/>
              </w:rPr>
              <w:t>بازتوانی و ترمیمی، ارزیابی اثر برنامه های آموزشی بر بیماران</w:t>
            </w:r>
            <w:r w:rsidR="00340B91">
              <w:rPr>
                <w:rFonts w:cs="B Nazanin"/>
                <w:sz w:val="18"/>
                <w:szCs w:val="22"/>
                <w:rtl/>
              </w:rPr>
              <w:t xml:space="preserve"> یا فرایند بیماری</w:t>
            </w:r>
          </w:p>
        </w:tc>
        <w:tc>
          <w:tcPr>
            <w:tcW w:w="1970" w:type="dxa"/>
            <w:tcBorders>
              <w:left w:val="single" w:sz="12" w:space="0" w:color="auto"/>
            </w:tcBorders>
          </w:tcPr>
          <w:p w14:paraId="20616848" w14:textId="77777777" w:rsidR="00A870DB" w:rsidRPr="00340B91" w:rsidRDefault="00A870DB" w:rsidP="00C95130">
            <w:pPr>
              <w:bidi/>
              <w:jc w:val="center"/>
              <w:rPr>
                <w:rFonts w:cs="B Nazanin"/>
                <w:sz w:val="18"/>
                <w:szCs w:val="22"/>
                <w:rtl/>
                <w:lang w:bidi="fa-IR"/>
              </w:rPr>
            </w:pPr>
          </w:p>
        </w:tc>
      </w:tr>
      <w:tr w:rsidR="00A870DB" w:rsidRPr="00340B91" w14:paraId="6626FD35" w14:textId="77777777" w:rsidTr="00340B91">
        <w:trPr>
          <w:trHeight w:val="212"/>
          <w:jc w:val="center"/>
        </w:trPr>
        <w:tc>
          <w:tcPr>
            <w:tcW w:w="2223" w:type="dxa"/>
            <w:tcBorders>
              <w:right w:val="single" w:sz="12" w:space="0" w:color="auto"/>
            </w:tcBorders>
          </w:tcPr>
          <w:p w14:paraId="5F5B540E" w14:textId="77777777" w:rsidR="00A870DB" w:rsidRPr="00340B91" w:rsidRDefault="00A870DB" w:rsidP="00C95130">
            <w:pPr>
              <w:bidi/>
              <w:jc w:val="center"/>
              <w:rPr>
                <w:rFonts w:cs="B Nazanin"/>
                <w:noProof/>
                <w:sz w:val="18"/>
                <w:szCs w:val="22"/>
                <w:rtl/>
              </w:rPr>
            </w:pPr>
            <w:r w:rsidRPr="00340B91">
              <w:rPr>
                <w:rFonts w:cs="B Nazanin"/>
                <w:noProof/>
                <w:sz w:val="18"/>
                <w:szCs w:val="22"/>
                <w:rtl/>
              </w:rPr>
              <w:t>مطالعه  کارآزمایی جامعه</w:t>
            </w:r>
            <w:r w:rsidRPr="00340B91">
              <w:rPr>
                <w:rFonts w:cs="B Nazanin"/>
                <w:noProof/>
                <w:sz w:val="18"/>
                <w:szCs w:val="22"/>
                <w:rtl/>
              </w:rPr>
              <w:br/>
              <w:t>(</w:t>
            </w:r>
            <w:r w:rsidRPr="00340B91">
              <w:rPr>
                <w:rFonts w:cs="B Nazanin"/>
                <w:noProof/>
                <w:sz w:val="18"/>
                <w:szCs w:val="22"/>
              </w:rPr>
              <w:t>interventional</w:t>
            </w:r>
            <w:r w:rsidRPr="00340B91">
              <w:rPr>
                <w:rFonts w:cs="B Nazanin"/>
                <w:noProof/>
                <w:sz w:val="18"/>
                <w:szCs w:val="22"/>
                <w:rtl/>
              </w:rPr>
              <w:t xml:space="preserve"> ) </w:t>
            </w:r>
            <w:r w:rsidRPr="00340B91">
              <w:rPr>
                <w:rFonts w:cs="B Nazanin"/>
                <w:noProof/>
                <w:sz w:val="18"/>
                <w:szCs w:val="22"/>
                <w:rtl/>
              </w:rPr>
              <w:br/>
              <w:t>(</w:t>
            </w:r>
            <w:r w:rsidRPr="00340B91">
              <w:rPr>
                <w:rFonts w:cs="B Nazanin"/>
                <w:noProof/>
                <w:sz w:val="18"/>
                <w:szCs w:val="22"/>
              </w:rPr>
              <w:t xml:space="preserve">Field Trial </w:t>
            </w:r>
            <w:r w:rsidRPr="00340B91">
              <w:rPr>
                <w:rFonts w:cs="B Nazanin"/>
                <w:noProof/>
                <w:sz w:val="18"/>
                <w:szCs w:val="22"/>
                <w:rtl/>
              </w:rPr>
              <w:t>)</w:t>
            </w:r>
          </w:p>
        </w:tc>
        <w:tc>
          <w:tcPr>
            <w:tcW w:w="6200" w:type="dxa"/>
            <w:tcBorders>
              <w:top w:val="single" w:sz="4" w:space="0" w:color="auto"/>
              <w:left w:val="single" w:sz="12" w:space="0" w:color="auto"/>
              <w:bottom w:val="single" w:sz="4" w:space="0" w:color="auto"/>
              <w:right w:val="single" w:sz="12" w:space="0" w:color="auto"/>
            </w:tcBorders>
          </w:tcPr>
          <w:p w14:paraId="4DB47CEB" w14:textId="07974C47" w:rsidR="00A870DB" w:rsidRPr="00340B91" w:rsidRDefault="00A870DB" w:rsidP="00C95130">
            <w:pPr>
              <w:bidi/>
              <w:jc w:val="center"/>
              <w:rPr>
                <w:rFonts w:cs="B Nazanin"/>
                <w:sz w:val="18"/>
                <w:szCs w:val="22"/>
              </w:rPr>
            </w:pPr>
            <w:r w:rsidRPr="00340B91">
              <w:rPr>
                <w:rFonts w:cs="B Nazanin"/>
                <w:sz w:val="18"/>
                <w:szCs w:val="22"/>
                <w:rtl/>
              </w:rPr>
              <w:t>بررسی تأثیر مداخله( متغییر مستقل) بر یک وضعیت خاص ( متغییر وابست</w:t>
            </w:r>
            <w:r w:rsidR="00340B91">
              <w:rPr>
                <w:rFonts w:cs="B Nazanin"/>
                <w:sz w:val="18"/>
                <w:szCs w:val="22"/>
                <w:rtl/>
              </w:rPr>
              <w:t>ه) در جمعیتهای سالم</w:t>
            </w:r>
            <w:r w:rsidRPr="00340B91">
              <w:rPr>
                <w:rFonts w:cs="B Nazanin"/>
                <w:sz w:val="18"/>
                <w:szCs w:val="22"/>
                <w:rtl/>
              </w:rPr>
              <w:t xml:space="preserve"> مانند ارزیابی اثر برنامه های آموزشی برگروه های خاص مانند کودکان، دانش آموزان، دانشجویان، زنان سنین بارداری ، کارکنان، کارگران یا سایر گروه های جامعه، ارزیابی کارآیی واکسن ها در جمعتیت های در معرض خطر، ارزیابی مداخلات آموزشی/رفتاری در گروه های پرخطر مانند معتادین به مواد مخدر تزریقی</w:t>
            </w:r>
          </w:p>
        </w:tc>
        <w:tc>
          <w:tcPr>
            <w:tcW w:w="1970" w:type="dxa"/>
            <w:tcBorders>
              <w:left w:val="single" w:sz="12" w:space="0" w:color="auto"/>
            </w:tcBorders>
          </w:tcPr>
          <w:p w14:paraId="2029296D" w14:textId="77777777" w:rsidR="00A870DB" w:rsidRPr="00340B91" w:rsidRDefault="00A870DB" w:rsidP="00C95130">
            <w:pPr>
              <w:bidi/>
              <w:jc w:val="center"/>
              <w:rPr>
                <w:rFonts w:cs="B Nazanin"/>
                <w:sz w:val="18"/>
                <w:szCs w:val="22"/>
              </w:rPr>
            </w:pPr>
          </w:p>
        </w:tc>
      </w:tr>
      <w:tr w:rsidR="00A870DB" w:rsidRPr="00340B91" w14:paraId="21696064" w14:textId="77777777" w:rsidTr="00340B91">
        <w:trPr>
          <w:trHeight w:val="223"/>
          <w:jc w:val="center"/>
        </w:trPr>
        <w:tc>
          <w:tcPr>
            <w:tcW w:w="2223" w:type="dxa"/>
            <w:tcBorders>
              <w:right w:val="single" w:sz="12" w:space="0" w:color="auto"/>
            </w:tcBorders>
          </w:tcPr>
          <w:p w14:paraId="00CCC674" w14:textId="77777777" w:rsidR="00A870DB" w:rsidRPr="00340B91" w:rsidRDefault="00A870DB" w:rsidP="00C95130">
            <w:pPr>
              <w:bidi/>
              <w:jc w:val="center"/>
              <w:rPr>
                <w:rFonts w:cs="B Nazanin"/>
                <w:noProof/>
                <w:sz w:val="18"/>
                <w:szCs w:val="22"/>
                <w:rtl/>
              </w:rPr>
            </w:pPr>
            <w:r w:rsidRPr="00340B91">
              <w:rPr>
                <w:rFonts w:cs="B Nazanin"/>
                <w:noProof/>
                <w:sz w:val="18"/>
                <w:szCs w:val="22"/>
                <w:rtl/>
              </w:rPr>
              <w:t>مطالعات علوم پايه</w:t>
            </w:r>
            <w:r w:rsidRPr="00340B91">
              <w:rPr>
                <w:rFonts w:cs="B Nazanin"/>
                <w:noProof/>
                <w:sz w:val="18"/>
                <w:szCs w:val="22"/>
                <w:rtl/>
              </w:rPr>
              <w:br/>
              <w:t xml:space="preserve"> (</w:t>
            </w:r>
            <w:r w:rsidRPr="00340B91">
              <w:rPr>
                <w:rFonts w:cs="B Nazanin"/>
                <w:noProof/>
                <w:sz w:val="18"/>
                <w:szCs w:val="22"/>
              </w:rPr>
              <w:t xml:space="preserve"> Experimental</w:t>
            </w:r>
            <w:r w:rsidRPr="00340B91">
              <w:rPr>
                <w:rFonts w:cs="B Nazanin"/>
                <w:noProof/>
                <w:sz w:val="18"/>
                <w:szCs w:val="22"/>
                <w:rtl/>
              </w:rPr>
              <w:t>)</w:t>
            </w:r>
          </w:p>
        </w:tc>
        <w:tc>
          <w:tcPr>
            <w:tcW w:w="6200" w:type="dxa"/>
            <w:tcBorders>
              <w:top w:val="single" w:sz="4" w:space="0" w:color="auto"/>
              <w:left w:val="single" w:sz="12" w:space="0" w:color="auto"/>
              <w:bottom w:val="single" w:sz="4" w:space="0" w:color="auto"/>
              <w:right w:val="single" w:sz="12" w:space="0" w:color="auto"/>
            </w:tcBorders>
          </w:tcPr>
          <w:p w14:paraId="4AE60EB5" w14:textId="4372CC25" w:rsidR="00A870DB" w:rsidRPr="00340B91" w:rsidRDefault="00340B91" w:rsidP="00C95130">
            <w:pPr>
              <w:bidi/>
              <w:jc w:val="center"/>
              <w:rPr>
                <w:rFonts w:cs="B Nazanin"/>
                <w:sz w:val="18"/>
                <w:szCs w:val="22"/>
                <w:rtl/>
              </w:rPr>
            </w:pPr>
            <w:r>
              <w:rPr>
                <w:rFonts w:cs="B Nazanin"/>
                <w:sz w:val="18"/>
                <w:szCs w:val="22"/>
                <w:rtl/>
              </w:rPr>
              <w:t>مطالعات سلولی</w:t>
            </w:r>
            <w:r w:rsidR="00A870DB" w:rsidRPr="00340B91">
              <w:rPr>
                <w:rFonts w:hint="cs"/>
                <w:sz w:val="18"/>
                <w:szCs w:val="22"/>
                <w:rtl/>
              </w:rPr>
              <w:t>–</w:t>
            </w:r>
            <w:r w:rsidR="00A870DB" w:rsidRPr="00340B91">
              <w:rPr>
                <w:rFonts w:cs="B Nazanin"/>
                <w:sz w:val="18"/>
                <w:szCs w:val="22"/>
                <w:rtl/>
              </w:rPr>
              <w:t xml:space="preserve"> </w:t>
            </w:r>
            <w:r w:rsidR="00A870DB" w:rsidRPr="00340B91">
              <w:rPr>
                <w:rFonts w:cs="B Nazanin" w:hint="cs"/>
                <w:sz w:val="18"/>
                <w:szCs w:val="22"/>
                <w:rtl/>
              </w:rPr>
              <w:t>مولکولی</w:t>
            </w:r>
            <w:r w:rsidR="00A870DB" w:rsidRPr="00340B91">
              <w:rPr>
                <w:rFonts w:cs="B Nazanin"/>
                <w:sz w:val="18"/>
                <w:szCs w:val="22"/>
                <w:rtl/>
              </w:rPr>
              <w:t>/</w:t>
            </w:r>
            <w:r w:rsidR="00A870DB" w:rsidRPr="00340B91">
              <w:rPr>
                <w:rFonts w:cs="B Nazanin" w:hint="cs"/>
                <w:sz w:val="18"/>
                <w:szCs w:val="22"/>
                <w:rtl/>
              </w:rPr>
              <w:t>ژنتیکی</w:t>
            </w:r>
            <w:r>
              <w:rPr>
                <w:rFonts w:cs="B Nazanin" w:hint="cs"/>
                <w:sz w:val="18"/>
                <w:szCs w:val="22"/>
                <w:rtl/>
              </w:rPr>
              <w:t xml:space="preserve">/ </w:t>
            </w:r>
            <w:r w:rsidR="00A870DB" w:rsidRPr="00340B91">
              <w:rPr>
                <w:rFonts w:cs="B Nazanin" w:hint="cs"/>
                <w:sz w:val="18"/>
                <w:szCs w:val="22"/>
                <w:rtl/>
              </w:rPr>
              <w:t>زیست</w:t>
            </w:r>
            <w:r w:rsidR="00A870DB" w:rsidRPr="00340B91">
              <w:rPr>
                <w:rFonts w:cs="B Nazanin"/>
                <w:sz w:val="18"/>
                <w:szCs w:val="22"/>
                <w:rtl/>
              </w:rPr>
              <w:t xml:space="preserve"> </w:t>
            </w:r>
            <w:r w:rsidR="00A870DB" w:rsidRPr="00340B91">
              <w:rPr>
                <w:rFonts w:cs="B Nazanin" w:hint="cs"/>
                <w:sz w:val="18"/>
                <w:szCs w:val="22"/>
                <w:rtl/>
              </w:rPr>
              <w:t>فناوری</w:t>
            </w:r>
            <w:r w:rsidR="00A870DB" w:rsidRPr="00340B91">
              <w:rPr>
                <w:rFonts w:cs="B Nazanin"/>
                <w:sz w:val="18"/>
                <w:szCs w:val="22"/>
                <w:rtl/>
              </w:rPr>
              <w:t xml:space="preserve"> / </w:t>
            </w:r>
            <w:r w:rsidR="00A870DB" w:rsidRPr="00340B91">
              <w:rPr>
                <w:rFonts w:cs="B Nazanin" w:hint="cs"/>
                <w:sz w:val="18"/>
                <w:szCs w:val="22"/>
                <w:rtl/>
              </w:rPr>
              <w:t>نانو</w:t>
            </w:r>
            <w:r w:rsidR="00A870DB" w:rsidRPr="00340B91">
              <w:rPr>
                <w:rFonts w:cs="B Nazanin"/>
                <w:sz w:val="18"/>
                <w:szCs w:val="22"/>
                <w:rtl/>
              </w:rPr>
              <w:t xml:space="preserve"> </w:t>
            </w:r>
            <w:r w:rsidR="00A870DB" w:rsidRPr="00340B91">
              <w:rPr>
                <w:rFonts w:cs="B Nazanin" w:hint="cs"/>
                <w:sz w:val="18"/>
                <w:szCs w:val="22"/>
                <w:rtl/>
              </w:rPr>
              <w:t>تکنولوژی</w:t>
            </w:r>
            <w:r w:rsidR="00A870DB" w:rsidRPr="00340B91">
              <w:rPr>
                <w:rFonts w:cs="B Nazanin"/>
                <w:sz w:val="18"/>
                <w:szCs w:val="22"/>
                <w:rtl/>
              </w:rPr>
              <w:t xml:space="preserve">/ </w:t>
            </w:r>
          </w:p>
          <w:p w14:paraId="76CF02EE" w14:textId="77777777" w:rsidR="00A870DB" w:rsidRPr="00340B91" w:rsidRDefault="00A870DB" w:rsidP="00C95130">
            <w:pPr>
              <w:bidi/>
              <w:jc w:val="center"/>
              <w:rPr>
                <w:rFonts w:cs="B Nazanin"/>
                <w:sz w:val="18"/>
                <w:szCs w:val="22"/>
              </w:rPr>
            </w:pPr>
            <w:r w:rsidRPr="00340B91">
              <w:rPr>
                <w:rFonts w:cs="B Nazanin"/>
                <w:sz w:val="18"/>
                <w:szCs w:val="22"/>
                <w:rtl/>
              </w:rPr>
              <w:t xml:space="preserve"> مطالعات حیوانی</w:t>
            </w:r>
          </w:p>
        </w:tc>
        <w:tc>
          <w:tcPr>
            <w:tcW w:w="1970" w:type="dxa"/>
            <w:tcBorders>
              <w:left w:val="single" w:sz="12" w:space="0" w:color="auto"/>
            </w:tcBorders>
          </w:tcPr>
          <w:p w14:paraId="7EB04D35" w14:textId="77777777" w:rsidR="00A870DB" w:rsidRPr="00340B91" w:rsidRDefault="00A870DB" w:rsidP="00C95130">
            <w:pPr>
              <w:bidi/>
              <w:jc w:val="center"/>
              <w:rPr>
                <w:rFonts w:cs="B Nazanin"/>
                <w:sz w:val="18"/>
                <w:szCs w:val="22"/>
              </w:rPr>
            </w:pPr>
          </w:p>
          <w:p w14:paraId="4C8EE80F" w14:textId="6A98F105" w:rsidR="00A870DB" w:rsidRPr="00340B91" w:rsidRDefault="00A870DB" w:rsidP="00C95130">
            <w:pPr>
              <w:bidi/>
              <w:jc w:val="center"/>
              <w:rPr>
                <w:rFonts w:cs="B Nazanin"/>
                <w:sz w:val="18"/>
                <w:szCs w:val="22"/>
              </w:rPr>
            </w:pPr>
          </w:p>
        </w:tc>
      </w:tr>
      <w:tr w:rsidR="00A870DB" w:rsidRPr="00340B91" w14:paraId="34DE3BA3" w14:textId="77777777" w:rsidTr="00340B91">
        <w:trPr>
          <w:trHeight w:val="223"/>
          <w:jc w:val="center"/>
        </w:trPr>
        <w:tc>
          <w:tcPr>
            <w:tcW w:w="2223" w:type="dxa"/>
            <w:tcBorders>
              <w:right w:val="single" w:sz="12" w:space="0" w:color="auto"/>
            </w:tcBorders>
          </w:tcPr>
          <w:p w14:paraId="62A3A71B" w14:textId="77777777" w:rsidR="00A870DB" w:rsidRPr="00340B91" w:rsidRDefault="00A870DB" w:rsidP="00C95130">
            <w:pPr>
              <w:bidi/>
              <w:jc w:val="center"/>
              <w:rPr>
                <w:rFonts w:cs="B Nazanin"/>
                <w:noProof/>
                <w:sz w:val="18"/>
                <w:szCs w:val="22"/>
                <w:rtl/>
              </w:rPr>
            </w:pPr>
            <w:r w:rsidRPr="00340B91">
              <w:rPr>
                <w:rFonts w:cs="B Nazanin"/>
                <w:noProof/>
                <w:sz w:val="18"/>
                <w:szCs w:val="22"/>
                <w:rtl/>
              </w:rPr>
              <w:t>بررسی تست ها و ابزارها</w:t>
            </w:r>
          </w:p>
        </w:tc>
        <w:tc>
          <w:tcPr>
            <w:tcW w:w="6200" w:type="dxa"/>
            <w:tcBorders>
              <w:top w:val="single" w:sz="4" w:space="0" w:color="auto"/>
              <w:left w:val="single" w:sz="12" w:space="0" w:color="auto"/>
              <w:bottom w:val="single" w:sz="4" w:space="0" w:color="auto"/>
              <w:right w:val="single" w:sz="12" w:space="0" w:color="auto"/>
            </w:tcBorders>
          </w:tcPr>
          <w:p w14:paraId="3B4E9B4A" w14:textId="77777777" w:rsidR="00A870DB" w:rsidRPr="00340B91" w:rsidRDefault="00A870DB" w:rsidP="00C95130">
            <w:pPr>
              <w:bidi/>
              <w:jc w:val="center"/>
              <w:rPr>
                <w:rFonts w:cs="B Nazanin"/>
                <w:sz w:val="18"/>
                <w:szCs w:val="22"/>
                <w:rtl/>
              </w:rPr>
            </w:pPr>
            <w:r w:rsidRPr="00340B91">
              <w:rPr>
                <w:rFonts w:cs="B Nazanin"/>
                <w:sz w:val="18"/>
                <w:szCs w:val="22"/>
                <w:rtl/>
              </w:rPr>
              <w:t xml:space="preserve">بررسی حساسیت و ویژگی تست ها، سنجش پایایی، </w:t>
            </w:r>
          </w:p>
          <w:p w14:paraId="51A82F9D" w14:textId="77777777" w:rsidR="00A870DB" w:rsidRPr="00340B91" w:rsidRDefault="00A870DB" w:rsidP="00C95130">
            <w:pPr>
              <w:bidi/>
              <w:jc w:val="center"/>
              <w:rPr>
                <w:rFonts w:cs="B Nazanin"/>
                <w:sz w:val="18"/>
                <w:szCs w:val="22"/>
              </w:rPr>
            </w:pPr>
            <w:r w:rsidRPr="00340B91">
              <w:rPr>
                <w:rFonts w:cs="B Nazanin"/>
                <w:sz w:val="18"/>
                <w:szCs w:val="22"/>
                <w:rtl/>
              </w:rPr>
              <w:t>طراحی و اعتبار سنجی( روان سنجی) ابزارهای تحقیق از جمله پرسش نامه ها،...</w:t>
            </w:r>
          </w:p>
        </w:tc>
        <w:tc>
          <w:tcPr>
            <w:tcW w:w="1970" w:type="dxa"/>
            <w:tcBorders>
              <w:left w:val="single" w:sz="12" w:space="0" w:color="auto"/>
            </w:tcBorders>
          </w:tcPr>
          <w:p w14:paraId="3C3769AF" w14:textId="77777777" w:rsidR="00A870DB" w:rsidRPr="00340B91" w:rsidRDefault="00A870DB" w:rsidP="00C95130">
            <w:pPr>
              <w:bidi/>
              <w:jc w:val="center"/>
              <w:rPr>
                <w:rFonts w:cs="B Nazanin"/>
                <w:sz w:val="18"/>
                <w:szCs w:val="22"/>
                <w:lang w:bidi="fa-IR"/>
              </w:rPr>
            </w:pPr>
          </w:p>
        </w:tc>
      </w:tr>
      <w:tr w:rsidR="00A870DB" w:rsidRPr="00340B91" w14:paraId="01B7301C" w14:textId="77777777" w:rsidTr="00340B91">
        <w:trPr>
          <w:trHeight w:val="223"/>
          <w:jc w:val="center"/>
        </w:trPr>
        <w:tc>
          <w:tcPr>
            <w:tcW w:w="2223" w:type="dxa"/>
            <w:tcBorders>
              <w:right w:val="single" w:sz="12" w:space="0" w:color="auto"/>
            </w:tcBorders>
          </w:tcPr>
          <w:p w14:paraId="4CA2A69E" w14:textId="77777777" w:rsidR="00A870DB" w:rsidRPr="00340B91" w:rsidRDefault="00A870DB" w:rsidP="00C95130">
            <w:pPr>
              <w:bidi/>
              <w:jc w:val="center"/>
              <w:rPr>
                <w:rFonts w:cs="B Nazanin"/>
                <w:noProof/>
                <w:sz w:val="18"/>
                <w:szCs w:val="22"/>
                <w:rtl/>
              </w:rPr>
            </w:pPr>
            <w:r w:rsidRPr="00340B91">
              <w:rPr>
                <w:rFonts w:cs="B Nazanin"/>
                <w:noProof/>
                <w:sz w:val="18"/>
                <w:szCs w:val="22"/>
                <w:rtl/>
              </w:rPr>
              <w:t>مطالعه جهت طراحی و ساخت دارو، مواد  يا وسائل</w:t>
            </w:r>
          </w:p>
        </w:tc>
        <w:tc>
          <w:tcPr>
            <w:tcW w:w="6200" w:type="dxa"/>
            <w:tcBorders>
              <w:top w:val="single" w:sz="4" w:space="0" w:color="auto"/>
              <w:left w:val="single" w:sz="12" w:space="0" w:color="auto"/>
              <w:bottom w:val="single" w:sz="4" w:space="0" w:color="auto"/>
              <w:right w:val="single" w:sz="12" w:space="0" w:color="auto"/>
            </w:tcBorders>
          </w:tcPr>
          <w:p w14:paraId="16DEE367" w14:textId="77777777" w:rsidR="00A870DB" w:rsidRPr="00340B91" w:rsidRDefault="00A870DB" w:rsidP="00C95130">
            <w:pPr>
              <w:bidi/>
              <w:jc w:val="center"/>
              <w:rPr>
                <w:rFonts w:cs="B Nazanin"/>
                <w:sz w:val="18"/>
                <w:szCs w:val="22"/>
              </w:rPr>
            </w:pPr>
            <w:r w:rsidRPr="00340B91">
              <w:rPr>
                <w:rFonts w:cs="B Nazanin"/>
                <w:sz w:val="18"/>
                <w:szCs w:val="22"/>
                <w:rtl/>
              </w:rPr>
              <w:t>طراحی، تولید، ساخت دارو، مواد، فرآورده های بیولوژیک،</w:t>
            </w:r>
            <w:r w:rsidRPr="00340B91">
              <w:rPr>
                <w:rFonts w:cs="B Nazanin"/>
                <w:sz w:val="18"/>
                <w:szCs w:val="22"/>
                <w:rtl/>
              </w:rPr>
              <w:br/>
              <w:t xml:space="preserve"> وسایل و لوازم پزشکی، تشخیصی، پروتزها و ....</w:t>
            </w:r>
          </w:p>
        </w:tc>
        <w:tc>
          <w:tcPr>
            <w:tcW w:w="1970" w:type="dxa"/>
            <w:tcBorders>
              <w:left w:val="single" w:sz="12" w:space="0" w:color="auto"/>
            </w:tcBorders>
          </w:tcPr>
          <w:p w14:paraId="7FC69E63" w14:textId="77777777" w:rsidR="00A870DB" w:rsidRPr="00340B91" w:rsidRDefault="00A870DB" w:rsidP="00C95130">
            <w:pPr>
              <w:bidi/>
              <w:jc w:val="center"/>
              <w:rPr>
                <w:rFonts w:cs="B Nazanin"/>
                <w:sz w:val="18"/>
                <w:szCs w:val="22"/>
              </w:rPr>
            </w:pPr>
          </w:p>
        </w:tc>
      </w:tr>
      <w:tr w:rsidR="00A870DB" w:rsidRPr="00340B91" w14:paraId="41E840F8" w14:textId="77777777" w:rsidTr="00340B91">
        <w:trPr>
          <w:trHeight w:val="223"/>
          <w:jc w:val="center"/>
        </w:trPr>
        <w:tc>
          <w:tcPr>
            <w:tcW w:w="2223" w:type="dxa"/>
            <w:tcBorders>
              <w:right w:val="single" w:sz="12" w:space="0" w:color="auto"/>
            </w:tcBorders>
          </w:tcPr>
          <w:p w14:paraId="6BBD4443" w14:textId="78FBB21F" w:rsidR="00A870DB" w:rsidRPr="00340B91" w:rsidRDefault="00340B91" w:rsidP="00C95130">
            <w:pPr>
              <w:bidi/>
              <w:jc w:val="center"/>
              <w:rPr>
                <w:rFonts w:cs="B Nazanin" w:hint="cs"/>
                <w:noProof/>
                <w:sz w:val="18"/>
                <w:szCs w:val="22"/>
                <w:rtl/>
                <w:lang w:bidi="fa-IR"/>
              </w:rPr>
            </w:pPr>
            <w:r>
              <w:rPr>
                <w:rFonts w:cs="B Nazanin" w:hint="cs"/>
                <w:noProof/>
                <w:sz w:val="18"/>
                <w:szCs w:val="22"/>
                <w:rtl/>
              </w:rPr>
              <w:t xml:space="preserve">مطالعات </w:t>
            </w:r>
            <w:r>
              <w:rPr>
                <w:rFonts w:cs="B Nazanin" w:hint="cs"/>
                <w:noProof/>
                <w:sz w:val="18"/>
                <w:szCs w:val="22"/>
                <w:rtl/>
                <w:lang w:bidi="fa-IR"/>
              </w:rPr>
              <w:t>بیوانفورماتیک</w:t>
            </w:r>
          </w:p>
        </w:tc>
        <w:tc>
          <w:tcPr>
            <w:tcW w:w="6200" w:type="dxa"/>
            <w:tcBorders>
              <w:top w:val="single" w:sz="4" w:space="0" w:color="auto"/>
              <w:left w:val="single" w:sz="12" w:space="0" w:color="auto"/>
              <w:bottom w:val="single" w:sz="4" w:space="0" w:color="auto"/>
              <w:right w:val="single" w:sz="12" w:space="0" w:color="auto"/>
            </w:tcBorders>
          </w:tcPr>
          <w:p w14:paraId="56F0B0FB" w14:textId="77777777" w:rsidR="00A870DB" w:rsidRPr="00340B91" w:rsidRDefault="00A870DB" w:rsidP="00C95130">
            <w:pPr>
              <w:bidi/>
              <w:jc w:val="center"/>
              <w:rPr>
                <w:rFonts w:cs="B Nazanin"/>
                <w:sz w:val="18"/>
                <w:szCs w:val="22"/>
              </w:rPr>
            </w:pPr>
          </w:p>
        </w:tc>
        <w:tc>
          <w:tcPr>
            <w:tcW w:w="1970" w:type="dxa"/>
            <w:tcBorders>
              <w:left w:val="single" w:sz="12" w:space="0" w:color="auto"/>
            </w:tcBorders>
          </w:tcPr>
          <w:p w14:paraId="6AC27AA7" w14:textId="77777777" w:rsidR="00A870DB" w:rsidRPr="00340B91" w:rsidRDefault="00A870DB" w:rsidP="00C95130">
            <w:pPr>
              <w:bidi/>
              <w:jc w:val="center"/>
              <w:rPr>
                <w:rFonts w:cs="B Nazanin"/>
                <w:sz w:val="18"/>
                <w:szCs w:val="22"/>
                <w:rtl/>
              </w:rPr>
            </w:pPr>
          </w:p>
        </w:tc>
      </w:tr>
      <w:tr w:rsidR="00340B91" w:rsidRPr="00340B91" w14:paraId="3411537D" w14:textId="77777777" w:rsidTr="00340B91">
        <w:trPr>
          <w:trHeight w:val="223"/>
          <w:jc w:val="center"/>
        </w:trPr>
        <w:tc>
          <w:tcPr>
            <w:tcW w:w="2223" w:type="dxa"/>
            <w:tcBorders>
              <w:right w:val="single" w:sz="12" w:space="0" w:color="auto"/>
            </w:tcBorders>
          </w:tcPr>
          <w:p w14:paraId="6AF04C8E" w14:textId="0F13A85F" w:rsidR="00340B91" w:rsidRPr="00340B91" w:rsidRDefault="00340B91" w:rsidP="00C95130">
            <w:pPr>
              <w:bidi/>
              <w:jc w:val="center"/>
              <w:rPr>
                <w:rFonts w:cs="B Nazanin"/>
                <w:noProof/>
                <w:sz w:val="18"/>
                <w:szCs w:val="22"/>
                <w:rtl/>
              </w:rPr>
            </w:pPr>
            <w:r>
              <w:rPr>
                <w:rFonts w:cs="B Nazanin" w:hint="cs"/>
                <w:noProof/>
                <w:sz w:val="18"/>
                <w:szCs w:val="22"/>
                <w:rtl/>
              </w:rPr>
              <w:t>مطالعات ترکیبی</w:t>
            </w:r>
          </w:p>
        </w:tc>
        <w:tc>
          <w:tcPr>
            <w:tcW w:w="6200" w:type="dxa"/>
            <w:tcBorders>
              <w:top w:val="single" w:sz="4" w:space="0" w:color="auto"/>
              <w:left w:val="single" w:sz="12" w:space="0" w:color="auto"/>
              <w:bottom w:val="single" w:sz="4" w:space="0" w:color="auto"/>
              <w:right w:val="single" w:sz="12" w:space="0" w:color="auto"/>
            </w:tcBorders>
          </w:tcPr>
          <w:p w14:paraId="1FB5C8F7" w14:textId="4221471E" w:rsidR="00340B91" w:rsidRPr="00340B91" w:rsidRDefault="00340B91" w:rsidP="00C95130">
            <w:pPr>
              <w:bidi/>
              <w:jc w:val="center"/>
              <w:rPr>
                <w:rFonts w:cs="B Nazanin" w:hint="cs"/>
                <w:sz w:val="18"/>
                <w:szCs w:val="22"/>
                <w:lang w:bidi="fa-IR"/>
              </w:rPr>
            </w:pPr>
            <w:r>
              <w:rPr>
                <w:rFonts w:cs="B Nazanin" w:hint="cs"/>
                <w:sz w:val="18"/>
                <w:szCs w:val="22"/>
                <w:rtl/>
                <w:lang w:bidi="fa-IR"/>
              </w:rPr>
              <w:t xml:space="preserve">مانند ترکیب مطالعات </w:t>
            </w:r>
            <w:r>
              <w:rPr>
                <w:rFonts w:cs="B Nazanin"/>
                <w:sz w:val="18"/>
                <w:szCs w:val="22"/>
                <w:lang w:bidi="fa-IR"/>
              </w:rPr>
              <w:t>Experimental</w:t>
            </w:r>
            <w:r>
              <w:rPr>
                <w:rFonts w:cs="B Nazanin" w:hint="cs"/>
                <w:sz w:val="18"/>
                <w:szCs w:val="22"/>
                <w:rtl/>
                <w:lang w:bidi="fa-IR"/>
              </w:rPr>
              <w:t xml:space="preserve"> و </w:t>
            </w:r>
            <w:r>
              <w:rPr>
                <w:rFonts w:cs="B Nazanin"/>
                <w:sz w:val="18"/>
                <w:szCs w:val="22"/>
                <w:lang w:bidi="fa-IR"/>
              </w:rPr>
              <w:t>Bioinformatics</w:t>
            </w:r>
          </w:p>
        </w:tc>
        <w:tc>
          <w:tcPr>
            <w:tcW w:w="1970" w:type="dxa"/>
            <w:tcBorders>
              <w:left w:val="single" w:sz="12" w:space="0" w:color="auto"/>
            </w:tcBorders>
          </w:tcPr>
          <w:p w14:paraId="1BEB7C6E" w14:textId="77777777" w:rsidR="00340B91" w:rsidRPr="00340B91" w:rsidRDefault="00340B91" w:rsidP="00C95130">
            <w:pPr>
              <w:bidi/>
              <w:jc w:val="center"/>
              <w:rPr>
                <w:rFonts w:cs="B Nazanin"/>
                <w:sz w:val="18"/>
                <w:szCs w:val="22"/>
                <w:rtl/>
              </w:rPr>
            </w:pPr>
          </w:p>
        </w:tc>
      </w:tr>
      <w:tr w:rsidR="00A870DB" w:rsidRPr="00340B91" w14:paraId="1BBA370D" w14:textId="77777777" w:rsidTr="00340B91">
        <w:trPr>
          <w:trHeight w:val="223"/>
          <w:jc w:val="center"/>
        </w:trPr>
        <w:tc>
          <w:tcPr>
            <w:tcW w:w="2223" w:type="dxa"/>
            <w:tcBorders>
              <w:right w:val="single" w:sz="12" w:space="0" w:color="auto"/>
            </w:tcBorders>
          </w:tcPr>
          <w:p w14:paraId="06113DF1" w14:textId="77777777" w:rsidR="00A870DB" w:rsidRPr="00340B91" w:rsidRDefault="00A870DB" w:rsidP="00C95130">
            <w:pPr>
              <w:bidi/>
              <w:jc w:val="center"/>
              <w:rPr>
                <w:rFonts w:cs="B Nazanin"/>
                <w:noProof/>
                <w:sz w:val="18"/>
                <w:szCs w:val="22"/>
                <w:rtl/>
              </w:rPr>
            </w:pPr>
            <w:r w:rsidRPr="00340B91">
              <w:rPr>
                <w:rFonts w:cs="B Nazanin"/>
                <w:noProof/>
                <w:sz w:val="18"/>
                <w:szCs w:val="22"/>
                <w:rtl/>
              </w:rPr>
              <w:t>مطالعات كيفي</w:t>
            </w:r>
          </w:p>
        </w:tc>
        <w:tc>
          <w:tcPr>
            <w:tcW w:w="6200" w:type="dxa"/>
            <w:tcBorders>
              <w:top w:val="single" w:sz="4" w:space="0" w:color="auto"/>
              <w:left w:val="single" w:sz="12" w:space="0" w:color="auto"/>
              <w:bottom w:val="single" w:sz="4" w:space="0" w:color="auto"/>
              <w:right w:val="single" w:sz="12" w:space="0" w:color="auto"/>
            </w:tcBorders>
          </w:tcPr>
          <w:p w14:paraId="5E8203D7" w14:textId="77777777" w:rsidR="00A870DB" w:rsidRPr="00340B91" w:rsidRDefault="00A870DB" w:rsidP="00C95130">
            <w:pPr>
              <w:bidi/>
              <w:jc w:val="center"/>
              <w:rPr>
                <w:rFonts w:cs="B Nazanin"/>
                <w:sz w:val="18"/>
                <w:szCs w:val="22"/>
                <w:lang w:bidi="fa-IR"/>
              </w:rPr>
            </w:pPr>
          </w:p>
        </w:tc>
        <w:tc>
          <w:tcPr>
            <w:tcW w:w="1970" w:type="dxa"/>
            <w:tcBorders>
              <w:left w:val="single" w:sz="12" w:space="0" w:color="auto"/>
            </w:tcBorders>
          </w:tcPr>
          <w:p w14:paraId="3CDA3F46" w14:textId="77777777" w:rsidR="00A870DB" w:rsidRPr="00340B91" w:rsidRDefault="00A870DB" w:rsidP="00C95130">
            <w:pPr>
              <w:bidi/>
              <w:jc w:val="center"/>
              <w:rPr>
                <w:rFonts w:cs="B Nazanin"/>
                <w:sz w:val="18"/>
                <w:szCs w:val="22"/>
                <w:rtl/>
              </w:rPr>
            </w:pPr>
          </w:p>
        </w:tc>
      </w:tr>
      <w:tr w:rsidR="00A870DB" w:rsidRPr="00340B91" w14:paraId="424755E8" w14:textId="77777777" w:rsidTr="00340B91">
        <w:trPr>
          <w:trHeight w:val="223"/>
          <w:jc w:val="center"/>
        </w:trPr>
        <w:tc>
          <w:tcPr>
            <w:tcW w:w="2223" w:type="dxa"/>
            <w:tcBorders>
              <w:right w:val="single" w:sz="12" w:space="0" w:color="auto"/>
            </w:tcBorders>
          </w:tcPr>
          <w:p w14:paraId="51DEA04C" w14:textId="77777777" w:rsidR="00A870DB" w:rsidRPr="00340B91" w:rsidRDefault="00A870DB" w:rsidP="00C95130">
            <w:pPr>
              <w:bidi/>
              <w:jc w:val="center"/>
              <w:rPr>
                <w:rFonts w:cs="B Nazanin"/>
                <w:noProof/>
                <w:sz w:val="18"/>
                <w:szCs w:val="22"/>
                <w:rtl/>
              </w:rPr>
            </w:pPr>
            <w:r w:rsidRPr="00340B91">
              <w:rPr>
                <w:rFonts w:cs="B Nazanin"/>
                <w:noProof/>
                <w:sz w:val="18"/>
                <w:szCs w:val="22"/>
                <w:rtl/>
              </w:rPr>
              <w:t>سایر موارد</w:t>
            </w:r>
          </w:p>
          <w:p w14:paraId="64B874C0" w14:textId="77777777" w:rsidR="00A870DB" w:rsidRPr="00340B91" w:rsidRDefault="00A870DB" w:rsidP="00C95130">
            <w:pPr>
              <w:bidi/>
              <w:jc w:val="center"/>
              <w:rPr>
                <w:rFonts w:cs="B Nazanin"/>
                <w:noProof/>
                <w:sz w:val="18"/>
                <w:szCs w:val="22"/>
                <w:rtl/>
              </w:rPr>
            </w:pPr>
            <w:r w:rsidRPr="00340B91">
              <w:rPr>
                <w:rFonts w:cs="B Nazanin"/>
                <w:noProof/>
                <w:sz w:val="18"/>
                <w:szCs w:val="22"/>
                <w:rtl/>
              </w:rPr>
              <w:t>( ذکر شود)</w:t>
            </w:r>
          </w:p>
        </w:tc>
        <w:tc>
          <w:tcPr>
            <w:tcW w:w="6200" w:type="dxa"/>
            <w:tcBorders>
              <w:top w:val="single" w:sz="4" w:space="0" w:color="auto"/>
              <w:left w:val="single" w:sz="12" w:space="0" w:color="auto"/>
              <w:bottom w:val="single" w:sz="18" w:space="0" w:color="auto"/>
              <w:right w:val="single" w:sz="12" w:space="0" w:color="auto"/>
            </w:tcBorders>
          </w:tcPr>
          <w:p w14:paraId="1363CE3B" w14:textId="77777777" w:rsidR="00A870DB" w:rsidRPr="00340B91" w:rsidRDefault="00A870DB" w:rsidP="00C95130">
            <w:pPr>
              <w:bidi/>
              <w:jc w:val="center"/>
              <w:rPr>
                <w:rFonts w:cs="B Nazanin"/>
                <w:sz w:val="18"/>
                <w:szCs w:val="22"/>
              </w:rPr>
            </w:pPr>
          </w:p>
        </w:tc>
        <w:tc>
          <w:tcPr>
            <w:tcW w:w="1970" w:type="dxa"/>
            <w:tcBorders>
              <w:left w:val="single" w:sz="12" w:space="0" w:color="auto"/>
            </w:tcBorders>
          </w:tcPr>
          <w:p w14:paraId="76EB7729" w14:textId="77777777" w:rsidR="00A870DB" w:rsidRPr="00340B91" w:rsidRDefault="00A870DB" w:rsidP="00C95130">
            <w:pPr>
              <w:bidi/>
              <w:jc w:val="center"/>
              <w:rPr>
                <w:rFonts w:cs="B Nazanin"/>
                <w:sz w:val="18"/>
                <w:szCs w:val="22"/>
                <w:rtl/>
              </w:rPr>
            </w:pPr>
          </w:p>
        </w:tc>
      </w:tr>
    </w:tbl>
    <w:p w14:paraId="7A34F8E5" w14:textId="071FB818" w:rsidR="00524ADF" w:rsidRPr="00A870DB" w:rsidRDefault="00524ADF" w:rsidP="00524ADF">
      <w:pPr>
        <w:bidi/>
        <w:rPr>
          <w:rFonts w:cs="B Nazanin"/>
          <w:b/>
          <w:bCs/>
          <w:sz w:val="32"/>
          <w:szCs w:val="32"/>
        </w:rPr>
      </w:pPr>
    </w:p>
    <w:p w14:paraId="6860C8A7" w14:textId="50E43434" w:rsidR="00340B91" w:rsidRPr="00340B91" w:rsidRDefault="00A870DB" w:rsidP="00C95130">
      <w:pPr>
        <w:pStyle w:val="ListParagraph"/>
        <w:numPr>
          <w:ilvl w:val="1"/>
          <w:numId w:val="15"/>
        </w:numPr>
        <w:bidi/>
        <w:rPr>
          <w:rFonts w:ascii="Times New Roman" w:hAnsi="Times New Roman" w:cs="B Nazanin"/>
          <w:b/>
          <w:bCs/>
          <w:sz w:val="32"/>
          <w:szCs w:val="32"/>
        </w:rPr>
      </w:pPr>
      <w:r w:rsidRPr="00340B91">
        <w:rPr>
          <w:rFonts w:ascii="Times New Roman" w:hAnsi="Times New Roman" w:cs="B Nazanin" w:hint="cs"/>
          <w:bCs/>
          <w:szCs w:val="28"/>
          <w:rtl/>
        </w:rPr>
        <w:t xml:space="preserve">جامعه آماری و روش نمونه گیری: </w:t>
      </w:r>
    </w:p>
    <w:p w14:paraId="185809BD" w14:textId="3A7BFB61" w:rsidR="00340B91" w:rsidRDefault="00340B91" w:rsidP="00340B91">
      <w:pPr>
        <w:bidi/>
        <w:rPr>
          <w:rFonts w:cs="B Nazanin"/>
          <w:b/>
          <w:bCs/>
          <w:sz w:val="32"/>
          <w:szCs w:val="32"/>
          <w:rtl/>
        </w:rPr>
      </w:pPr>
    </w:p>
    <w:p w14:paraId="41679107" w14:textId="77777777" w:rsidR="0025218C" w:rsidRPr="00340B91" w:rsidRDefault="0025218C" w:rsidP="0025218C">
      <w:pPr>
        <w:bidi/>
        <w:rPr>
          <w:rFonts w:cs="B Nazanin"/>
          <w:b/>
          <w:bCs/>
          <w:sz w:val="32"/>
          <w:szCs w:val="32"/>
        </w:rPr>
      </w:pPr>
    </w:p>
    <w:p w14:paraId="0B174A00" w14:textId="1B5C4C92" w:rsidR="00A870DB" w:rsidRPr="00340B91" w:rsidRDefault="00A870DB" w:rsidP="00340B91">
      <w:pPr>
        <w:pStyle w:val="ListParagraph"/>
        <w:numPr>
          <w:ilvl w:val="1"/>
          <w:numId w:val="15"/>
        </w:numPr>
        <w:bidi/>
        <w:rPr>
          <w:rFonts w:ascii="Times New Roman" w:hAnsi="Times New Roman" w:cs="B Nazanin"/>
          <w:b/>
          <w:bCs/>
          <w:sz w:val="32"/>
          <w:szCs w:val="32"/>
        </w:rPr>
      </w:pPr>
      <w:r w:rsidRPr="00340B91">
        <w:rPr>
          <w:rFonts w:ascii="Times New Roman" w:hAnsi="Times New Roman" w:cs="B Nazanin" w:hint="cs"/>
          <w:bCs/>
          <w:szCs w:val="28"/>
          <w:rtl/>
        </w:rPr>
        <w:t>روش گردآوری داده ها (روش اجرا):</w:t>
      </w:r>
    </w:p>
    <w:p w14:paraId="3A7EAE55" w14:textId="4C01E935" w:rsidR="00340B91" w:rsidRDefault="00340B91" w:rsidP="00340B91">
      <w:pPr>
        <w:bidi/>
        <w:rPr>
          <w:rFonts w:cs="B Nazanin"/>
          <w:b/>
          <w:bCs/>
          <w:sz w:val="32"/>
          <w:szCs w:val="32"/>
          <w:rtl/>
        </w:rPr>
      </w:pPr>
    </w:p>
    <w:p w14:paraId="005C7D49" w14:textId="5BB72506" w:rsidR="0025218C" w:rsidRDefault="0025218C" w:rsidP="0025218C">
      <w:pPr>
        <w:bidi/>
        <w:rPr>
          <w:rFonts w:cs="B Nazanin"/>
          <w:b/>
          <w:bCs/>
          <w:sz w:val="32"/>
          <w:szCs w:val="32"/>
          <w:rtl/>
        </w:rPr>
      </w:pPr>
    </w:p>
    <w:p w14:paraId="1C144B19" w14:textId="77777777" w:rsidR="0025218C" w:rsidRPr="00340B91" w:rsidRDefault="0025218C" w:rsidP="0025218C">
      <w:pPr>
        <w:bidi/>
        <w:rPr>
          <w:rFonts w:cs="B Nazanin"/>
          <w:b/>
          <w:bCs/>
          <w:sz w:val="32"/>
          <w:szCs w:val="32"/>
        </w:rPr>
      </w:pPr>
    </w:p>
    <w:p w14:paraId="037383F2" w14:textId="2CDBE715" w:rsidR="00340B91" w:rsidRPr="004C20B7" w:rsidRDefault="00A870DB" w:rsidP="004C20B7">
      <w:pPr>
        <w:pStyle w:val="ListParagraph"/>
        <w:numPr>
          <w:ilvl w:val="1"/>
          <w:numId w:val="15"/>
        </w:numPr>
        <w:bidi/>
        <w:rPr>
          <w:rFonts w:ascii="Times New Roman" w:hAnsi="Times New Roman" w:cs="B Nazanin"/>
          <w:b/>
          <w:bCs/>
          <w:sz w:val="32"/>
          <w:szCs w:val="32"/>
          <w:rtl/>
        </w:rPr>
      </w:pPr>
      <w:r>
        <w:rPr>
          <w:rFonts w:ascii="Times New Roman" w:hAnsi="Times New Roman" w:cs="B Nazanin" w:hint="cs"/>
          <w:bCs/>
          <w:szCs w:val="28"/>
          <w:rtl/>
        </w:rPr>
        <w:t xml:space="preserve">روش تحلیل داده ها: </w:t>
      </w:r>
    </w:p>
    <w:p w14:paraId="1F5F974C" w14:textId="231AFFE1" w:rsidR="00340B91" w:rsidRDefault="00340B91" w:rsidP="00340B91">
      <w:pPr>
        <w:bidi/>
        <w:rPr>
          <w:rFonts w:cs="B Nazanin"/>
          <w:b/>
          <w:bCs/>
          <w:sz w:val="32"/>
          <w:szCs w:val="32"/>
          <w:rtl/>
        </w:rPr>
      </w:pPr>
    </w:p>
    <w:p w14:paraId="5DD712C8" w14:textId="26DD1D50" w:rsidR="0025218C" w:rsidRDefault="0025218C" w:rsidP="0025218C">
      <w:pPr>
        <w:bidi/>
        <w:rPr>
          <w:rFonts w:cs="B Nazanin"/>
          <w:b/>
          <w:bCs/>
          <w:sz w:val="32"/>
          <w:szCs w:val="32"/>
          <w:rtl/>
        </w:rPr>
      </w:pPr>
    </w:p>
    <w:p w14:paraId="0BBA56C4" w14:textId="77777777" w:rsidR="0025218C" w:rsidRPr="00340B91" w:rsidRDefault="0025218C" w:rsidP="0025218C">
      <w:pPr>
        <w:bidi/>
        <w:rPr>
          <w:rFonts w:cs="B Nazanin"/>
          <w:b/>
          <w:bCs/>
          <w:sz w:val="32"/>
          <w:szCs w:val="32"/>
        </w:rPr>
      </w:pPr>
    </w:p>
    <w:p w14:paraId="5E2A1F89" w14:textId="7F38D714" w:rsidR="007B6FA7" w:rsidRDefault="007B6FA7" w:rsidP="007B6FA7">
      <w:pPr>
        <w:pStyle w:val="ListParagraph"/>
        <w:numPr>
          <w:ilvl w:val="0"/>
          <w:numId w:val="13"/>
        </w:numPr>
        <w:bidi/>
        <w:rPr>
          <w:rFonts w:ascii="Times New Roman" w:hAnsi="Times New Roman" w:cs="B Nazanin"/>
          <w:b/>
          <w:bCs/>
          <w:sz w:val="32"/>
          <w:szCs w:val="32"/>
        </w:rPr>
      </w:pPr>
      <w:r>
        <w:rPr>
          <w:rFonts w:ascii="Times New Roman" w:hAnsi="Times New Roman" w:cs="B Nazanin" w:hint="cs"/>
          <w:b/>
          <w:bCs/>
          <w:sz w:val="32"/>
          <w:szCs w:val="32"/>
          <w:rtl/>
        </w:rPr>
        <w:lastRenderedPageBreak/>
        <w:t xml:space="preserve">مدیریت دانش: </w:t>
      </w:r>
    </w:p>
    <w:p w14:paraId="42A0203D" w14:textId="2C2DA176" w:rsidR="007B6FA7" w:rsidRDefault="007B6FA7" w:rsidP="007B6FA7">
      <w:pPr>
        <w:pStyle w:val="ListParagraph"/>
        <w:numPr>
          <w:ilvl w:val="1"/>
          <w:numId w:val="16"/>
        </w:numPr>
        <w:bidi/>
        <w:rPr>
          <w:rFonts w:ascii="Times New Roman Bold" w:hAnsi="Times New Roman Bold" w:cs="B Nazanin"/>
          <w:b/>
          <w:bCs/>
          <w:sz w:val="24"/>
          <w:szCs w:val="28"/>
        </w:rPr>
      </w:pPr>
      <w:r w:rsidRPr="00DC0B37">
        <w:rPr>
          <w:rFonts w:ascii="Times New Roman Bold" w:hAnsi="Times New Roman Bold" w:cs="B Nazanin" w:hint="cs"/>
          <w:b/>
          <w:bCs/>
          <w:sz w:val="24"/>
          <w:szCs w:val="28"/>
          <w:rtl/>
        </w:rPr>
        <w:t>نحوه مستند سازی و ذخیره سازی داده ها:</w:t>
      </w:r>
    </w:p>
    <w:p w14:paraId="6D97EE07" w14:textId="44D7512E" w:rsidR="0025218C" w:rsidRDefault="0025218C" w:rsidP="0025218C">
      <w:pPr>
        <w:bidi/>
        <w:rPr>
          <w:rFonts w:ascii="Times New Roman Bold" w:hAnsi="Times New Roman Bold" w:cs="B Nazanin"/>
          <w:b/>
          <w:bCs/>
          <w:szCs w:val="28"/>
          <w:rtl/>
        </w:rPr>
      </w:pPr>
    </w:p>
    <w:p w14:paraId="1352366B" w14:textId="63AA63CB" w:rsidR="0025218C" w:rsidRDefault="0025218C" w:rsidP="0025218C">
      <w:pPr>
        <w:bidi/>
        <w:rPr>
          <w:rFonts w:ascii="Times New Roman Bold" w:hAnsi="Times New Roman Bold" w:cs="B Nazanin"/>
          <w:b/>
          <w:bCs/>
          <w:szCs w:val="28"/>
          <w:rtl/>
        </w:rPr>
      </w:pPr>
    </w:p>
    <w:p w14:paraId="1AC34488" w14:textId="7F218AC0" w:rsidR="0025218C" w:rsidRDefault="0025218C" w:rsidP="0025218C">
      <w:pPr>
        <w:bidi/>
        <w:rPr>
          <w:rFonts w:ascii="Times New Roman Bold" w:hAnsi="Times New Roman Bold" w:cs="B Nazanin"/>
          <w:b/>
          <w:bCs/>
          <w:szCs w:val="28"/>
          <w:rtl/>
        </w:rPr>
      </w:pPr>
    </w:p>
    <w:p w14:paraId="44D4EF72" w14:textId="77777777" w:rsidR="0025218C" w:rsidRPr="0025218C" w:rsidRDefault="0025218C" w:rsidP="0025218C">
      <w:pPr>
        <w:bidi/>
        <w:rPr>
          <w:rFonts w:ascii="Times New Roman Bold" w:hAnsi="Times New Roman Bold" w:cs="B Nazanin"/>
          <w:b/>
          <w:bCs/>
          <w:szCs w:val="28"/>
        </w:rPr>
      </w:pPr>
    </w:p>
    <w:p w14:paraId="7D719CD1" w14:textId="77777777" w:rsidR="00340B91" w:rsidRDefault="007B6FA7" w:rsidP="00340B91">
      <w:pPr>
        <w:pStyle w:val="ListParagraph"/>
        <w:numPr>
          <w:ilvl w:val="1"/>
          <w:numId w:val="16"/>
        </w:numPr>
        <w:bidi/>
        <w:rPr>
          <w:rFonts w:ascii="Times New Roman Bold" w:hAnsi="Times New Roman Bold" w:cs="B Nazanin"/>
          <w:b/>
          <w:bCs/>
          <w:sz w:val="24"/>
          <w:szCs w:val="28"/>
        </w:rPr>
      </w:pPr>
      <w:r w:rsidRPr="00DC0B37">
        <w:rPr>
          <w:rFonts w:ascii="Times New Roman Bold" w:hAnsi="Times New Roman Bold" w:cs="B Nazanin" w:hint="cs"/>
          <w:b/>
          <w:bCs/>
          <w:sz w:val="24"/>
          <w:szCs w:val="28"/>
          <w:rtl/>
        </w:rPr>
        <w:t xml:space="preserve">شیوه‏ی انتشار نتایج: </w:t>
      </w:r>
    </w:p>
    <w:p w14:paraId="03FB56BB" w14:textId="531047E9" w:rsidR="00340B91" w:rsidRPr="00340B91" w:rsidRDefault="00340B91" w:rsidP="00340B91">
      <w:pPr>
        <w:bidi/>
        <w:ind w:firstLine="720"/>
        <w:rPr>
          <w:rFonts w:ascii="Times New Roman Bold" w:hAnsi="Times New Roman Bold" w:cs="B Nazanin"/>
          <w:b/>
          <w:bCs/>
          <w:szCs w:val="28"/>
          <w:rtl/>
        </w:rPr>
      </w:pPr>
      <w:r w:rsidRPr="00DC0B37">
        <w:rPr>
          <w:rFonts w:hint="cs"/>
          <w:noProof/>
          <w:rtl/>
        </w:rPr>
        <mc:AlternateContent>
          <mc:Choice Requires="wps">
            <w:drawing>
              <wp:anchor distT="0" distB="0" distL="114300" distR="114300" simplePos="0" relativeHeight="251678720" behindDoc="0" locked="0" layoutInCell="1" allowOverlap="1" wp14:anchorId="5DF72FF5" wp14:editId="6EF7A8DC">
                <wp:simplePos x="0" y="0"/>
                <wp:positionH relativeFrom="margin">
                  <wp:posOffset>1419225</wp:posOffset>
                </wp:positionH>
                <wp:positionV relativeFrom="paragraph">
                  <wp:posOffset>53975</wp:posOffset>
                </wp:positionV>
                <wp:extent cx="180975" cy="171450"/>
                <wp:effectExtent l="0" t="0" r="28575" b="19050"/>
                <wp:wrapNone/>
                <wp:docPr id="11" name="Rounded Rectangle 11"/>
                <wp:cNvGraphicFramePr/>
                <a:graphic xmlns:a="http://schemas.openxmlformats.org/drawingml/2006/main">
                  <a:graphicData uri="http://schemas.microsoft.com/office/word/2010/wordprocessingShape">
                    <wps:wsp>
                      <wps:cNvSpPr/>
                      <wps:spPr>
                        <a:xfrm>
                          <a:off x="0" y="0"/>
                          <a:ext cx="180975" cy="171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C4B6C" w14:textId="77777777" w:rsidR="00C95130" w:rsidRDefault="00C95130" w:rsidP="00340B91">
                            <w:pPr>
                              <w:jc w:val="center"/>
                              <w:rPr>
                                <w:rFonts w:hint="cs"/>
                                <w:lang w:bidi="fa-IR"/>
                              </w:rPr>
                            </w:pPr>
                            <w:r>
                              <w:rPr>
                                <w:rFonts w:hint="cs"/>
                                <w:rtl/>
                                <w:lang w:bidi="fa-IR"/>
                              </w:rPr>
                              <w:t>بیمار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72FF5" id="Rounded Rectangle 11" o:spid="_x0000_s1027" style="position:absolute;left:0;text-align:left;margin-left:111.75pt;margin-top:4.25pt;width:14.25pt;height:1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" filled="f" strokecolor="black [3213]" strokeweight="1pt">
                <v:stroke joinstyle="miter"/>
                <v:textbox>
                  <w:txbxContent>
                    <w:p w14:paraId="06EC4B6C" w14:textId="77777777" w:rsidR="00C95130" w:rsidRDefault="00C95130" w:rsidP="00340B91">
                      <w:pPr>
                        <w:jc w:val="center"/>
                        <w:rPr>
                          <w:rFonts w:hint="cs"/>
                          <w:lang w:bidi="fa-IR"/>
                        </w:rPr>
                      </w:pPr>
                      <w:r>
                        <w:rPr>
                          <w:rFonts w:hint="cs"/>
                          <w:rtl/>
                          <w:lang w:bidi="fa-IR"/>
                        </w:rPr>
                        <w:t>بیمار</w:t>
                      </w:r>
                    </w:p>
                  </w:txbxContent>
                </v:textbox>
                <w10:wrap anchorx="margin"/>
              </v:roundrect>
            </w:pict>
          </mc:Fallback>
        </mc:AlternateContent>
      </w:r>
      <w:r w:rsidRPr="00DC0B37">
        <w:rPr>
          <w:rFonts w:hint="cs"/>
          <w:noProof/>
          <w:rtl/>
        </w:rPr>
        <mc:AlternateContent>
          <mc:Choice Requires="wps">
            <w:drawing>
              <wp:anchor distT="0" distB="0" distL="114300" distR="114300" simplePos="0" relativeHeight="251679744" behindDoc="0" locked="0" layoutInCell="1" allowOverlap="1" wp14:anchorId="2E15FE7A" wp14:editId="1CD06038">
                <wp:simplePos x="0" y="0"/>
                <wp:positionH relativeFrom="margin">
                  <wp:posOffset>2819400</wp:posOffset>
                </wp:positionH>
                <wp:positionV relativeFrom="paragraph">
                  <wp:posOffset>53975</wp:posOffset>
                </wp:positionV>
                <wp:extent cx="180975" cy="171450"/>
                <wp:effectExtent l="0" t="0" r="28575" b="19050"/>
                <wp:wrapNone/>
                <wp:docPr id="12" name="Rounded Rectangle 12"/>
                <wp:cNvGraphicFramePr/>
                <a:graphic xmlns:a="http://schemas.openxmlformats.org/drawingml/2006/main">
                  <a:graphicData uri="http://schemas.microsoft.com/office/word/2010/wordprocessingShape">
                    <wps:wsp>
                      <wps:cNvSpPr/>
                      <wps:spPr>
                        <a:xfrm>
                          <a:off x="0" y="0"/>
                          <a:ext cx="180975" cy="171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BE305" w14:textId="77777777" w:rsidR="00C95130" w:rsidRDefault="00C95130" w:rsidP="00340B91">
                            <w:pPr>
                              <w:jc w:val="center"/>
                              <w:rPr>
                                <w:rFonts w:hint="cs"/>
                                <w:lang w:bidi="fa-IR"/>
                              </w:rPr>
                            </w:pPr>
                            <w:r>
                              <w:rPr>
                                <w:rFonts w:hint="cs"/>
                                <w:rtl/>
                                <w:lang w:bidi="fa-IR"/>
                              </w:rPr>
                              <w:t>بیمار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5FE7A" id="Rounded Rectangle 12" o:spid="_x0000_s1028" style="position:absolute;left:0;text-align:left;margin-left:222pt;margin-top:4.25pt;width:14.25pt;height:1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" filled="f" strokecolor="black [3213]" strokeweight="1pt">
                <v:stroke joinstyle="miter"/>
                <v:textbox>
                  <w:txbxContent>
                    <w:p w14:paraId="14DBE305" w14:textId="77777777" w:rsidR="00C95130" w:rsidRDefault="00C95130" w:rsidP="00340B91">
                      <w:pPr>
                        <w:jc w:val="center"/>
                        <w:rPr>
                          <w:rFonts w:hint="cs"/>
                          <w:lang w:bidi="fa-IR"/>
                        </w:rPr>
                      </w:pPr>
                      <w:r>
                        <w:rPr>
                          <w:rFonts w:hint="cs"/>
                          <w:rtl/>
                          <w:lang w:bidi="fa-IR"/>
                        </w:rPr>
                        <w:t>بیمار</w:t>
                      </w:r>
                    </w:p>
                  </w:txbxContent>
                </v:textbox>
                <w10:wrap anchorx="margin"/>
              </v:roundrect>
            </w:pict>
          </mc:Fallback>
        </mc:AlternateContent>
      </w:r>
      <w:r w:rsidRPr="00DC0B37">
        <w:rPr>
          <w:rFonts w:hint="cs"/>
          <w:noProof/>
          <w:rtl/>
        </w:rPr>
        <mc:AlternateContent>
          <mc:Choice Requires="wps">
            <w:drawing>
              <wp:anchor distT="0" distB="0" distL="114300" distR="114300" simplePos="0" relativeHeight="251677696" behindDoc="0" locked="0" layoutInCell="1" allowOverlap="1" wp14:anchorId="01080C47" wp14:editId="2CCBC1A8">
                <wp:simplePos x="0" y="0"/>
                <wp:positionH relativeFrom="margin">
                  <wp:posOffset>4152900</wp:posOffset>
                </wp:positionH>
                <wp:positionV relativeFrom="paragraph">
                  <wp:posOffset>46990</wp:posOffset>
                </wp:positionV>
                <wp:extent cx="180975" cy="17145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180975" cy="171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299DDB" w14:textId="77777777" w:rsidR="00C95130" w:rsidRDefault="00C95130" w:rsidP="00340B91">
                            <w:pPr>
                              <w:jc w:val="center"/>
                              <w:rPr>
                                <w:rFonts w:hint="cs"/>
                                <w:lang w:bidi="fa-IR"/>
                              </w:rPr>
                            </w:pPr>
                            <w:r>
                              <w:rPr>
                                <w:rFonts w:hint="cs"/>
                                <w:rtl/>
                                <w:lang w:bidi="fa-IR"/>
                              </w:rPr>
                              <w:t>بیمار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80C47" id="Rounded Rectangle 13" o:spid="_x0000_s1029" style="position:absolute;left:0;text-align:left;margin-left:327pt;margin-top:3.7pt;width:14.25pt;height:1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" filled="f" strokecolor="black [3213]" strokeweight="1pt">
                <v:stroke joinstyle="miter"/>
                <v:textbox>
                  <w:txbxContent>
                    <w:p w14:paraId="01299DDB" w14:textId="77777777" w:rsidR="00C95130" w:rsidRDefault="00C95130" w:rsidP="00340B91">
                      <w:pPr>
                        <w:jc w:val="center"/>
                        <w:rPr>
                          <w:rFonts w:hint="cs"/>
                          <w:lang w:bidi="fa-IR"/>
                        </w:rPr>
                      </w:pPr>
                      <w:r>
                        <w:rPr>
                          <w:rFonts w:hint="cs"/>
                          <w:rtl/>
                          <w:lang w:bidi="fa-IR"/>
                        </w:rPr>
                        <w:t>بیمار</w:t>
                      </w:r>
                    </w:p>
                  </w:txbxContent>
                </v:textbox>
                <w10:wrap anchorx="margin"/>
              </v:roundrect>
            </w:pict>
          </mc:Fallback>
        </mc:AlternateContent>
      </w:r>
      <w:r w:rsidRPr="00DC0B37">
        <w:rPr>
          <w:rFonts w:hint="cs"/>
          <w:noProof/>
          <w:rtl/>
        </w:rPr>
        <mc:AlternateContent>
          <mc:Choice Requires="wps">
            <w:drawing>
              <wp:anchor distT="0" distB="0" distL="114300" distR="114300" simplePos="0" relativeHeight="251676672" behindDoc="0" locked="0" layoutInCell="1" allowOverlap="1" wp14:anchorId="1FD116E9" wp14:editId="3368B58F">
                <wp:simplePos x="0" y="0"/>
                <wp:positionH relativeFrom="margin">
                  <wp:posOffset>5543550</wp:posOffset>
                </wp:positionH>
                <wp:positionV relativeFrom="paragraph">
                  <wp:posOffset>60325</wp:posOffset>
                </wp:positionV>
                <wp:extent cx="180975" cy="17145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180975" cy="171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106D13" id="Rounded Rectangle 14" o:spid="_x0000_s1026" style="position:absolute;margin-left:436.5pt;margin-top:4.75pt;width:14.25pt;height:1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" filled="f" strokecolor="black [3213]" strokeweight="1pt">
                <v:stroke joinstyle="miter"/>
                <w10:wrap anchorx="margin"/>
              </v:roundrect>
            </w:pict>
          </mc:Fallback>
        </mc:AlternateContent>
      </w:r>
      <w:r>
        <w:rPr>
          <w:rFonts w:cs="B Nazanin" w:hint="cs"/>
          <w:sz w:val="28"/>
          <w:szCs w:val="28"/>
          <w:rtl/>
          <w:lang w:bidi="fa-IR"/>
        </w:rPr>
        <w:t>مقاله علمی</w:t>
      </w:r>
      <w:r w:rsidRPr="00340B91">
        <w:rPr>
          <w:rFonts w:cs="B Nazanin" w:hint="cs"/>
          <w:sz w:val="28"/>
          <w:szCs w:val="28"/>
          <w:rtl/>
        </w:rPr>
        <w:t xml:space="preserve"> </w:t>
      </w:r>
      <w:r w:rsidRPr="00340B91">
        <w:rPr>
          <w:rFonts w:cs="B Nazanin"/>
          <w:sz w:val="28"/>
          <w:szCs w:val="28"/>
          <w:rtl/>
        </w:rPr>
        <w:tab/>
      </w:r>
      <w:r w:rsidRPr="00340B91">
        <w:rPr>
          <w:rFonts w:cs="B Nazanin"/>
          <w:sz w:val="28"/>
          <w:szCs w:val="28"/>
          <w:rtl/>
        </w:rPr>
        <w:tab/>
      </w:r>
      <w:r>
        <w:rPr>
          <w:rFonts w:cs="B Nazanin" w:hint="cs"/>
          <w:sz w:val="28"/>
          <w:szCs w:val="28"/>
          <w:rtl/>
        </w:rPr>
        <w:t>کنفرانس</w:t>
      </w:r>
      <w:r w:rsidRPr="00340B91">
        <w:rPr>
          <w:rFonts w:cs="B Nazanin"/>
          <w:sz w:val="28"/>
          <w:szCs w:val="28"/>
          <w:rtl/>
        </w:rPr>
        <w:tab/>
      </w:r>
      <w:r w:rsidRPr="00340B91">
        <w:rPr>
          <w:rFonts w:cs="B Nazanin"/>
          <w:sz w:val="28"/>
          <w:szCs w:val="28"/>
          <w:rtl/>
        </w:rPr>
        <w:tab/>
      </w:r>
      <w:r>
        <w:rPr>
          <w:rFonts w:cs="B Nazanin" w:hint="cs"/>
          <w:sz w:val="28"/>
          <w:szCs w:val="28"/>
          <w:rtl/>
        </w:rPr>
        <w:t>ثبت اختراع</w:t>
      </w:r>
      <w:r w:rsidRPr="00340B91">
        <w:rPr>
          <w:rFonts w:cs="B Nazanin"/>
          <w:sz w:val="28"/>
          <w:szCs w:val="28"/>
          <w:rtl/>
        </w:rPr>
        <w:tab/>
      </w:r>
      <w:r w:rsidRPr="00340B91">
        <w:rPr>
          <w:rFonts w:cs="B Nazanin"/>
          <w:sz w:val="28"/>
          <w:szCs w:val="28"/>
          <w:rtl/>
        </w:rPr>
        <w:tab/>
      </w:r>
      <w:r>
        <w:rPr>
          <w:rFonts w:cs="B Nazanin" w:hint="cs"/>
          <w:sz w:val="28"/>
          <w:szCs w:val="28"/>
          <w:rtl/>
        </w:rPr>
        <w:t>خلاصه سیاستی</w:t>
      </w:r>
      <w:r w:rsidRPr="00340B91">
        <w:rPr>
          <w:rFonts w:cs="B Nazanin"/>
          <w:sz w:val="28"/>
          <w:szCs w:val="28"/>
          <w:rtl/>
        </w:rPr>
        <w:tab/>
      </w:r>
      <w:r w:rsidRPr="00340B91">
        <w:rPr>
          <w:rFonts w:cs="B Nazanin"/>
          <w:sz w:val="28"/>
          <w:szCs w:val="28"/>
          <w:rtl/>
        </w:rPr>
        <w:tab/>
      </w:r>
    </w:p>
    <w:p w14:paraId="5C3AFC8A" w14:textId="77777777" w:rsidR="00340B91" w:rsidRPr="00340B91" w:rsidRDefault="00340B91" w:rsidP="00340B91">
      <w:pPr>
        <w:bidi/>
        <w:ind w:firstLine="720"/>
        <w:rPr>
          <w:rFonts w:cs="B Nazanin"/>
          <w:sz w:val="28"/>
          <w:szCs w:val="28"/>
          <w:rtl/>
        </w:rPr>
      </w:pPr>
      <w:r w:rsidRPr="00DC0B37">
        <w:rPr>
          <w:rFonts w:hint="cs"/>
          <w:noProof/>
          <w:rtl/>
        </w:rPr>
        <mc:AlternateContent>
          <mc:Choice Requires="wps">
            <w:drawing>
              <wp:anchor distT="0" distB="0" distL="114300" distR="114300" simplePos="0" relativeHeight="251680768" behindDoc="0" locked="0" layoutInCell="1" allowOverlap="1" wp14:anchorId="530A0707" wp14:editId="42BC7218">
                <wp:simplePos x="0" y="0"/>
                <wp:positionH relativeFrom="margin">
                  <wp:posOffset>5562600</wp:posOffset>
                </wp:positionH>
                <wp:positionV relativeFrom="paragraph">
                  <wp:posOffset>50165</wp:posOffset>
                </wp:positionV>
                <wp:extent cx="180975" cy="17145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180975" cy="171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5E12CB" w14:textId="77777777" w:rsidR="00C95130" w:rsidRDefault="00C95130" w:rsidP="00340B91">
                            <w:pPr>
                              <w:jc w:val="center"/>
                              <w:rPr>
                                <w:rFonts w:hint="cs"/>
                                <w:lang w:bidi="fa-IR"/>
                              </w:rPr>
                            </w:pPr>
                            <w:r>
                              <w:rPr>
                                <w:rFonts w:hint="cs"/>
                                <w:rtl/>
                                <w:lang w:bidi="fa-IR"/>
                              </w:rPr>
                              <w:t>بیمار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0A0707" id="Rounded Rectangle 15" o:spid="_x0000_s1030" style="position:absolute;left:0;text-align:left;margin-left:438pt;margin-top:3.95pt;width:14.25pt;height:1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" filled="f" strokecolor="black [3213]" strokeweight="1pt">
                <v:stroke joinstyle="miter"/>
                <v:textbox>
                  <w:txbxContent>
                    <w:p w14:paraId="005E12CB" w14:textId="77777777" w:rsidR="00C95130" w:rsidRDefault="00C95130" w:rsidP="00340B91">
                      <w:pPr>
                        <w:jc w:val="center"/>
                        <w:rPr>
                          <w:rFonts w:hint="cs"/>
                          <w:lang w:bidi="fa-IR"/>
                        </w:rPr>
                      </w:pPr>
                      <w:r>
                        <w:rPr>
                          <w:rFonts w:hint="cs"/>
                          <w:rtl/>
                          <w:lang w:bidi="fa-IR"/>
                        </w:rPr>
                        <w:t>بیمار</w:t>
                      </w:r>
                    </w:p>
                  </w:txbxContent>
                </v:textbox>
                <w10:wrap anchorx="margin"/>
              </v:roundrect>
            </w:pict>
          </mc:Fallback>
        </mc:AlternateContent>
      </w:r>
      <w:r w:rsidRPr="00340B91">
        <w:rPr>
          <w:rFonts w:cs="B Nazanin" w:hint="cs"/>
          <w:sz w:val="28"/>
          <w:szCs w:val="28"/>
          <w:rtl/>
        </w:rPr>
        <w:t>سایر: (ذکر شود)</w:t>
      </w:r>
    </w:p>
    <w:p w14:paraId="7F7DDB82" w14:textId="00DEC567" w:rsidR="00340B91" w:rsidRDefault="00340B91" w:rsidP="00340B91">
      <w:pPr>
        <w:bidi/>
        <w:rPr>
          <w:rFonts w:ascii="Times New Roman Bold" w:hAnsi="Times New Roman Bold" w:cs="B Nazanin"/>
          <w:b/>
          <w:bCs/>
          <w:szCs w:val="28"/>
        </w:rPr>
      </w:pPr>
    </w:p>
    <w:p w14:paraId="7D47AF8B" w14:textId="77777777" w:rsidR="00340B91" w:rsidRPr="00340B91" w:rsidRDefault="00340B91" w:rsidP="00340B91">
      <w:pPr>
        <w:bidi/>
        <w:rPr>
          <w:rFonts w:ascii="Times New Roman Bold" w:hAnsi="Times New Roman Bold" w:cs="B Nazanin"/>
          <w:b/>
          <w:bCs/>
          <w:szCs w:val="28"/>
        </w:rPr>
      </w:pPr>
    </w:p>
    <w:p w14:paraId="0CCFF0DD" w14:textId="40657666" w:rsidR="007B6FA7" w:rsidRDefault="007B6FA7" w:rsidP="007B6FA7">
      <w:pPr>
        <w:pStyle w:val="ListParagraph"/>
        <w:numPr>
          <w:ilvl w:val="1"/>
          <w:numId w:val="16"/>
        </w:numPr>
        <w:bidi/>
        <w:rPr>
          <w:rFonts w:ascii="Times New Roman Bold" w:hAnsi="Times New Roman Bold" w:cs="B Nazanin"/>
          <w:b/>
          <w:bCs/>
          <w:sz w:val="24"/>
          <w:szCs w:val="28"/>
        </w:rPr>
      </w:pPr>
      <w:r w:rsidRPr="00DC0B37">
        <w:rPr>
          <w:rFonts w:ascii="Times New Roman Bold" w:hAnsi="Times New Roman Bold" w:cs="B Nazanin" w:hint="cs"/>
          <w:b/>
          <w:bCs/>
          <w:sz w:val="24"/>
          <w:szCs w:val="28"/>
          <w:rtl/>
        </w:rPr>
        <w:t xml:space="preserve">شیوه‏ی انتقال دانش به ذینفعان: </w:t>
      </w:r>
    </w:p>
    <w:p w14:paraId="23C843C0" w14:textId="1A9C065D" w:rsidR="00340B91" w:rsidRDefault="00340B91" w:rsidP="00340B91">
      <w:pPr>
        <w:bidi/>
        <w:rPr>
          <w:rFonts w:ascii="Times New Roman Bold" w:hAnsi="Times New Roman Bold" w:cs="B Nazanin"/>
          <w:b/>
          <w:bCs/>
          <w:szCs w:val="28"/>
          <w:rtl/>
        </w:rPr>
      </w:pPr>
    </w:p>
    <w:p w14:paraId="6EACCE1D" w14:textId="77777777" w:rsidR="00340B91" w:rsidRPr="00340B91" w:rsidRDefault="00340B91" w:rsidP="00340B91">
      <w:pPr>
        <w:bidi/>
        <w:rPr>
          <w:rFonts w:ascii="Times New Roman Bold" w:hAnsi="Times New Roman Bold" w:cs="B Nazanin"/>
          <w:b/>
          <w:bCs/>
          <w:szCs w:val="28"/>
          <w:rtl/>
        </w:rPr>
      </w:pPr>
    </w:p>
    <w:p w14:paraId="7F2508F3" w14:textId="7BF19C95" w:rsidR="00A870DB" w:rsidRDefault="007B6FA7" w:rsidP="00A870DB">
      <w:pPr>
        <w:pStyle w:val="ListParagraph"/>
        <w:numPr>
          <w:ilvl w:val="0"/>
          <w:numId w:val="13"/>
        </w:numPr>
        <w:bidi/>
        <w:rPr>
          <w:rFonts w:ascii="Times New Roman" w:hAnsi="Times New Roman" w:cs="B Nazanin"/>
          <w:b/>
          <w:bCs/>
          <w:sz w:val="32"/>
          <w:szCs w:val="32"/>
        </w:rPr>
      </w:pPr>
      <w:r>
        <w:rPr>
          <w:rFonts w:ascii="Times New Roman" w:hAnsi="Times New Roman" w:cs="B Nazanin" w:hint="cs"/>
          <w:b/>
          <w:bCs/>
          <w:sz w:val="32"/>
          <w:szCs w:val="32"/>
          <w:rtl/>
        </w:rPr>
        <w:t xml:space="preserve">اثرگذاری اجتماعی: </w:t>
      </w:r>
    </w:p>
    <w:p w14:paraId="7F10F251" w14:textId="6FBA7504" w:rsidR="007B6FA7" w:rsidRPr="00DC0B37" w:rsidRDefault="007B6FA7" w:rsidP="007B6FA7">
      <w:pPr>
        <w:pStyle w:val="ListParagraph"/>
        <w:numPr>
          <w:ilvl w:val="1"/>
          <w:numId w:val="17"/>
        </w:numPr>
        <w:bidi/>
        <w:rPr>
          <w:rFonts w:cs="B Nazanin"/>
          <w:b/>
          <w:bCs/>
          <w:sz w:val="28"/>
          <w:szCs w:val="28"/>
        </w:rPr>
      </w:pPr>
      <w:r w:rsidRPr="00DC0B37">
        <w:rPr>
          <w:rFonts w:cs="B Nazanin" w:hint="cs"/>
          <w:b/>
          <w:bCs/>
          <w:sz w:val="28"/>
          <w:szCs w:val="28"/>
          <w:rtl/>
        </w:rPr>
        <w:t xml:space="preserve">مخاطبان پژوهش: </w:t>
      </w:r>
    </w:p>
    <w:p w14:paraId="0506DE07" w14:textId="6333B800" w:rsidR="007B6FA7" w:rsidRPr="00DC0B37" w:rsidRDefault="007B6FA7" w:rsidP="00340B91">
      <w:pPr>
        <w:bidi/>
        <w:ind w:firstLine="720"/>
        <w:rPr>
          <w:rFonts w:cs="B Nazanin"/>
          <w:sz w:val="28"/>
          <w:szCs w:val="28"/>
          <w:rtl/>
        </w:rPr>
      </w:pPr>
      <w:r w:rsidRPr="00DC0B37">
        <w:rPr>
          <w:rFonts w:hint="cs"/>
          <w:noProof/>
          <w:rtl/>
        </w:rPr>
        <mc:AlternateContent>
          <mc:Choice Requires="wps">
            <w:drawing>
              <wp:anchor distT="0" distB="0" distL="114300" distR="114300" simplePos="0" relativeHeight="251670528" behindDoc="0" locked="0" layoutInCell="1" allowOverlap="1" wp14:anchorId="147A2A15" wp14:editId="5F620887">
                <wp:simplePos x="0" y="0"/>
                <wp:positionH relativeFrom="margin">
                  <wp:posOffset>1419225</wp:posOffset>
                </wp:positionH>
                <wp:positionV relativeFrom="paragraph">
                  <wp:posOffset>53975</wp:posOffset>
                </wp:positionV>
                <wp:extent cx="180975" cy="17145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180975" cy="171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450F64" w14:textId="77777777" w:rsidR="00C95130" w:rsidRDefault="00C95130" w:rsidP="007B6FA7">
                            <w:pPr>
                              <w:jc w:val="center"/>
                              <w:rPr>
                                <w:rFonts w:hint="cs"/>
                                <w:lang w:bidi="fa-IR"/>
                              </w:rPr>
                            </w:pPr>
                            <w:r>
                              <w:rPr>
                                <w:rFonts w:hint="cs"/>
                                <w:rtl/>
                                <w:lang w:bidi="fa-IR"/>
                              </w:rPr>
                              <w:t>بیمار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A2A15" id="Rounded Rectangle 7" o:spid="_x0000_s1031" style="position:absolute;left:0;text-align:left;margin-left:111.75pt;margin-top:4.25pt;width:14.25pt;height:1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" filled="f" strokecolor="black [3213]" strokeweight="1pt">
                <v:stroke joinstyle="miter"/>
                <v:textbox>
                  <w:txbxContent>
                    <w:p w14:paraId="7E450F64" w14:textId="77777777" w:rsidR="00C95130" w:rsidRDefault="00C95130" w:rsidP="007B6FA7">
                      <w:pPr>
                        <w:jc w:val="center"/>
                        <w:rPr>
                          <w:rFonts w:hint="cs"/>
                          <w:lang w:bidi="fa-IR"/>
                        </w:rPr>
                      </w:pPr>
                      <w:r>
                        <w:rPr>
                          <w:rFonts w:hint="cs"/>
                          <w:rtl/>
                          <w:lang w:bidi="fa-IR"/>
                        </w:rPr>
                        <w:t>بیمار</w:t>
                      </w:r>
                    </w:p>
                  </w:txbxContent>
                </v:textbox>
                <w10:wrap anchorx="margin"/>
              </v:roundrect>
            </w:pict>
          </mc:Fallback>
        </mc:AlternateContent>
      </w:r>
      <w:r w:rsidRPr="00DC0B37">
        <w:rPr>
          <w:rFonts w:hint="cs"/>
          <w:noProof/>
          <w:rtl/>
        </w:rPr>
        <mc:AlternateContent>
          <mc:Choice Requires="wps">
            <w:drawing>
              <wp:anchor distT="0" distB="0" distL="114300" distR="114300" simplePos="0" relativeHeight="251672576" behindDoc="0" locked="0" layoutInCell="1" allowOverlap="1" wp14:anchorId="37756999" wp14:editId="78D8FBA8">
                <wp:simplePos x="0" y="0"/>
                <wp:positionH relativeFrom="margin">
                  <wp:posOffset>2819400</wp:posOffset>
                </wp:positionH>
                <wp:positionV relativeFrom="paragraph">
                  <wp:posOffset>53975</wp:posOffset>
                </wp:positionV>
                <wp:extent cx="180975" cy="17145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180975" cy="171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8C7FE8" w14:textId="77777777" w:rsidR="00C95130" w:rsidRDefault="00C95130" w:rsidP="007B6FA7">
                            <w:pPr>
                              <w:jc w:val="center"/>
                              <w:rPr>
                                <w:rFonts w:hint="cs"/>
                                <w:lang w:bidi="fa-IR"/>
                              </w:rPr>
                            </w:pPr>
                            <w:r>
                              <w:rPr>
                                <w:rFonts w:hint="cs"/>
                                <w:rtl/>
                                <w:lang w:bidi="fa-IR"/>
                              </w:rPr>
                              <w:t>بیمار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756999" id="Rounded Rectangle 8" o:spid="_x0000_s1032" style="position:absolute;left:0;text-align:left;margin-left:222pt;margin-top:4.25pt;width:14.25pt;height:1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" filled="f" strokecolor="black [3213]" strokeweight="1pt">
                <v:stroke joinstyle="miter"/>
                <v:textbox>
                  <w:txbxContent>
                    <w:p w14:paraId="438C7FE8" w14:textId="77777777" w:rsidR="00C95130" w:rsidRDefault="00C95130" w:rsidP="007B6FA7">
                      <w:pPr>
                        <w:jc w:val="center"/>
                        <w:rPr>
                          <w:rFonts w:hint="cs"/>
                          <w:lang w:bidi="fa-IR"/>
                        </w:rPr>
                      </w:pPr>
                      <w:r>
                        <w:rPr>
                          <w:rFonts w:hint="cs"/>
                          <w:rtl/>
                          <w:lang w:bidi="fa-IR"/>
                        </w:rPr>
                        <w:t>بیمار</w:t>
                      </w:r>
                    </w:p>
                  </w:txbxContent>
                </v:textbox>
                <w10:wrap anchorx="margin"/>
              </v:roundrect>
            </w:pict>
          </mc:Fallback>
        </mc:AlternateContent>
      </w:r>
      <w:r w:rsidRPr="00DC0B37">
        <w:rPr>
          <w:rFonts w:hint="cs"/>
          <w:noProof/>
          <w:rtl/>
        </w:rPr>
        <mc:AlternateContent>
          <mc:Choice Requires="wps">
            <w:drawing>
              <wp:anchor distT="0" distB="0" distL="114300" distR="114300" simplePos="0" relativeHeight="251668480" behindDoc="0" locked="0" layoutInCell="1" allowOverlap="1" wp14:anchorId="74BE05CD" wp14:editId="7E5A4F1B">
                <wp:simplePos x="0" y="0"/>
                <wp:positionH relativeFrom="margin">
                  <wp:posOffset>4152900</wp:posOffset>
                </wp:positionH>
                <wp:positionV relativeFrom="paragraph">
                  <wp:posOffset>46990</wp:posOffset>
                </wp:positionV>
                <wp:extent cx="180975" cy="1714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180975" cy="171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A679F" w14:textId="3B18C28B" w:rsidR="00C95130" w:rsidRDefault="00C95130" w:rsidP="007B6FA7">
                            <w:pPr>
                              <w:jc w:val="center"/>
                              <w:rPr>
                                <w:rFonts w:hint="cs"/>
                                <w:lang w:bidi="fa-IR"/>
                              </w:rPr>
                            </w:pPr>
                            <w:r>
                              <w:rPr>
                                <w:rFonts w:hint="cs"/>
                                <w:rtl/>
                                <w:lang w:bidi="fa-IR"/>
                              </w:rPr>
                              <w:t>بیمار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E05CD" id="Rounded Rectangle 6" o:spid="_x0000_s1033" style="position:absolute;left:0;text-align:left;margin-left:327pt;margin-top:3.7pt;width:14.25pt;height:1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" filled="f" strokecolor="black [3213]" strokeweight="1pt">
                <v:stroke joinstyle="miter"/>
                <v:textbox>
                  <w:txbxContent>
                    <w:p w14:paraId="7D5A679F" w14:textId="3B18C28B" w:rsidR="00C95130" w:rsidRDefault="00C95130" w:rsidP="007B6FA7">
                      <w:pPr>
                        <w:jc w:val="center"/>
                        <w:rPr>
                          <w:rFonts w:hint="cs"/>
                          <w:lang w:bidi="fa-IR"/>
                        </w:rPr>
                      </w:pPr>
                      <w:r>
                        <w:rPr>
                          <w:rFonts w:hint="cs"/>
                          <w:rtl/>
                          <w:lang w:bidi="fa-IR"/>
                        </w:rPr>
                        <w:t>بیمار</w:t>
                      </w:r>
                    </w:p>
                  </w:txbxContent>
                </v:textbox>
                <w10:wrap anchorx="margin"/>
              </v:roundrect>
            </w:pict>
          </mc:Fallback>
        </mc:AlternateContent>
      </w:r>
      <w:r w:rsidRPr="00DC0B37">
        <w:rPr>
          <w:rFonts w:hint="cs"/>
          <w:noProof/>
          <w:rtl/>
        </w:rPr>
        <mc:AlternateContent>
          <mc:Choice Requires="wps">
            <w:drawing>
              <wp:anchor distT="0" distB="0" distL="114300" distR="114300" simplePos="0" relativeHeight="251666432" behindDoc="0" locked="0" layoutInCell="1" allowOverlap="1" wp14:anchorId="130A92FF" wp14:editId="17B60726">
                <wp:simplePos x="0" y="0"/>
                <wp:positionH relativeFrom="margin">
                  <wp:posOffset>5543550</wp:posOffset>
                </wp:positionH>
                <wp:positionV relativeFrom="paragraph">
                  <wp:posOffset>60325</wp:posOffset>
                </wp:positionV>
                <wp:extent cx="180975" cy="1714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180975" cy="171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9FBEAB" id="Rounded Rectangle 5" o:spid="_x0000_s1026" style="position:absolute;margin-left:436.5pt;margin-top:4.75pt;width:14.25pt;height:1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" filled="f" strokecolor="black [3213]" strokeweight="1pt">
                <v:stroke joinstyle="miter"/>
                <w10:wrap anchorx="margin"/>
              </v:roundrect>
            </w:pict>
          </mc:Fallback>
        </mc:AlternateContent>
      </w:r>
      <w:r w:rsidRPr="00DC0B37">
        <w:rPr>
          <w:rFonts w:cs="B Nazanin" w:hint="cs"/>
          <w:sz w:val="28"/>
          <w:szCs w:val="28"/>
          <w:rtl/>
        </w:rPr>
        <w:t xml:space="preserve">جامعه </w:t>
      </w:r>
      <w:r w:rsidRPr="00DC0B37">
        <w:rPr>
          <w:rFonts w:cs="B Nazanin"/>
          <w:sz w:val="28"/>
          <w:szCs w:val="28"/>
          <w:rtl/>
        </w:rPr>
        <w:tab/>
      </w:r>
      <w:r w:rsidRPr="00DC0B37">
        <w:rPr>
          <w:rFonts w:cs="B Nazanin"/>
          <w:sz w:val="28"/>
          <w:szCs w:val="28"/>
          <w:rtl/>
        </w:rPr>
        <w:tab/>
      </w:r>
      <w:r w:rsidRPr="00DC0B37">
        <w:rPr>
          <w:rFonts w:cs="B Nazanin"/>
          <w:sz w:val="28"/>
          <w:szCs w:val="28"/>
          <w:rtl/>
        </w:rPr>
        <w:tab/>
      </w:r>
      <w:r w:rsidRPr="00DC0B37">
        <w:rPr>
          <w:rFonts w:cs="B Nazanin" w:hint="cs"/>
          <w:sz w:val="28"/>
          <w:szCs w:val="28"/>
          <w:rtl/>
        </w:rPr>
        <w:t>بیمار</w:t>
      </w:r>
      <w:r w:rsidRPr="00DC0B37">
        <w:rPr>
          <w:rFonts w:cs="B Nazanin"/>
          <w:sz w:val="28"/>
          <w:szCs w:val="28"/>
          <w:rtl/>
        </w:rPr>
        <w:tab/>
      </w:r>
      <w:r w:rsidRPr="00DC0B37">
        <w:rPr>
          <w:rFonts w:cs="B Nazanin"/>
          <w:sz w:val="28"/>
          <w:szCs w:val="28"/>
          <w:rtl/>
        </w:rPr>
        <w:tab/>
      </w:r>
      <w:r w:rsidRPr="00DC0B37">
        <w:rPr>
          <w:rFonts w:cs="B Nazanin"/>
          <w:sz w:val="28"/>
          <w:szCs w:val="28"/>
          <w:rtl/>
        </w:rPr>
        <w:tab/>
      </w:r>
      <w:r w:rsidRPr="00DC0B37">
        <w:rPr>
          <w:rFonts w:cs="B Nazanin" w:hint="cs"/>
          <w:sz w:val="28"/>
          <w:szCs w:val="28"/>
          <w:rtl/>
        </w:rPr>
        <w:t>صنعت</w:t>
      </w:r>
      <w:r w:rsidRPr="00DC0B37">
        <w:rPr>
          <w:rFonts w:cs="B Nazanin"/>
          <w:sz w:val="28"/>
          <w:szCs w:val="28"/>
          <w:rtl/>
        </w:rPr>
        <w:tab/>
      </w:r>
      <w:r w:rsidRPr="00DC0B37">
        <w:rPr>
          <w:rFonts w:cs="B Nazanin"/>
          <w:sz w:val="28"/>
          <w:szCs w:val="28"/>
          <w:rtl/>
        </w:rPr>
        <w:tab/>
      </w:r>
      <w:r w:rsidRPr="00DC0B37">
        <w:rPr>
          <w:rFonts w:cs="B Nazanin"/>
          <w:sz w:val="28"/>
          <w:szCs w:val="28"/>
          <w:rtl/>
        </w:rPr>
        <w:tab/>
      </w:r>
      <w:r w:rsidRPr="00DC0B37">
        <w:rPr>
          <w:rFonts w:cs="B Nazanin" w:hint="cs"/>
          <w:sz w:val="28"/>
          <w:szCs w:val="28"/>
          <w:rtl/>
        </w:rPr>
        <w:t>سیاست گذار</w:t>
      </w:r>
      <w:r w:rsidRPr="00DC0B37">
        <w:rPr>
          <w:rFonts w:cs="B Nazanin"/>
          <w:sz w:val="28"/>
          <w:szCs w:val="28"/>
          <w:rtl/>
        </w:rPr>
        <w:tab/>
      </w:r>
      <w:r w:rsidRPr="00DC0B37">
        <w:rPr>
          <w:rFonts w:cs="B Nazanin"/>
          <w:sz w:val="28"/>
          <w:szCs w:val="28"/>
          <w:rtl/>
        </w:rPr>
        <w:tab/>
      </w:r>
    </w:p>
    <w:p w14:paraId="1B688031" w14:textId="26C0D9C8" w:rsidR="007B6FA7" w:rsidRPr="00DC0B37" w:rsidRDefault="007B6FA7" w:rsidP="007B6FA7">
      <w:pPr>
        <w:bidi/>
        <w:ind w:firstLine="720"/>
        <w:rPr>
          <w:rFonts w:cs="B Nazanin"/>
          <w:sz w:val="28"/>
          <w:szCs w:val="28"/>
          <w:rtl/>
        </w:rPr>
      </w:pPr>
      <w:r w:rsidRPr="00DC0B37">
        <w:rPr>
          <w:rFonts w:hint="cs"/>
          <w:noProof/>
          <w:rtl/>
        </w:rPr>
        <mc:AlternateContent>
          <mc:Choice Requires="wps">
            <w:drawing>
              <wp:anchor distT="0" distB="0" distL="114300" distR="114300" simplePos="0" relativeHeight="251674624" behindDoc="0" locked="0" layoutInCell="1" allowOverlap="1" wp14:anchorId="54C0ECFC" wp14:editId="1912940C">
                <wp:simplePos x="0" y="0"/>
                <wp:positionH relativeFrom="margin">
                  <wp:posOffset>5562600</wp:posOffset>
                </wp:positionH>
                <wp:positionV relativeFrom="paragraph">
                  <wp:posOffset>50165</wp:posOffset>
                </wp:positionV>
                <wp:extent cx="180975" cy="17145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180975" cy="171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8F05F" w14:textId="77777777" w:rsidR="00C95130" w:rsidRDefault="00C95130" w:rsidP="007B6FA7">
                            <w:pPr>
                              <w:jc w:val="center"/>
                              <w:rPr>
                                <w:rFonts w:hint="cs"/>
                                <w:lang w:bidi="fa-IR"/>
                              </w:rPr>
                            </w:pPr>
                            <w:r>
                              <w:rPr>
                                <w:rFonts w:hint="cs"/>
                                <w:rtl/>
                                <w:lang w:bidi="fa-IR"/>
                              </w:rPr>
                              <w:t>بیمار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C0ECFC" id="Rounded Rectangle 10" o:spid="_x0000_s1034" style="position:absolute;left:0;text-align:left;margin-left:438pt;margin-top:3.95pt;width:14.25pt;height: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" filled="f" strokecolor="black [3213]" strokeweight="1pt">
                <v:stroke joinstyle="miter"/>
                <v:textbox>
                  <w:txbxContent>
                    <w:p w14:paraId="4AF8F05F" w14:textId="77777777" w:rsidR="00C95130" w:rsidRDefault="00C95130" w:rsidP="007B6FA7">
                      <w:pPr>
                        <w:jc w:val="center"/>
                        <w:rPr>
                          <w:rFonts w:hint="cs"/>
                          <w:lang w:bidi="fa-IR"/>
                        </w:rPr>
                      </w:pPr>
                      <w:r>
                        <w:rPr>
                          <w:rFonts w:hint="cs"/>
                          <w:rtl/>
                          <w:lang w:bidi="fa-IR"/>
                        </w:rPr>
                        <w:t>بیمار</w:t>
                      </w:r>
                    </w:p>
                  </w:txbxContent>
                </v:textbox>
                <w10:wrap anchorx="margin"/>
              </v:roundrect>
            </w:pict>
          </mc:Fallback>
        </mc:AlternateContent>
      </w:r>
      <w:r w:rsidRPr="00DC0B37">
        <w:rPr>
          <w:rFonts w:cs="B Nazanin" w:hint="cs"/>
          <w:sz w:val="28"/>
          <w:szCs w:val="28"/>
          <w:rtl/>
        </w:rPr>
        <w:t>سایر: (ذکر شود)</w:t>
      </w:r>
    </w:p>
    <w:p w14:paraId="5FB993DA" w14:textId="1A7542D1" w:rsidR="007B6FA7" w:rsidRPr="007B6FA7" w:rsidRDefault="007B6FA7" w:rsidP="007B6FA7">
      <w:pPr>
        <w:bidi/>
        <w:ind w:firstLine="720"/>
        <w:rPr>
          <w:rFonts w:cs="B Nazanin"/>
          <w:b/>
          <w:bCs/>
          <w:sz w:val="28"/>
          <w:szCs w:val="28"/>
          <w:rtl/>
        </w:rPr>
      </w:pPr>
    </w:p>
    <w:p w14:paraId="5F281DBA" w14:textId="39DE787B" w:rsidR="007B6FA7" w:rsidRPr="00964D50" w:rsidRDefault="007B6FA7" w:rsidP="007B6FA7">
      <w:pPr>
        <w:bidi/>
        <w:rPr>
          <w:rFonts w:cs="B Nazanin"/>
          <w:b/>
          <w:bCs/>
          <w:szCs w:val="28"/>
        </w:rPr>
      </w:pPr>
    </w:p>
    <w:p w14:paraId="0104A8E8" w14:textId="14A8FD4C" w:rsidR="007B6FA7" w:rsidRDefault="007B6FA7" w:rsidP="007B6FA7">
      <w:pPr>
        <w:pStyle w:val="ListParagraph"/>
        <w:numPr>
          <w:ilvl w:val="1"/>
          <w:numId w:val="17"/>
        </w:numPr>
        <w:bidi/>
        <w:rPr>
          <w:rFonts w:cs="B Nazanin"/>
          <w:b/>
          <w:bCs/>
          <w:sz w:val="24"/>
          <w:szCs w:val="28"/>
        </w:rPr>
      </w:pPr>
      <w:r w:rsidRPr="00964D50">
        <w:rPr>
          <w:rFonts w:cs="B Nazanin" w:hint="cs"/>
          <w:b/>
          <w:bCs/>
          <w:sz w:val="24"/>
          <w:szCs w:val="28"/>
          <w:rtl/>
        </w:rPr>
        <w:t>کاربرد پژوهش در سلامت:</w:t>
      </w:r>
    </w:p>
    <w:p w14:paraId="320A0F99" w14:textId="1EA35173" w:rsidR="0025218C" w:rsidRDefault="0025218C" w:rsidP="0025218C">
      <w:pPr>
        <w:bidi/>
        <w:rPr>
          <w:rFonts w:cs="B Nazanin"/>
          <w:b/>
          <w:bCs/>
          <w:szCs w:val="28"/>
          <w:rtl/>
        </w:rPr>
      </w:pPr>
    </w:p>
    <w:p w14:paraId="7A787A12" w14:textId="77777777" w:rsidR="0025218C" w:rsidRPr="0025218C" w:rsidRDefault="0025218C" w:rsidP="0025218C">
      <w:pPr>
        <w:bidi/>
        <w:rPr>
          <w:rFonts w:cs="B Nazanin"/>
          <w:b/>
          <w:bCs/>
          <w:szCs w:val="28"/>
        </w:rPr>
      </w:pPr>
    </w:p>
    <w:p w14:paraId="14A22101" w14:textId="308F625D" w:rsidR="007B6FA7" w:rsidRPr="00964D50" w:rsidRDefault="007B6FA7" w:rsidP="007B6FA7">
      <w:pPr>
        <w:pStyle w:val="ListParagraph"/>
        <w:numPr>
          <w:ilvl w:val="1"/>
          <w:numId w:val="17"/>
        </w:numPr>
        <w:bidi/>
        <w:rPr>
          <w:rFonts w:cs="B Nazanin"/>
          <w:b/>
          <w:bCs/>
          <w:sz w:val="24"/>
          <w:szCs w:val="28"/>
        </w:rPr>
      </w:pPr>
      <w:r w:rsidRPr="00964D50">
        <w:rPr>
          <w:rFonts w:cs="B Nazanin" w:hint="cs"/>
          <w:b/>
          <w:bCs/>
          <w:sz w:val="24"/>
          <w:szCs w:val="28"/>
          <w:rtl/>
        </w:rPr>
        <w:t>ارتباط پژوهش با نیازهای منطقه ای، ملی یا جهانی:</w:t>
      </w:r>
    </w:p>
    <w:p w14:paraId="07BD6294" w14:textId="2EF448FD" w:rsidR="00964D50" w:rsidRDefault="00964D50" w:rsidP="00964D50">
      <w:pPr>
        <w:bidi/>
        <w:rPr>
          <w:rFonts w:cs="B Nazanin"/>
          <w:b/>
          <w:bCs/>
          <w:sz w:val="32"/>
          <w:szCs w:val="32"/>
          <w:rtl/>
        </w:rPr>
      </w:pPr>
    </w:p>
    <w:p w14:paraId="6CA0E048" w14:textId="77777777" w:rsidR="0025218C" w:rsidRPr="00964D50" w:rsidRDefault="0025218C" w:rsidP="0025218C">
      <w:pPr>
        <w:bidi/>
        <w:rPr>
          <w:rFonts w:cs="B Nazanin"/>
          <w:b/>
          <w:bCs/>
          <w:sz w:val="32"/>
          <w:szCs w:val="32"/>
        </w:rPr>
      </w:pPr>
    </w:p>
    <w:p w14:paraId="0F89C176" w14:textId="5FB497DA" w:rsidR="007B6FA7" w:rsidRDefault="007B6FA7" w:rsidP="007B6FA7">
      <w:pPr>
        <w:pStyle w:val="ListParagraph"/>
        <w:numPr>
          <w:ilvl w:val="0"/>
          <w:numId w:val="13"/>
        </w:numPr>
        <w:bidi/>
        <w:rPr>
          <w:rFonts w:cs="B Nazanin"/>
          <w:b/>
          <w:bCs/>
          <w:sz w:val="32"/>
          <w:szCs w:val="32"/>
        </w:rPr>
      </w:pPr>
      <w:r>
        <w:rPr>
          <w:rFonts w:cs="B Nazanin" w:hint="cs"/>
          <w:b/>
          <w:bCs/>
          <w:sz w:val="32"/>
          <w:szCs w:val="32"/>
          <w:rtl/>
        </w:rPr>
        <w:lastRenderedPageBreak/>
        <w:t xml:space="preserve">مدل حمایت مالی: </w:t>
      </w:r>
    </w:p>
    <w:p w14:paraId="2E326030" w14:textId="5F64C419" w:rsidR="007B6FA7" w:rsidRDefault="007B6FA7" w:rsidP="002443C2">
      <w:pPr>
        <w:pStyle w:val="ListParagraph"/>
        <w:bidi/>
        <w:rPr>
          <w:rFonts w:cs="B Nazanin" w:hint="cs"/>
          <w:b/>
          <w:bCs/>
          <w:sz w:val="28"/>
          <w:szCs w:val="28"/>
          <w:rtl/>
          <w:lang w:bidi="fa-IR"/>
        </w:rPr>
      </w:pPr>
      <w:r>
        <w:rPr>
          <w:rFonts w:cs="B Nazanin" w:hint="cs"/>
          <w:b/>
          <w:bCs/>
          <w:noProof/>
          <w:sz w:val="28"/>
          <w:szCs w:val="28"/>
          <w:rtl/>
        </w:rPr>
        <mc:AlternateContent>
          <mc:Choice Requires="wps">
            <w:drawing>
              <wp:anchor distT="0" distB="0" distL="114300" distR="114300" simplePos="0" relativeHeight="251662336" behindDoc="0" locked="0" layoutInCell="1" allowOverlap="1" wp14:anchorId="183AE6E5" wp14:editId="5AD6AEAD">
                <wp:simplePos x="0" y="0"/>
                <wp:positionH relativeFrom="margin">
                  <wp:posOffset>5543550</wp:posOffset>
                </wp:positionH>
                <wp:positionV relativeFrom="paragraph">
                  <wp:posOffset>60325</wp:posOffset>
                </wp:positionV>
                <wp:extent cx="180975" cy="17145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180975" cy="171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8E9A7C" id="Rounded Rectangle 2" o:spid="_x0000_s1026" style="position:absolute;margin-left:436.5pt;margin-top:4.75pt;width:14.25pt;height: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" filled="f" strokecolor="black [3213]" strokeweight="1pt">
                <v:stroke joinstyle="miter"/>
                <w10:wrap anchorx="margin"/>
              </v:roundrect>
            </w:pict>
          </mc:Fallback>
        </mc:AlternateContent>
      </w:r>
      <w:r w:rsidRPr="007B6FA7">
        <w:rPr>
          <w:rFonts w:cs="B Nazanin" w:hint="cs"/>
          <w:b/>
          <w:bCs/>
          <w:sz w:val="28"/>
          <w:szCs w:val="28"/>
          <w:rtl/>
        </w:rPr>
        <w:t>منابع مالی موجو</w:t>
      </w:r>
      <w:r w:rsidR="00886925">
        <w:rPr>
          <w:rFonts w:cs="B Nazanin" w:hint="cs"/>
          <w:b/>
          <w:bCs/>
          <w:sz w:val="28"/>
          <w:szCs w:val="28"/>
          <w:rtl/>
        </w:rPr>
        <w:t>د</w:t>
      </w:r>
      <w:r w:rsidR="002443C2">
        <w:rPr>
          <w:rFonts w:cs="B Nazanin" w:hint="cs"/>
          <w:b/>
          <w:bCs/>
          <w:sz w:val="28"/>
          <w:szCs w:val="28"/>
          <w:rtl/>
        </w:rPr>
        <w:t xml:space="preserve"> </w:t>
      </w:r>
      <w:r w:rsidR="002443C2">
        <w:rPr>
          <w:rFonts w:cs="B Nazanin" w:hint="cs"/>
          <w:b/>
          <w:bCs/>
          <w:sz w:val="28"/>
          <w:szCs w:val="28"/>
          <w:rtl/>
        </w:rPr>
        <w:t>(ذکر شود)</w:t>
      </w:r>
      <w:r w:rsidR="00886925">
        <w:rPr>
          <w:rFonts w:cs="B Nazanin" w:hint="cs"/>
          <w:b/>
          <w:bCs/>
          <w:sz w:val="28"/>
          <w:szCs w:val="28"/>
          <w:rtl/>
        </w:rPr>
        <w:t>:</w:t>
      </w:r>
      <w:r w:rsidR="00886925">
        <w:rPr>
          <w:rFonts w:cs="B Nazanin" w:hint="cs"/>
          <w:b/>
          <w:bCs/>
          <w:sz w:val="28"/>
          <w:szCs w:val="28"/>
          <w:rtl/>
        </w:rPr>
        <w:t xml:space="preserve"> </w:t>
      </w:r>
    </w:p>
    <w:p w14:paraId="6F56B326" w14:textId="77777777" w:rsidR="007B6FA7" w:rsidRDefault="007B6FA7" w:rsidP="007B6FA7">
      <w:pPr>
        <w:pStyle w:val="ListParagraph"/>
        <w:bidi/>
        <w:rPr>
          <w:rFonts w:cs="B Nazanin"/>
          <w:b/>
          <w:bCs/>
          <w:sz w:val="28"/>
          <w:szCs w:val="28"/>
          <w:rtl/>
        </w:rPr>
      </w:pPr>
    </w:p>
    <w:p w14:paraId="7CB42110" w14:textId="739C6D81" w:rsidR="007B6FA7" w:rsidRDefault="007B6FA7" w:rsidP="007B6FA7">
      <w:pPr>
        <w:pStyle w:val="ListParagraph"/>
        <w:bidi/>
        <w:rPr>
          <w:rFonts w:cs="B Nazanin"/>
          <w:b/>
          <w:bCs/>
          <w:sz w:val="28"/>
          <w:szCs w:val="28"/>
          <w:rtl/>
        </w:rPr>
      </w:pPr>
      <w:r>
        <w:rPr>
          <w:rFonts w:cs="B Nazanin" w:hint="cs"/>
          <w:b/>
          <w:bCs/>
          <w:noProof/>
          <w:sz w:val="28"/>
          <w:szCs w:val="28"/>
          <w:rtl/>
        </w:rPr>
        <mc:AlternateContent>
          <mc:Choice Requires="wps">
            <w:drawing>
              <wp:anchor distT="0" distB="0" distL="114300" distR="114300" simplePos="0" relativeHeight="251664384" behindDoc="0" locked="0" layoutInCell="1" allowOverlap="1" wp14:anchorId="256566C3" wp14:editId="3E241BBC">
                <wp:simplePos x="0" y="0"/>
                <wp:positionH relativeFrom="margin">
                  <wp:posOffset>5543550</wp:posOffset>
                </wp:positionH>
                <wp:positionV relativeFrom="paragraph">
                  <wp:posOffset>60325</wp:posOffset>
                </wp:positionV>
                <wp:extent cx="180975" cy="17145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180975" cy="171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DFA9F8" id="Rounded Rectangle 3" o:spid="_x0000_s1026" style="position:absolute;margin-left:436.5pt;margin-top:4.75pt;width:14.25pt;height: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" filled="f" strokecolor="black [3213]" strokeweight="1pt">
                <v:stroke joinstyle="miter"/>
                <w10:wrap anchorx="margin"/>
              </v:roundrect>
            </w:pict>
          </mc:Fallback>
        </mc:AlternateContent>
      </w:r>
      <w:r>
        <w:rPr>
          <w:rFonts w:cs="B Nazanin" w:hint="cs"/>
          <w:b/>
          <w:bCs/>
          <w:sz w:val="28"/>
          <w:szCs w:val="28"/>
          <w:rtl/>
        </w:rPr>
        <w:t>نیاز به تامین مالی</w:t>
      </w:r>
      <w:r w:rsidRPr="007B6FA7">
        <w:rPr>
          <w:rFonts w:cs="B Nazanin" w:hint="cs"/>
          <w:b/>
          <w:bCs/>
          <w:sz w:val="28"/>
          <w:szCs w:val="28"/>
          <w:rtl/>
        </w:rPr>
        <w:t xml:space="preserve">: </w:t>
      </w:r>
    </w:p>
    <w:p w14:paraId="461D7916" w14:textId="77777777" w:rsidR="007B6FA7" w:rsidRDefault="007B6FA7" w:rsidP="007B6FA7">
      <w:pPr>
        <w:pStyle w:val="ListParagraph"/>
        <w:bidi/>
        <w:rPr>
          <w:rFonts w:cs="B Nazanin"/>
          <w:b/>
          <w:bCs/>
          <w:sz w:val="28"/>
          <w:szCs w:val="28"/>
          <w:rtl/>
        </w:rPr>
      </w:pPr>
    </w:p>
    <w:p w14:paraId="0C336EE7" w14:textId="215C596F" w:rsidR="007B6FA7" w:rsidRDefault="007B6FA7" w:rsidP="007B6FA7">
      <w:pPr>
        <w:pStyle w:val="ListParagraph"/>
        <w:bidi/>
        <w:rPr>
          <w:rFonts w:cs="B Nazanin"/>
          <w:b/>
          <w:bCs/>
          <w:sz w:val="28"/>
          <w:szCs w:val="28"/>
          <w:rtl/>
        </w:rPr>
      </w:pPr>
    </w:p>
    <w:p w14:paraId="6EDFB0F1" w14:textId="0217245D" w:rsidR="00886925" w:rsidRDefault="00886925" w:rsidP="00886925">
      <w:pPr>
        <w:pStyle w:val="ListParagraph"/>
        <w:numPr>
          <w:ilvl w:val="0"/>
          <w:numId w:val="13"/>
        </w:numPr>
        <w:bidi/>
        <w:rPr>
          <w:rFonts w:cs="B Nazanin"/>
          <w:b/>
          <w:bCs/>
          <w:sz w:val="28"/>
          <w:szCs w:val="28"/>
        </w:rPr>
      </w:pPr>
      <w:r>
        <w:rPr>
          <w:rFonts w:cs="B Nazanin" w:hint="cs"/>
          <w:b/>
          <w:bCs/>
          <w:sz w:val="28"/>
          <w:szCs w:val="28"/>
          <w:rtl/>
        </w:rPr>
        <w:t xml:space="preserve">جدول برآورد هزینه: </w:t>
      </w:r>
    </w:p>
    <w:tbl>
      <w:tblPr>
        <w:tblStyle w:val="GridTable4-Accent5"/>
        <w:bidiVisual/>
        <w:tblW w:w="9349" w:type="dxa"/>
        <w:tblInd w:w="5" w:type="dxa"/>
        <w:tblLook w:val="04A0" w:firstRow="1" w:lastRow="0" w:firstColumn="1" w:lastColumn="0" w:noHBand="0" w:noVBand="1"/>
      </w:tblPr>
      <w:tblGrid>
        <w:gridCol w:w="983"/>
        <w:gridCol w:w="3691"/>
        <w:gridCol w:w="2337"/>
        <w:gridCol w:w="2338"/>
      </w:tblGrid>
      <w:tr w:rsidR="00886925" w:rsidRPr="00886925" w14:paraId="10657DE2" w14:textId="77777777" w:rsidTr="00C46D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14:paraId="4C6B9F77" w14:textId="77777777" w:rsidR="00886925" w:rsidRPr="00886925" w:rsidRDefault="00886925" w:rsidP="00C46DC3">
            <w:pPr>
              <w:bidi/>
              <w:jc w:val="center"/>
              <w:rPr>
                <w:rFonts w:cs="B Nazanin"/>
                <w:color w:val="auto"/>
                <w:szCs w:val="24"/>
              </w:rPr>
            </w:pPr>
            <w:r w:rsidRPr="00886925">
              <w:rPr>
                <w:rFonts w:cs="B Nazanin"/>
                <w:color w:val="auto"/>
                <w:szCs w:val="24"/>
                <w:rtl/>
              </w:rPr>
              <w:t>ردیف</w:t>
            </w:r>
          </w:p>
        </w:tc>
        <w:tc>
          <w:tcPr>
            <w:tcW w:w="3691" w:type="dxa"/>
          </w:tcPr>
          <w:p w14:paraId="57D17AE9" w14:textId="77777777" w:rsidR="00886925" w:rsidRPr="00886925" w:rsidRDefault="00886925" w:rsidP="00C46DC3">
            <w:pPr>
              <w:bidi/>
              <w:spacing w:before="100" w:beforeAutospacing="1" w:after="100" w:afterAutospacing="1"/>
              <w:jc w:val="center"/>
              <w:outlineLvl w:val="1"/>
              <w:cnfStyle w:val="100000000000" w:firstRow="1" w:lastRow="0" w:firstColumn="0" w:lastColumn="0" w:oddVBand="0" w:evenVBand="0" w:oddHBand="0" w:evenHBand="0" w:firstRowFirstColumn="0" w:firstRowLastColumn="0" w:lastRowFirstColumn="0" w:lastRowLastColumn="0"/>
              <w:rPr>
                <w:rFonts w:cs="B Nazanin"/>
                <w:b w:val="0"/>
                <w:bCs w:val="0"/>
                <w:color w:val="auto"/>
                <w:sz w:val="36"/>
                <w:szCs w:val="36"/>
                <w:rtl/>
              </w:rPr>
            </w:pPr>
            <w:r w:rsidRPr="00886925">
              <w:rPr>
                <w:rFonts w:cs="B Nazanin"/>
                <w:color w:val="auto"/>
                <w:szCs w:val="24"/>
                <w:rtl/>
              </w:rPr>
              <w:t>عنوان هزینه</w:t>
            </w:r>
          </w:p>
        </w:tc>
        <w:tc>
          <w:tcPr>
            <w:tcW w:w="2337" w:type="dxa"/>
          </w:tcPr>
          <w:p w14:paraId="1A651EF4" w14:textId="77777777" w:rsidR="00886925" w:rsidRPr="00886925" w:rsidRDefault="00886925" w:rsidP="00C46DC3">
            <w:pPr>
              <w:bidi/>
              <w:jc w:val="center"/>
              <w:cnfStyle w:val="100000000000" w:firstRow="1" w:lastRow="0" w:firstColumn="0" w:lastColumn="0" w:oddVBand="0" w:evenVBand="0" w:oddHBand="0" w:evenHBand="0" w:firstRowFirstColumn="0" w:firstRowLastColumn="0" w:lastRowFirstColumn="0" w:lastRowLastColumn="0"/>
              <w:rPr>
                <w:rFonts w:cs="B Nazanin"/>
                <w:color w:val="auto"/>
                <w:szCs w:val="24"/>
              </w:rPr>
            </w:pPr>
            <w:r w:rsidRPr="00886925">
              <w:rPr>
                <w:rFonts w:cs="B Nazanin"/>
                <w:color w:val="auto"/>
                <w:szCs w:val="24"/>
                <w:rtl/>
              </w:rPr>
              <w:t>مبلغ (ریال)</w:t>
            </w:r>
          </w:p>
        </w:tc>
        <w:tc>
          <w:tcPr>
            <w:tcW w:w="2338" w:type="dxa"/>
          </w:tcPr>
          <w:p w14:paraId="3461361B" w14:textId="77777777" w:rsidR="00886925" w:rsidRPr="00886925" w:rsidRDefault="00886925" w:rsidP="00C46DC3">
            <w:pPr>
              <w:bidi/>
              <w:jc w:val="center"/>
              <w:cnfStyle w:val="100000000000" w:firstRow="1" w:lastRow="0" w:firstColumn="0" w:lastColumn="0" w:oddVBand="0" w:evenVBand="0" w:oddHBand="0" w:evenHBand="0" w:firstRowFirstColumn="0" w:firstRowLastColumn="0" w:lastRowFirstColumn="0" w:lastRowLastColumn="0"/>
              <w:rPr>
                <w:rFonts w:cs="B Nazanin"/>
                <w:color w:val="auto"/>
                <w:szCs w:val="24"/>
              </w:rPr>
            </w:pPr>
            <w:r w:rsidRPr="00886925">
              <w:rPr>
                <w:rFonts w:cs="B Nazanin"/>
                <w:color w:val="auto"/>
                <w:szCs w:val="24"/>
                <w:rtl/>
              </w:rPr>
              <w:t>توضیحات</w:t>
            </w:r>
          </w:p>
        </w:tc>
      </w:tr>
      <w:tr w:rsidR="00886925" w:rsidRPr="00886925" w14:paraId="72197DC2" w14:textId="77777777" w:rsidTr="00C46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14:paraId="209AF2F0" w14:textId="77777777" w:rsidR="00886925" w:rsidRPr="00886925" w:rsidRDefault="00886925" w:rsidP="00C46DC3">
            <w:pPr>
              <w:bidi/>
              <w:rPr>
                <w:rFonts w:cs="B Nazanin"/>
                <w:szCs w:val="24"/>
              </w:rPr>
            </w:pPr>
            <w:r w:rsidRPr="00886925">
              <w:rPr>
                <w:rFonts w:cs="B Nazanin"/>
                <w:szCs w:val="24"/>
                <w:rtl/>
                <w:lang w:bidi="fa-IR"/>
              </w:rPr>
              <w:t>۱</w:t>
            </w:r>
          </w:p>
        </w:tc>
        <w:tc>
          <w:tcPr>
            <w:tcW w:w="3691" w:type="dxa"/>
          </w:tcPr>
          <w:p w14:paraId="73669EA0" w14:textId="77777777" w:rsidR="00886925" w:rsidRPr="00886925" w:rsidRDefault="00886925" w:rsidP="00C46DC3">
            <w:pPr>
              <w:bidi/>
              <w:spacing w:before="100" w:beforeAutospacing="1" w:after="100" w:afterAutospacing="1"/>
              <w:jc w:val="center"/>
              <w:outlineLvl w:val="1"/>
              <w:cnfStyle w:val="000000100000" w:firstRow="0" w:lastRow="0" w:firstColumn="0" w:lastColumn="0" w:oddVBand="0" w:evenVBand="0" w:oddHBand="1" w:evenHBand="0" w:firstRowFirstColumn="0" w:firstRowLastColumn="0" w:lastRowFirstColumn="0" w:lastRowLastColumn="0"/>
              <w:rPr>
                <w:rFonts w:cs="B Nazanin"/>
                <w:b/>
                <w:bCs/>
                <w:sz w:val="36"/>
                <w:szCs w:val="36"/>
                <w:rtl/>
              </w:rPr>
            </w:pPr>
          </w:p>
        </w:tc>
        <w:tc>
          <w:tcPr>
            <w:tcW w:w="2337" w:type="dxa"/>
          </w:tcPr>
          <w:p w14:paraId="42E05E3B" w14:textId="77777777" w:rsidR="00886925" w:rsidRPr="00886925" w:rsidRDefault="00886925" w:rsidP="00C46DC3">
            <w:pPr>
              <w:bidi/>
              <w:spacing w:before="100" w:beforeAutospacing="1" w:after="100" w:afterAutospacing="1"/>
              <w:jc w:val="center"/>
              <w:outlineLvl w:val="1"/>
              <w:cnfStyle w:val="000000100000" w:firstRow="0" w:lastRow="0" w:firstColumn="0" w:lastColumn="0" w:oddVBand="0" w:evenVBand="0" w:oddHBand="1" w:evenHBand="0" w:firstRowFirstColumn="0" w:firstRowLastColumn="0" w:lastRowFirstColumn="0" w:lastRowLastColumn="0"/>
              <w:rPr>
                <w:rFonts w:cs="B Nazanin"/>
                <w:b/>
                <w:bCs/>
                <w:sz w:val="36"/>
                <w:szCs w:val="36"/>
                <w:rtl/>
              </w:rPr>
            </w:pPr>
          </w:p>
        </w:tc>
        <w:tc>
          <w:tcPr>
            <w:tcW w:w="2338" w:type="dxa"/>
          </w:tcPr>
          <w:p w14:paraId="348BCBE2" w14:textId="77777777" w:rsidR="00886925" w:rsidRPr="00886925" w:rsidRDefault="00886925" w:rsidP="00C46DC3">
            <w:pPr>
              <w:bidi/>
              <w:spacing w:before="100" w:beforeAutospacing="1" w:after="100" w:afterAutospacing="1"/>
              <w:jc w:val="center"/>
              <w:outlineLvl w:val="1"/>
              <w:cnfStyle w:val="000000100000" w:firstRow="0" w:lastRow="0" w:firstColumn="0" w:lastColumn="0" w:oddVBand="0" w:evenVBand="0" w:oddHBand="1" w:evenHBand="0" w:firstRowFirstColumn="0" w:firstRowLastColumn="0" w:lastRowFirstColumn="0" w:lastRowLastColumn="0"/>
              <w:rPr>
                <w:rFonts w:cs="B Nazanin"/>
                <w:b/>
                <w:bCs/>
                <w:sz w:val="36"/>
                <w:szCs w:val="36"/>
                <w:rtl/>
              </w:rPr>
            </w:pPr>
          </w:p>
        </w:tc>
      </w:tr>
      <w:tr w:rsidR="00886925" w:rsidRPr="00886925" w14:paraId="7ABC26E1" w14:textId="77777777" w:rsidTr="00C46DC3">
        <w:tc>
          <w:tcPr>
            <w:cnfStyle w:val="001000000000" w:firstRow="0" w:lastRow="0" w:firstColumn="1" w:lastColumn="0" w:oddVBand="0" w:evenVBand="0" w:oddHBand="0" w:evenHBand="0" w:firstRowFirstColumn="0" w:firstRowLastColumn="0" w:lastRowFirstColumn="0" w:lastRowLastColumn="0"/>
            <w:tcW w:w="983" w:type="dxa"/>
          </w:tcPr>
          <w:p w14:paraId="56FA6174" w14:textId="77777777" w:rsidR="00886925" w:rsidRPr="00886925" w:rsidRDefault="00886925" w:rsidP="00C95130">
            <w:pPr>
              <w:bidi/>
              <w:rPr>
                <w:rFonts w:cs="B Nazanin"/>
                <w:szCs w:val="24"/>
              </w:rPr>
            </w:pPr>
            <w:r w:rsidRPr="00886925">
              <w:rPr>
                <w:rFonts w:cs="B Nazanin"/>
                <w:szCs w:val="24"/>
                <w:rtl/>
                <w:lang w:bidi="fa-IR"/>
              </w:rPr>
              <w:t>۲</w:t>
            </w:r>
          </w:p>
        </w:tc>
        <w:tc>
          <w:tcPr>
            <w:tcW w:w="3691" w:type="dxa"/>
          </w:tcPr>
          <w:p w14:paraId="5E798138" w14:textId="77777777" w:rsidR="00886925" w:rsidRPr="00886925" w:rsidRDefault="00886925" w:rsidP="00C95130">
            <w:pPr>
              <w:bidi/>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cs="B Nazanin"/>
                <w:b/>
                <w:bCs/>
                <w:sz w:val="36"/>
                <w:szCs w:val="36"/>
                <w:rtl/>
              </w:rPr>
            </w:pPr>
          </w:p>
        </w:tc>
        <w:tc>
          <w:tcPr>
            <w:tcW w:w="2337" w:type="dxa"/>
          </w:tcPr>
          <w:p w14:paraId="765F38A0" w14:textId="77777777" w:rsidR="00886925" w:rsidRPr="00886925" w:rsidRDefault="00886925" w:rsidP="00C95130">
            <w:pPr>
              <w:bidi/>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cs="B Nazanin"/>
                <w:b/>
                <w:bCs/>
                <w:sz w:val="36"/>
                <w:szCs w:val="36"/>
                <w:rtl/>
              </w:rPr>
            </w:pPr>
          </w:p>
        </w:tc>
        <w:tc>
          <w:tcPr>
            <w:tcW w:w="2338" w:type="dxa"/>
          </w:tcPr>
          <w:p w14:paraId="3E0C58EC" w14:textId="77777777" w:rsidR="00886925" w:rsidRPr="00886925" w:rsidRDefault="00886925" w:rsidP="00C95130">
            <w:pPr>
              <w:bidi/>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cs="B Nazanin"/>
                <w:b/>
                <w:bCs/>
                <w:sz w:val="36"/>
                <w:szCs w:val="36"/>
                <w:rtl/>
              </w:rPr>
            </w:pPr>
          </w:p>
        </w:tc>
      </w:tr>
      <w:tr w:rsidR="00886925" w:rsidRPr="00886925" w14:paraId="11B0435B" w14:textId="77777777" w:rsidTr="00C46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14:paraId="1F2C7B14" w14:textId="77777777" w:rsidR="00886925" w:rsidRPr="00886925" w:rsidRDefault="00886925" w:rsidP="00C95130">
            <w:pPr>
              <w:bidi/>
              <w:rPr>
                <w:rFonts w:cs="B Nazanin"/>
                <w:szCs w:val="24"/>
              </w:rPr>
            </w:pPr>
            <w:r w:rsidRPr="00886925">
              <w:rPr>
                <w:rFonts w:cs="B Nazanin"/>
                <w:szCs w:val="24"/>
                <w:rtl/>
                <w:lang w:bidi="fa-IR"/>
              </w:rPr>
              <w:t>۳</w:t>
            </w:r>
          </w:p>
        </w:tc>
        <w:tc>
          <w:tcPr>
            <w:tcW w:w="3691" w:type="dxa"/>
          </w:tcPr>
          <w:p w14:paraId="087A7321" w14:textId="77777777" w:rsidR="00886925" w:rsidRPr="00886925" w:rsidRDefault="00886925" w:rsidP="00C95130">
            <w:pPr>
              <w:bidi/>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cs="B Nazanin"/>
                <w:b/>
                <w:bCs/>
                <w:sz w:val="36"/>
                <w:szCs w:val="36"/>
                <w:rtl/>
              </w:rPr>
            </w:pPr>
          </w:p>
        </w:tc>
        <w:tc>
          <w:tcPr>
            <w:tcW w:w="2337" w:type="dxa"/>
          </w:tcPr>
          <w:p w14:paraId="5C9F69B1" w14:textId="77777777" w:rsidR="00886925" w:rsidRPr="00886925" w:rsidRDefault="00886925" w:rsidP="00C95130">
            <w:pPr>
              <w:bidi/>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cs="B Nazanin"/>
                <w:b/>
                <w:bCs/>
                <w:sz w:val="36"/>
                <w:szCs w:val="36"/>
                <w:rtl/>
              </w:rPr>
            </w:pPr>
          </w:p>
        </w:tc>
        <w:tc>
          <w:tcPr>
            <w:tcW w:w="2338" w:type="dxa"/>
          </w:tcPr>
          <w:p w14:paraId="6AA687AF" w14:textId="77777777" w:rsidR="00886925" w:rsidRPr="00886925" w:rsidRDefault="00886925" w:rsidP="00C95130">
            <w:pPr>
              <w:bidi/>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cs="B Nazanin"/>
                <w:b/>
                <w:bCs/>
                <w:sz w:val="36"/>
                <w:szCs w:val="36"/>
                <w:rtl/>
              </w:rPr>
            </w:pPr>
          </w:p>
        </w:tc>
      </w:tr>
      <w:tr w:rsidR="00886925" w:rsidRPr="00886925" w14:paraId="16B8CE04" w14:textId="77777777" w:rsidTr="00C46DC3">
        <w:tc>
          <w:tcPr>
            <w:cnfStyle w:val="001000000000" w:firstRow="0" w:lastRow="0" w:firstColumn="1" w:lastColumn="0" w:oddVBand="0" w:evenVBand="0" w:oddHBand="0" w:evenHBand="0" w:firstRowFirstColumn="0" w:firstRowLastColumn="0" w:lastRowFirstColumn="0" w:lastRowLastColumn="0"/>
            <w:tcW w:w="983" w:type="dxa"/>
          </w:tcPr>
          <w:p w14:paraId="3214BA6C" w14:textId="77777777" w:rsidR="00886925" w:rsidRPr="00886925" w:rsidRDefault="00886925" w:rsidP="00C95130">
            <w:pPr>
              <w:bidi/>
              <w:rPr>
                <w:rFonts w:cs="B Nazanin"/>
                <w:szCs w:val="24"/>
              </w:rPr>
            </w:pPr>
            <w:r w:rsidRPr="00886925">
              <w:rPr>
                <w:rFonts w:cs="B Nazanin"/>
                <w:szCs w:val="24"/>
                <w:rtl/>
              </w:rPr>
              <w:t>جمع کل</w:t>
            </w:r>
          </w:p>
        </w:tc>
        <w:tc>
          <w:tcPr>
            <w:tcW w:w="3691" w:type="dxa"/>
          </w:tcPr>
          <w:p w14:paraId="60409C32" w14:textId="77777777" w:rsidR="00886925" w:rsidRPr="00886925" w:rsidRDefault="00886925" w:rsidP="00C95130">
            <w:pPr>
              <w:bidi/>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cs="B Nazanin"/>
                <w:b/>
                <w:bCs/>
                <w:sz w:val="36"/>
                <w:szCs w:val="36"/>
                <w:rtl/>
              </w:rPr>
            </w:pPr>
          </w:p>
        </w:tc>
        <w:tc>
          <w:tcPr>
            <w:tcW w:w="2337" w:type="dxa"/>
          </w:tcPr>
          <w:p w14:paraId="29B517A3" w14:textId="77777777" w:rsidR="00886925" w:rsidRPr="00886925" w:rsidRDefault="00886925" w:rsidP="00C95130">
            <w:pPr>
              <w:bidi/>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cs="B Nazanin"/>
                <w:b/>
                <w:bCs/>
                <w:sz w:val="36"/>
                <w:szCs w:val="36"/>
                <w:rtl/>
              </w:rPr>
            </w:pPr>
          </w:p>
        </w:tc>
        <w:tc>
          <w:tcPr>
            <w:tcW w:w="2338" w:type="dxa"/>
          </w:tcPr>
          <w:p w14:paraId="23588A27" w14:textId="77777777" w:rsidR="00886925" w:rsidRPr="00886925" w:rsidRDefault="00886925" w:rsidP="00C95130">
            <w:pPr>
              <w:bidi/>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cs="B Nazanin"/>
                <w:b/>
                <w:bCs/>
                <w:sz w:val="36"/>
                <w:szCs w:val="36"/>
                <w:rtl/>
              </w:rPr>
            </w:pPr>
          </w:p>
        </w:tc>
      </w:tr>
    </w:tbl>
    <w:p w14:paraId="4CDAB9CF" w14:textId="3105830B" w:rsidR="00886925" w:rsidRDefault="00886925" w:rsidP="00886925">
      <w:pPr>
        <w:bidi/>
        <w:rPr>
          <w:rFonts w:cs="B Nazanin"/>
          <w:b/>
          <w:bCs/>
          <w:sz w:val="28"/>
          <w:szCs w:val="28"/>
          <w:rtl/>
        </w:rPr>
      </w:pPr>
    </w:p>
    <w:p w14:paraId="3B810753" w14:textId="3B1E9D60" w:rsidR="00886925" w:rsidRDefault="00886925" w:rsidP="00886925">
      <w:pPr>
        <w:bidi/>
        <w:rPr>
          <w:rFonts w:cs="B Nazanin"/>
          <w:b/>
          <w:bCs/>
          <w:sz w:val="28"/>
          <w:szCs w:val="28"/>
          <w:rtl/>
        </w:rPr>
      </w:pPr>
    </w:p>
    <w:p w14:paraId="0DC804DF" w14:textId="172D2FD2" w:rsidR="004C20B7" w:rsidRPr="004C20B7" w:rsidRDefault="004C20B7" w:rsidP="004C20B7">
      <w:pPr>
        <w:pStyle w:val="ListParagraph"/>
        <w:numPr>
          <w:ilvl w:val="0"/>
          <w:numId w:val="13"/>
        </w:numPr>
        <w:bidi/>
        <w:rPr>
          <w:rFonts w:cs="B Nazanin"/>
          <w:b/>
          <w:bCs/>
          <w:szCs w:val="28"/>
        </w:rPr>
      </w:pPr>
      <w:r w:rsidRPr="004C20B7">
        <w:rPr>
          <w:rFonts w:ascii="Times New Roman Bold" w:hAnsi="Times New Roman Bold" w:cs="B Nazanin" w:hint="cs"/>
          <w:b/>
          <w:bCs/>
          <w:sz w:val="28"/>
          <w:szCs w:val="32"/>
          <w:rtl/>
        </w:rPr>
        <w:t>ملاحظات اخلاقی</w:t>
      </w:r>
      <w:r>
        <w:rPr>
          <w:rFonts w:ascii="Times New Roman" w:eastAsia="Times New Roman" w:hAnsi="Times New Roman" w:cs="B Nazanin"/>
          <w:b/>
          <w:bCs/>
          <w:sz w:val="28"/>
          <w:szCs w:val="28"/>
        </w:rPr>
        <w:t>:</w:t>
      </w:r>
    </w:p>
    <w:p w14:paraId="3B903C4B" w14:textId="6274695C" w:rsidR="004C20B7" w:rsidRDefault="004C20B7" w:rsidP="004C20B7">
      <w:pPr>
        <w:pStyle w:val="ListParagraph"/>
        <w:numPr>
          <w:ilvl w:val="1"/>
          <w:numId w:val="18"/>
        </w:numPr>
        <w:bidi/>
        <w:rPr>
          <w:rFonts w:ascii="Times New Roman Bold" w:hAnsi="Times New Roman Bold" w:cs="B Nazanin"/>
          <w:b/>
          <w:bCs/>
          <w:sz w:val="24"/>
          <w:szCs w:val="28"/>
        </w:rPr>
      </w:pPr>
      <w:r w:rsidRPr="004C20B7">
        <w:rPr>
          <w:rFonts w:ascii="Times New Roman Bold" w:hAnsi="Times New Roman Bold" w:cs="B Nazanin" w:hint="cs"/>
          <w:b/>
          <w:bCs/>
          <w:sz w:val="24"/>
          <w:szCs w:val="28"/>
          <w:rtl/>
        </w:rPr>
        <w:t xml:space="preserve">اخذ رضایت آگاهانه: </w:t>
      </w:r>
    </w:p>
    <w:p w14:paraId="26FAD8F9" w14:textId="77777777" w:rsidR="0039637B" w:rsidRPr="004C20B7" w:rsidRDefault="0039637B" w:rsidP="0039637B">
      <w:pPr>
        <w:pStyle w:val="ListParagraph"/>
        <w:bidi/>
        <w:ind w:left="1800"/>
        <w:rPr>
          <w:rFonts w:ascii="Times New Roman Bold" w:hAnsi="Times New Roman Bold" w:cs="B Nazanin"/>
          <w:b/>
          <w:bCs/>
          <w:sz w:val="24"/>
          <w:szCs w:val="28"/>
        </w:rPr>
      </w:pPr>
    </w:p>
    <w:p w14:paraId="23DAD94A" w14:textId="74EC9D0A" w:rsidR="004C20B7" w:rsidRDefault="004C20B7" w:rsidP="004C20B7">
      <w:pPr>
        <w:pStyle w:val="ListParagraph"/>
        <w:numPr>
          <w:ilvl w:val="1"/>
          <w:numId w:val="18"/>
        </w:numPr>
        <w:bidi/>
        <w:rPr>
          <w:rFonts w:ascii="Times New Roman Bold" w:hAnsi="Times New Roman Bold" w:cs="B Nazanin"/>
          <w:b/>
          <w:bCs/>
          <w:sz w:val="24"/>
          <w:szCs w:val="28"/>
        </w:rPr>
      </w:pPr>
      <w:r w:rsidRPr="004C20B7">
        <w:rPr>
          <w:rFonts w:ascii="Times New Roman Bold" w:hAnsi="Times New Roman Bold" w:cs="B Nazanin" w:hint="cs"/>
          <w:b/>
          <w:bCs/>
          <w:sz w:val="24"/>
          <w:szCs w:val="28"/>
          <w:rtl/>
        </w:rPr>
        <w:t xml:space="preserve">نحوه حفظ محرمانگی: </w:t>
      </w:r>
    </w:p>
    <w:p w14:paraId="34516F96" w14:textId="06A63C88" w:rsidR="0039637B" w:rsidRPr="0039637B" w:rsidRDefault="0039637B" w:rsidP="0039637B">
      <w:pPr>
        <w:bidi/>
        <w:rPr>
          <w:rFonts w:ascii="Times New Roman Bold" w:hAnsi="Times New Roman Bold" w:cs="B Nazanin"/>
          <w:b/>
          <w:bCs/>
          <w:szCs w:val="28"/>
        </w:rPr>
      </w:pPr>
    </w:p>
    <w:p w14:paraId="101815C7" w14:textId="3082FFCC" w:rsidR="004C20B7" w:rsidRDefault="004C20B7" w:rsidP="004C20B7">
      <w:pPr>
        <w:pStyle w:val="ListParagraph"/>
        <w:numPr>
          <w:ilvl w:val="1"/>
          <w:numId w:val="18"/>
        </w:numPr>
        <w:bidi/>
        <w:rPr>
          <w:rFonts w:ascii="Times New Roman Bold" w:hAnsi="Times New Roman Bold" w:cs="B Nazanin"/>
          <w:b/>
          <w:bCs/>
          <w:sz w:val="24"/>
          <w:szCs w:val="28"/>
        </w:rPr>
      </w:pPr>
      <w:r w:rsidRPr="004C20B7">
        <w:rPr>
          <w:rFonts w:ascii="Times New Roman Bold" w:hAnsi="Times New Roman Bold" w:cs="B Nazanin" w:hint="cs"/>
          <w:b/>
          <w:bCs/>
          <w:sz w:val="24"/>
          <w:szCs w:val="28"/>
          <w:rtl/>
        </w:rPr>
        <w:t>ملاحظات ایمنی شرکت کنندگان و پژوهشگران:</w:t>
      </w:r>
    </w:p>
    <w:p w14:paraId="2C9C0FC6" w14:textId="7272CF28" w:rsidR="0039637B" w:rsidRPr="0039637B" w:rsidRDefault="0039637B" w:rsidP="0039637B">
      <w:pPr>
        <w:bidi/>
        <w:rPr>
          <w:rFonts w:ascii="Times New Roman Bold" w:hAnsi="Times New Roman Bold" w:cs="B Nazanin"/>
          <w:b/>
          <w:bCs/>
          <w:szCs w:val="28"/>
        </w:rPr>
      </w:pPr>
    </w:p>
    <w:p w14:paraId="0228B95B" w14:textId="1EBB4CB9" w:rsidR="0039637B" w:rsidRDefault="004C20B7" w:rsidP="0039637B">
      <w:pPr>
        <w:pStyle w:val="ListParagraph"/>
        <w:numPr>
          <w:ilvl w:val="1"/>
          <w:numId w:val="18"/>
        </w:numPr>
        <w:bidi/>
        <w:rPr>
          <w:rFonts w:ascii="Times New Roman Bold" w:hAnsi="Times New Roman Bold" w:cs="B Nazanin"/>
          <w:b/>
          <w:bCs/>
          <w:sz w:val="24"/>
          <w:szCs w:val="28"/>
        </w:rPr>
      </w:pPr>
      <w:r w:rsidRPr="004C20B7">
        <w:rPr>
          <w:rFonts w:ascii="Times New Roman Bold" w:hAnsi="Times New Roman Bold" w:cs="B Nazanin" w:hint="cs"/>
          <w:b/>
          <w:bCs/>
          <w:sz w:val="24"/>
          <w:szCs w:val="28"/>
          <w:rtl/>
        </w:rPr>
        <w:t xml:space="preserve">نکات قابل توجه برای کمیته اخلاق دانشگاه: </w:t>
      </w:r>
    </w:p>
    <w:p w14:paraId="36886665" w14:textId="7C117503" w:rsidR="0039637B" w:rsidRDefault="0039637B" w:rsidP="0039637B">
      <w:pPr>
        <w:pStyle w:val="ListParagraph"/>
        <w:rPr>
          <w:rFonts w:ascii="Times New Roman Bold" w:hAnsi="Times New Roman Bold" w:cs="B Nazanin"/>
          <w:b/>
          <w:bCs/>
          <w:sz w:val="24"/>
          <w:szCs w:val="28"/>
          <w:rtl/>
        </w:rPr>
      </w:pPr>
    </w:p>
    <w:p w14:paraId="44C2EA40" w14:textId="77777777" w:rsidR="00AC333C" w:rsidRPr="0039637B" w:rsidRDefault="00AC333C" w:rsidP="0039637B">
      <w:pPr>
        <w:pStyle w:val="ListParagraph"/>
        <w:rPr>
          <w:rFonts w:ascii="Times New Roman Bold" w:hAnsi="Times New Roman Bold" w:cs="B Nazanin" w:hint="cs"/>
          <w:b/>
          <w:bCs/>
          <w:sz w:val="24"/>
          <w:szCs w:val="28"/>
          <w:rtl/>
        </w:rPr>
      </w:pPr>
    </w:p>
    <w:p w14:paraId="714E2E16" w14:textId="7C08C0EC" w:rsidR="00C95130" w:rsidRPr="006D1ED1" w:rsidRDefault="0039637B" w:rsidP="006D1ED1">
      <w:pPr>
        <w:pStyle w:val="ListParagraph"/>
        <w:numPr>
          <w:ilvl w:val="0"/>
          <w:numId w:val="13"/>
        </w:numPr>
        <w:bidi/>
        <w:rPr>
          <w:rFonts w:ascii="Times New Roman Bold" w:hAnsi="Times New Roman Bold" w:cs="B Nazanin"/>
          <w:b/>
          <w:bCs/>
          <w:sz w:val="24"/>
          <w:szCs w:val="28"/>
          <w:rtl/>
        </w:rPr>
      </w:pPr>
      <w:r w:rsidRPr="0039637B">
        <w:rPr>
          <w:rFonts w:ascii="Times New Roman Bold" w:hAnsi="Times New Roman Bold" w:cs="B Nazanin" w:hint="cs"/>
          <w:b/>
          <w:bCs/>
          <w:sz w:val="24"/>
          <w:szCs w:val="28"/>
          <w:rtl/>
        </w:rPr>
        <w:lastRenderedPageBreak/>
        <w:t xml:space="preserve"> جدول زمانی انجام مطالعه:</w:t>
      </w:r>
    </w:p>
    <w:tbl>
      <w:tblPr>
        <w:tblStyle w:val="TableGrid"/>
        <w:bidiVisual/>
        <w:tblW w:w="0" w:type="auto"/>
        <w:tblInd w:w="-430" w:type="dxa"/>
        <w:tblLook w:val="04A0" w:firstRow="1" w:lastRow="0" w:firstColumn="1" w:lastColumn="0" w:noHBand="0" w:noVBand="1"/>
      </w:tblPr>
      <w:tblGrid>
        <w:gridCol w:w="1468"/>
        <w:gridCol w:w="1039"/>
        <w:gridCol w:w="1039"/>
        <w:gridCol w:w="1039"/>
        <w:gridCol w:w="1039"/>
        <w:gridCol w:w="1039"/>
        <w:gridCol w:w="1039"/>
        <w:gridCol w:w="1039"/>
        <w:gridCol w:w="1039"/>
      </w:tblGrid>
      <w:tr w:rsidR="00C95130" w:rsidRPr="00DD3EBE" w14:paraId="75396746" w14:textId="77777777" w:rsidTr="00C95130">
        <w:tc>
          <w:tcPr>
            <w:tcW w:w="1468" w:type="dxa"/>
          </w:tcPr>
          <w:p w14:paraId="26302B62" w14:textId="36A34DDB" w:rsidR="00C95130" w:rsidRPr="00DD3EBE" w:rsidRDefault="00C95130" w:rsidP="00C95130">
            <w:pPr>
              <w:jc w:val="center"/>
              <w:rPr>
                <w:rFonts w:cs="B Nazanin"/>
                <w:b/>
                <w:bCs/>
              </w:rPr>
            </w:pPr>
            <w:r>
              <w:rPr>
                <w:rFonts w:cs="B Nazanin" w:hint="cs"/>
                <w:b/>
                <w:bCs/>
                <w:rtl/>
              </w:rPr>
              <w:t>مراحل</w:t>
            </w:r>
          </w:p>
        </w:tc>
        <w:tc>
          <w:tcPr>
            <w:tcW w:w="1039" w:type="dxa"/>
          </w:tcPr>
          <w:p w14:paraId="20FD1782" w14:textId="77777777" w:rsidR="00C95130" w:rsidRPr="00DD3EBE" w:rsidRDefault="00C95130" w:rsidP="00C95130">
            <w:pPr>
              <w:jc w:val="center"/>
              <w:rPr>
                <w:rFonts w:cs="B Nazanin"/>
                <w:b/>
                <w:bCs/>
              </w:rPr>
            </w:pPr>
            <w:r w:rsidRPr="00DD3EBE">
              <w:rPr>
                <w:rFonts w:cs="B Nazanin"/>
                <w:b/>
                <w:bCs/>
                <w:rtl/>
              </w:rPr>
              <w:t xml:space="preserve">ماه </w:t>
            </w:r>
            <w:r w:rsidRPr="00DD3EBE">
              <w:rPr>
                <w:rFonts w:cs="B Nazanin"/>
                <w:b/>
                <w:bCs/>
                <w:rtl/>
                <w:lang w:bidi="fa-IR"/>
              </w:rPr>
              <w:t>۱</w:t>
            </w:r>
          </w:p>
        </w:tc>
        <w:tc>
          <w:tcPr>
            <w:tcW w:w="1039" w:type="dxa"/>
          </w:tcPr>
          <w:p w14:paraId="287BA5F4" w14:textId="77777777" w:rsidR="00C95130" w:rsidRPr="00DD3EBE" w:rsidRDefault="00C95130" w:rsidP="00C95130">
            <w:pPr>
              <w:jc w:val="center"/>
              <w:rPr>
                <w:rFonts w:cs="B Nazanin"/>
                <w:b/>
                <w:bCs/>
              </w:rPr>
            </w:pPr>
            <w:r w:rsidRPr="00DD3EBE">
              <w:rPr>
                <w:rFonts w:cs="B Nazanin"/>
                <w:b/>
                <w:bCs/>
                <w:rtl/>
              </w:rPr>
              <w:t xml:space="preserve">ماه </w:t>
            </w:r>
            <w:r w:rsidRPr="00DD3EBE">
              <w:rPr>
                <w:rFonts w:cs="B Nazanin"/>
                <w:b/>
                <w:bCs/>
                <w:rtl/>
                <w:lang w:bidi="fa-IR"/>
              </w:rPr>
              <w:t>۲</w:t>
            </w:r>
          </w:p>
        </w:tc>
        <w:tc>
          <w:tcPr>
            <w:tcW w:w="1039" w:type="dxa"/>
          </w:tcPr>
          <w:p w14:paraId="2A9A3F4F" w14:textId="77777777" w:rsidR="00C95130" w:rsidRPr="00DD3EBE" w:rsidRDefault="00C95130" w:rsidP="00C95130">
            <w:pPr>
              <w:jc w:val="center"/>
              <w:rPr>
                <w:rFonts w:cs="B Nazanin"/>
                <w:b/>
                <w:bCs/>
              </w:rPr>
            </w:pPr>
            <w:r w:rsidRPr="00DD3EBE">
              <w:rPr>
                <w:rFonts w:cs="B Nazanin"/>
                <w:b/>
                <w:bCs/>
                <w:rtl/>
              </w:rPr>
              <w:t xml:space="preserve">ماه </w:t>
            </w:r>
            <w:r w:rsidRPr="00DD3EBE">
              <w:rPr>
                <w:rFonts w:cs="B Nazanin"/>
                <w:b/>
                <w:bCs/>
                <w:rtl/>
                <w:lang w:bidi="fa-IR"/>
              </w:rPr>
              <w:t>۳</w:t>
            </w:r>
          </w:p>
        </w:tc>
        <w:tc>
          <w:tcPr>
            <w:tcW w:w="1039" w:type="dxa"/>
          </w:tcPr>
          <w:p w14:paraId="7A7B7FFB" w14:textId="77777777" w:rsidR="00C95130" w:rsidRPr="00DD3EBE" w:rsidRDefault="00C95130" w:rsidP="00C95130">
            <w:pPr>
              <w:jc w:val="center"/>
              <w:rPr>
                <w:rFonts w:cs="B Nazanin"/>
                <w:b/>
                <w:bCs/>
              </w:rPr>
            </w:pPr>
            <w:r w:rsidRPr="00DD3EBE">
              <w:rPr>
                <w:rFonts w:cs="B Nazanin"/>
                <w:b/>
                <w:bCs/>
                <w:rtl/>
              </w:rPr>
              <w:t xml:space="preserve">ماه </w:t>
            </w:r>
            <w:r w:rsidRPr="00DD3EBE">
              <w:rPr>
                <w:rFonts w:cs="B Nazanin"/>
                <w:b/>
                <w:bCs/>
                <w:rtl/>
                <w:lang w:bidi="fa-IR"/>
              </w:rPr>
              <w:t>۴</w:t>
            </w:r>
          </w:p>
        </w:tc>
        <w:tc>
          <w:tcPr>
            <w:tcW w:w="1039" w:type="dxa"/>
          </w:tcPr>
          <w:p w14:paraId="6EE9A88E" w14:textId="77777777" w:rsidR="00C95130" w:rsidRPr="00DD3EBE" w:rsidRDefault="00C95130" w:rsidP="00C95130">
            <w:pPr>
              <w:jc w:val="center"/>
              <w:rPr>
                <w:rFonts w:cs="B Nazanin"/>
                <w:b/>
                <w:bCs/>
              </w:rPr>
            </w:pPr>
            <w:r w:rsidRPr="00DD3EBE">
              <w:rPr>
                <w:rFonts w:cs="B Nazanin"/>
                <w:b/>
                <w:bCs/>
                <w:rtl/>
              </w:rPr>
              <w:t xml:space="preserve">ماه </w:t>
            </w:r>
            <w:r w:rsidRPr="00DD3EBE">
              <w:rPr>
                <w:rFonts w:cs="B Nazanin"/>
                <w:b/>
                <w:bCs/>
                <w:rtl/>
                <w:lang w:bidi="fa-IR"/>
              </w:rPr>
              <w:t>۵</w:t>
            </w:r>
          </w:p>
        </w:tc>
        <w:tc>
          <w:tcPr>
            <w:tcW w:w="1039" w:type="dxa"/>
          </w:tcPr>
          <w:p w14:paraId="14F450D7" w14:textId="77777777" w:rsidR="00C95130" w:rsidRPr="00DD3EBE" w:rsidRDefault="00C95130" w:rsidP="00C95130">
            <w:pPr>
              <w:jc w:val="center"/>
              <w:rPr>
                <w:rFonts w:cs="B Nazanin"/>
                <w:b/>
                <w:bCs/>
              </w:rPr>
            </w:pPr>
            <w:r w:rsidRPr="00DD3EBE">
              <w:rPr>
                <w:rFonts w:cs="B Nazanin"/>
                <w:b/>
                <w:bCs/>
                <w:rtl/>
              </w:rPr>
              <w:t xml:space="preserve">ماه </w:t>
            </w:r>
            <w:r w:rsidRPr="00DD3EBE">
              <w:rPr>
                <w:rFonts w:cs="B Nazanin"/>
                <w:b/>
                <w:bCs/>
                <w:rtl/>
                <w:lang w:bidi="fa-IR"/>
              </w:rPr>
              <w:t>۶</w:t>
            </w:r>
          </w:p>
        </w:tc>
        <w:tc>
          <w:tcPr>
            <w:tcW w:w="1039" w:type="dxa"/>
          </w:tcPr>
          <w:p w14:paraId="7BCE0851" w14:textId="77777777" w:rsidR="00C95130" w:rsidRPr="00DD3EBE" w:rsidRDefault="00C95130" w:rsidP="00C95130">
            <w:pPr>
              <w:jc w:val="center"/>
              <w:rPr>
                <w:rFonts w:cs="B Nazanin"/>
                <w:b/>
                <w:bCs/>
              </w:rPr>
            </w:pPr>
            <w:r w:rsidRPr="00DD3EBE">
              <w:rPr>
                <w:rFonts w:cs="B Nazanin"/>
                <w:b/>
                <w:bCs/>
                <w:rtl/>
              </w:rPr>
              <w:t xml:space="preserve">ماه </w:t>
            </w:r>
            <w:r w:rsidRPr="00DD3EBE">
              <w:rPr>
                <w:rFonts w:cs="B Nazanin"/>
                <w:b/>
                <w:bCs/>
                <w:rtl/>
                <w:lang w:bidi="fa-IR"/>
              </w:rPr>
              <w:t>۷</w:t>
            </w:r>
          </w:p>
        </w:tc>
        <w:tc>
          <w:tcPr>
            <w:tcW w:w="1039" w:type="dxa"/>
          </w:tcPr>
          <w:p w14:paraId="2A21FED1" w14:textId="77777777" w:rsidR="00C95130" w:rsidRPr="00DD3EBE" w:rsidRDefault="00C95130" w:rsidP="00C95130">
            <w:pPr>
              <w:jc w:val="center"/>
              <w:rPr>
                <w:rFonts w:cs="B Nazanin"/>
                <w:b/>
                <w:bCs/>
              </w:rPr>
            </w:pPr>
            <w:r w:rsidRPr="00DD3EBE">
              <w:rPr>
                <w:rFonts w:cs="B Nazanin"/>
                <w:b/>
                <w:bCs/>
                <w:rtl/>
              </w:rPr>
              <w:t xml:space="preserve">ماه </w:t>
            </w:r>
            <w:r w:rsidRPr="00DD3EBE">
              <w:rPr>
                <w:rFonts w:cs="B Nazanin"/>
                <w:b/>
                <w:bCs/>
                <w:rtl/>
                <w:lang w:bidi="fa-IR"/>
              </w:rPr>
              <w:t>۸</w:t>
            </w:r>
          </w:p>
        </w:tc>
      </w:tr>
      <w:tr w:rsidR="00C95130" w:rsidRPr="00DD3EBE" w14:paraId="6137FED5" w14:textId="77777777" w:rsidTr="00C95130">
        <w:tc>
          <w:tcPr>
            <w:tcW w:w="1468" w:type="dxa"/>
          </w:tcPr>
          <w:p w14:paraId="363BCFFB" w14:textId="3861A485" w:rsidR="00C95130" w:rsidRPr="00DD3EBE" w:rsidRDefault="00C95130" w:rsidP="00C95130">
            <w:pPr>
              <w:jc w:val="right"/>
              <w:rPr>
                <w:rFonts w:cs="B Nazanin"/>
                <w:b/>
                <w:bCs/>
              </w:rPr>
            </w:pPr>
          </w:p>
        </w:tc>
        <w:tc>
          <w:tcPr>
            <w:tcW w:w="1039" w:type="dxa"/>
          </w:tcPr>
          <w:p w14:paraId="2FA6AB39" w14:textId="77777777" w:rsidR="00C95130" w:rsidRPr="00DD3EBE" w:rsidRDefault="00C95130" w:rsidP="00C95130">
            <w:pPr>
              <w:rPr>
                <w:rFonts w:cs="B Nazanin"/>
              </w:rPr>
            </w:pPr>
          </w:p>
        </w:tc>
        <w:tc>
          <w:tcPr>
            <w:tcW w:w="1039" w:type="dxa"/>
          </w:tcPr>
          <w:p w14:paraId="280377C9" w14:textId="77777777" w:rsidR="00C95130" w:rsidRPr="00DD3EBE" w:rsidRDefault="00C95130" w:rsidP="00C95130">
            <w:pPr>
              <w:rPr>
                <w:rFonts w:cs="B Nazanin"/>
              </w:rPr>
            </w:pPr>
          </w:p>
        </w:tc>
        <w:tc>
          <w:tcPr>
            <w:tcW w:w="1039" w:type="dxa"/>
          </w:tcPr>
          <w:p w14:paraId="281717D6" w14:textId="77777777" w:rsidR="00C95130" w:rsidRPr="00DD3EBE" w:rsidRDefault="00C95130" w:rsidP="00C95130">
            <w:pPr>
              <w:rPr>
                <w:rFonts w:cs="B Nazanin"/>
              </w:rPr>
            </w:pPr>
          </w:p>
        </w:tc>
        <w:tc>
          <w:tcPr>
            <w:tcW w:w="1039" w:type="dxa"/>
          </w:tcPr>
          <w:p w14:paraId="18FA40F7" w14:textId="77777777" w:rsidR="00C95130" w:rsidRPr="00DD3EBE" w:rsidRDefault="00C95130" w:rsidP="00C95130">
            <w:pPr>
              <w:rPr>
                <w:rFonts w:cs="B Nazanin"/>
              </w:rPr>
            </w:pPr>
          </w:p>
        </w:tc>
        <w:tc>
          <w:tcPr>
            <w:tcW w:w="1039" w:type="dxa"/>
          </w:tcPr>
          <w:p w14:paraId="539AFD80" w14:textId="77777777" w:rsidR="00C95130" w:rsidRPr="00DD3EBE" w:rsidRDefault="00C95130" w:rsidP="00C95130">
            <w:pPr>
              <w:rPr>
                <w:rFonts w:cs="B Nazanin"/>
              </w:rPr>
            </w:pPr>
          </w:p>
        </w:tc>
        <w:tc>
          <w:tcPr>
            <w:tcW w:w="1039" w:type="dxa"/>
          </w:tcPr>
          <w:p w14:paraId="7BFBF30F" w14:textId="77777777" w:rsidR="00C95130" w:rsidRPr="00DD3EBE" w:rsidRDefault="00C95130" w:rsidP="00C95130">
            <w:pPr>
              <w:rPr>
                <w:rFonts w:cs="B Nazanin"/>
              </w:rPr>
            </w:pPr>
          </w:p>
        </w:tc>
        <w:tc>
          <w:tcPr>
            <w:tcW w:w="1039" w:type="dxa"/>
          </w:tcPr>
          <w:p w14:paraId="0BA8854E" w14:textId="77777777" w:rsidR="00C95130" w:rsidRPr="00DD3EBE" w:rsidRDefault="00C95130" w:rsidP="00C95130">
            <w:pPr>
              <w:rPr>
                <w:rFonts w:cs="B Nazanin"/>
              </w:rPr>
            </w:pPr>
          </w:p>
        </w:tc>
        <w:tc>
          <w:tcPr>
            <w:tcW w:w="1039" w:type="dxa"/>
          </w:tcPr>
          <w:p w14:paraId="5B0EC8BE" w14:textId="77777777" w:rsidR="00C95130" w:rsidRPr="00DD3EBE" w:rsidRDefault="00C95130" w:rsidP="00C95130">
            <w:pPr>
              <w:rPr>
                <w:rFonts w:cs="B Nazanin"/>
              </w:rPr>
            </w:pPr>
          </w:p>
        </w:tc>
      </w:tr>
      <w:tr w:rsidR="00C95130" w:rsidRPr="00DD3EBE" w14:paraId="6B9263CE" w14:textId="77777777" w:rsidTr="00C95130">
        <w:tc>
          <w:tcPr>
            <w:tcW w:w="1468" w:type="dxa"/>
          </w:tcPr>
          <w:p w14:paraId="3C381B1A" w14:textId="14F16407" w:rsidR="00C95130" w:rsidRPr="00DD3EBE" w:rsidRDefault="00C95130" w:rsidP="00C95130">
            <w:pPr>
              <w:jc w:val="right"/>
              <w:rPr>
                <w:rFonts w:cs="B Nazanin"/>
                <w:b/>
                <w:bCs/>
              </w:rPr>
            </w:pPr>
          </w:p>
        </w:tc>
        <w:tc>
          <w:tcPr>
            <w:tcW w:w="1039" w:type="dxa"/>
          </w:tcPr>
          <w:p w14:paraId="4F749999" w14:textId="77777777" w:rsidR="00C95130" w:rsidRPr="00DD3EBE" w:rsidRDefault="00C95130" w:rsidP="00C95130">
            <w:pPr>
              <w:rPr>
                <w:rFonts w:cs="B Nazanin"/>
              </w:rPr>
            </w:pPr>
          </w:p>
        </w:tc>
        <w:tc>
          <w:tcPr>
            <w:tcW w:w="1039" w:type="dxa"/>
          </w:tcPr>
          <w:p w14:paraId="473564AA" w14:textId="77777777" w:rsidR="00C95130" w:rsidRPr="00DD3EBE" w:rsidRDefault="00C95130" w:rsidP="00C95130">
            <w:pPr>
              <w:rPr>
                <w:rFonts w:cs="B Nazanin"/>
              </w:rPr>
            </w:pPr>
          </w:p>
        </w:tc>
        <w:tc>
          <w:tcPr>
            <w:tcW w:w="1039" w:type="dxa"/>
          </w:tcPr>
          <w:p w14:paraId="66639EAE" w14:textId="77777777" w:rsidR="00C95130" w:rsidRPr="00DD3EBE" w:rsidRDefault="00C95130" w:rsidP="00C95130">
            <w:pPr>
              <w:rPr>
                <w:rFonts w:cs="B Nazanin"/>
              </w:rPr>
            </w:pPr>
          </w:p>
        </w:tc>
        <w:tc>
          <w:tcPr>
            <w:tcW w:w="1039" w:type="dxa"/>
          </w:tcPr>
          <w:p w14:paraId="16CB59A6" w14:textId="77777777" w:rsidR="00C95130" w:rsidRPr="00DD3EBE" w:rsidRDefault="00C95130" w:rsidP="00C95130">
            <w:pPr>
              <w:rPr>
                <w:rFonts w:cs="B Nazanin"/>
              </w:rPr>
            </w:pPr>
          </w:p>
        </w:tc>
        <w:tc>
          <w:tcPr>
            <w:tcW w:w="1039" w:type="dxa"/>
          </w:tcPr>
          <w:p w14:paraId="123AE004" w14:textId="77777777" w:rsidR="00C95130" w:rsidRPr="00DD3EBE" w:rsidRDefault="00C95130" w:rsidP="00C95130">
            <w:pPr>
              <w:rPr>
                <w:rFonts w:cs="B Nazanin"/>
              </w:rPr>
            </w:pPr>
          </w:p>
        </w:tc>
        <w:tc>
          <w:tcPr>
            <w:tcW w:w="1039" w:type="dxa"/>
          </w:tcPr>
          <w:p w14:paraId="77B0C175" w14:textId="77777777" w:rsidR="00C95130" w:rsidRPr="00DD3EBE" w:rsidRDefault="00C95130" w:rsidP="00C95130">
            <w:pPr>
              <w:rPr>
                <w:rFonts w:cs="B Nazanin"/>
              </w:rPr>
            </w:pPr>
          </w:p>
        </w:tc>
        <w:tc>
          <w:tcPr>
            <w:tcW w:w="1039" w:type="dxa"/>
          </w:tcPr>
          <w:p w14:paraId="52FA94B2" w14:textId="77777777" w:rsidR="00C95130" w:rsidRPr="00DD3EBE" w:rsidRDefault="00C95130" w:rsidP="00C95130">
            <w:pPr>
              <w:rPr>
                <w:rFonts w:cs="B Nazanin"/>
              </w:rPr>
            </w:pPr>
          </w:p>
        </w:tc>
        <w:tc>
          <w:tcPr>
            <w:tcW w:w="1039" w:type="dxa"/>
          </w:tcPr>
          <w:p w14:paraId="72275FC8" w14:textId="77777777" w:rsidR="00C95130" w:rsidRPr="00DD3EBE" w:rsidRDefault="00C95130" w:rsidP="00C95130">
            <w:pPr>
              <w:rPr>
                <w:rFonts w:cs="B Nazanin"/>
              </w:rPr>
            </w:pPr>
          </w:p>
        </w:tc>
      </w:tr>
      <w:tr w:rsidR="00C95130" w:rsidRPr="00DD3EBE" w14:paraId="49B31B17" w14:textId="77777777" w:rsidTr="00C95130">
        <w:tc>
          <w:tcPr>
            <w:tcW w:w="1468" w:type="dxa"/>
          </w:tcPr>
          <w:p w14:paraId="6A0BC241" w14:textId="0B970EA1" w:rsidR="00C95130" w:rsidRPr="00DD3EBE" w:rsidRDefault="00C95130" w:rsidP="00C95130">
            <w:pPr>
              <w:jc w:val="right"/>
              <w:rPr>
                <w:rFonts w:cs="B Nazanin"/>
                <w:b/>
                <w:bCs/>
              </w:rPr>
            </w:pPr>
          </w:p>
        </w:tc>
        <w:tc>
          <w:tcPr>
            <w:tcW w:w="1039" w:type="dxa"/>
          </w:tcPr>
          <w:p w14:paraId="60283185" w14:textId="77777777" w:rsidR="00C95130" w:rsidRPr="00DD3EBE" w:rsidRDefault="00C95130" w:rsidP="00C95130">
            <w:pPr>
              <w:rPr>
                <w:rFonts w:cs="B Nazanin"/>
              </w:rPr>
            </w:pPr>
          </w:p>
        </w:tc>
        <w:tc>
          <w:tcPr>
            <w:tcW w:w="1039" w:type="dxa"/>
          </w:tcPr>
          <w:p w14:paraId="0100A977" w14:textId="77777777" w:rsidR="00C95130" w:rsidRPr="00DD3EBE" w:rsidRDefault="00C95130" w:rsidP="00C95130">
            <w:pPr>
              <w:rPr>
                <w:rFonts w:cs="B Nazanin"/>
              </w:rPr>
            </w:pPr>
          </w:p>
        </w:tc>
        <w:tc>
          <w:tcPr>
            <w:tcW w:w="1039" w:type="dxa"/>
          </w:tcPr>
          <w:p w14:paraId="1171EE29" w14:textId="77777777" w:rsidR="00C95130" w:rsidRPr="00DD3EBE" w:rsidRDefault="00C95130" w:rsidP="00C95130">
            <w:pPr>
              <w:rPr>
                <w:rFonts w:cs="B Nazanin"/>
              </w:rPr>
            </w:pPr>
          </w:p>
        </w:tc>
        <w:tc>
          <w:tcPr>
            <w:tcW w:w="1039" w:type="dxa"/>
          </w:tcPr>
          <w:p w14:paraId="5ACA49A6" w14:textId="77777777" w:rsidR="00C95130" w:rsidRPr="00DD3EBE" w:rsidRDefault="00C95130" w:rsidP="00C95130">
            <w:pPr>
              <w:rPr>
                <w:rFonts w:cs="B Nazanin"/>
              </w:rPr>
            </w:pPr>
          </w:p>
        </w:tc>
        <w:tc>
          <w:tcPr>
            <w:tcW w:w="1039" w:type="dxa"/>
          </w:tcPr>
          <w:p w14:paraId="1D7857D6" w14:textId="77777777" w:rsidR="00C95130" w:rsidRPr="00DD3EBE" w:rsidRDefault="00C95130" w:rsidP="00C95130">
            <w:pPr>
              <w:rPr>
                <w:rFonts w:cs="B Nazanin"/>
              </w:rPr>
            </w:pPr>
          </w:p>
        </w:tc>
        <w:tc>
          <w:tcPr>
            <w:tcW w:w="1039" w:type="dxa"/>
          </w:tcPr>
          <w:p w14:paraId="2CCE658A" w14:textId="77777777" w:rsidR="00C95130" w:rsidRPr="00DD3EBE" w:rsidRDefault="00C95130" w:rsidP="00C95130">
            <w:pPr>
              <w:rPr>
                <w:rFonts w:cs="B Nazanin"/>
              </w:rPr>
            </w:pPr>
          </w:p>
        </w:tc>
        <w:tc>
          <w:tcPr>
            <w:tcW w:w="1039" w:type="dxa"/>
          </w:tcPr>
          <w:p w14:paraId="051A2CD6" w14:textId="77777777" w:rsidR="00C95130" w:rsidRPr="00DD3EBE" w:rsidRDefault="00C95130" w:rsidP="00C95130">
            <w:pPr>
              <w:rPr>
                <w:rFonts w:cs="B Nazanin"/>
              </w:rPr>
            </w:pPr>
          </w:p>
        </w:tc>
        <w:tc>
          <w:tcPr>
            <w:tcW w:w="1039" w:type="dxa"/>
          </w:tcPr>
          <w:p w14:paraId="5836CF14" w14:textId="77777777" w:rsidR="00C95130" w:rsidRPr="00DD3EBE" w:rsidRDefault="00C95130" w:rsidP="00C95130">
            <w:pPr>
              <w:rPr>
                <w:rFonts w:cs="B Nazanin"/>
              </w:rPr>
            </w:pPr>
          </w:p>
        </w:tc>
      </w:tr>
      <w:tr w:rsidR="00C95130" w:rsidRPr="00DD3EBE" w14:paraId="73C6190F" w14:textId="77777777" w:rsidTr="00C95130">
        <w:tc>
          <w:tcPr>
            <w:tcW w:w="1468" w:type="dxa"/>
          </w:tcPr>
          <w:p w14:paraId="77231F9D" w14:textId="3D18DECD" w:rsidR="00C95130" w:rsidRPr="00DD3EBE" w:rsidRDefault="00C95130" w:rsidP="00C95130">
            <w:pPr>
              <w:jc w:val="right"/>
              <w:rPr>
                <w:rFonts w:cs="B Nazanin"/>
                <w:b/>
                <w:bCs/>
              </w:rPr>
            </w:pPr>
          </w:p>
        </w:tc>
        <w:tc>
          <w:tcPr>
            <w:tcW w:w="1039" w:type="dxa"/>
          </w:tcPr>
          <w:p w14:paraId="1980B735" w14:textId="77777777" w:rsidR="00C95130" w:rsidRPr="00DD3EBE" w:rsidRDefault="00C95130" w:rsidP="00C95130">
            <w:pPr>
              <w:rPr>
                <w:rFonts w:cs="B Nazanin"/>
              </w:rPr>
            </w:pPr>
          </w:p>
        </w:tc>
        <w:tc>
          <w:tcPr>
            <w:tcW w:w="1039" w:type="dxa"/>
          </w:tcPr>
          <w:p w14:paraId="7A0138C1" w14:textId="77777777" w:rsidR="00C95130" w:rsidRPr="00DD3EBE" w:rsidRDefault="00C95130" w:rsidP="00C95130">
            <w:pPr>
              <w:rPr>
                <w:rFonts w:cs="B Nazanin"/>
              </w:rPr>
            </w:pPr>
          </w:p>
        </w:tc>
        <w:tc>
          <w:tcPr>
            <w:tcW w:w="1039" w:type="dxa"/>
          </w:tcPr>
          <w:p w14:paraId="1BEB2F6A" w14:textId="77777777" w:rsidR="00C95130" w:rsidRPr="00DD3EBE" w:rsidRDefault="00C95130" w:rsidP="00C95130">
            <w:pPr>
              <w:rPr>
                <w:rFonts w:cs="B Nazanin"/>
              </w:rPr>
            </w:pPr>
          </w:p>
        </w:tc>
        <w:tc>
          <w:tcPr>
            <w:tcW w:w="1039" w:type="dxa"/>
          </w:tcPr>
          <w:p w14:paraId="2886AD2E" w14:textId="77777777" w:rsidR="00C95130" w:rsidRPr="00DD3EBE" w:rsidRDefault="00C95130" w:rsidP="00C95130">
            <w:pPr>
              <w:rPr>
                <w:rFonts w:cs="B Nazanin"/>
              </w:rPr>
            </w:pPr>
          </w:p>
        </w:tc>
        <w:tc>
          <w:tcPr>
            <w:tcW w:w="1039" w:type="dxa"/>
          </w:tcPr>
          <w:p w14:paraId="51AE95FA" w14:textId="77777777" w:rsidR="00C95130" w:rsidRPr="00DD3EBE" w:rsidRDefault="00C95130" w:rsidP="00C95130">
            <w:pPr>
              <w:rPr>
                <w:rFonts w:cs="B Nazanin"/>
              </w:rPr>
            </w:pPr>
          </w:p>
        </w:tc>
        <w:tc>
          <w:tcPr>
            <w:tcW w:w="1039" w:type="dxa"/>
          </w:tcPr>
          <w:p w14:paraId="31BC709D" w14:textId="77777777" w:rsidR="00C95130" w:rsidRPr="00DD3EBE" w:rsidRDefault="00C95130" w:rsidP="00C95130">
            <w:pPr>
              <w:rPr>
                <w:rFonts w:cs="B Nazanin"/>
              </w:rPr>
            </w:pPr>
          </w:p>
        </w:tc>
        <w:tc>
          <w:tcPr>
            <w:tcW w:w="1039" w:type="dxa"/>
          </w:tcPr>
          <w:p w14:paraId="2538F3E1" w14:textId="77777777" w:rsidR="00C95130" w:rsidRPr="00DD3EBE" w:rsidRDefault="00C95130" w:rsidP="00C95130">
            <w:pPr>
              <w:rPr>
                <w:rFonts w:cs="B Nazanin"/>
              </w:rPr>
            </w:pPr>
          </w:p>
        </w:tc>
        <w:tc>
          <w:tcPr>
            <w:tcW w:w="1039" w:type="dxa"/>
          </w:tcPr>
          <w:p w14:paraId="14F0C519" w14:textId="77777777" w:rsidR="00C95130" w:rsidRPr="00DD3EBE" w:rsidRDefault="00C95130" w:rsidP="00C95130">
            <w:pPr>
              <w:rPr>
                <w:rFonts w:cs="B Nazanin"/>
              </w:rPr>
            </w:pPr>
          </w:p>
        </w:tc>
      </w:tr>
      <w:tr w:rsidR="00C95130" w:rsidRPr="00DD3EBE" w14:paraId="1511DE82" w14:textId="77777777" w:rsidTr="00C95130">
        <w:tc>
          <w:tcPr>
            <w:tcW w:w="1468" w:type="dxa"/>
          </w:tcPr>
          <w:p w14:paraId="11BC5182" w14:textId="7E282DAB" w:rsidR="00C95130" w:rsidRPr="00DD3EBE" w:rsidRDefault="00C95130" w:rsidP="00C95130">
            <w:pPr>
              <w:jc w:val="right"/>
              <w:rPr>
                <w:rFonts w:cs="B Nazanin"/>
                <w:b/>
                <w:bCs/>
              </w:rPr>
            </w:pPr>
          </w:p>
        </w:tc>
        <w:tc>
          <w:tcPr>
            <w:tcW w:w="1039" w:type="dxa"/>
          </w:tcPr>
          <w:p w14:paraId="008FA1DA" w14:textId="77777777" w:rsidR="00C95130" w:rsidRPr="00DD3EBE" w:rsidRDefault="00C95130" w:rsidP="00C95130">
            <w:pPr>
              <w:rPr>
                <w:rFonts w:cs="B Nazanin"/>
              </w:rPr>
            </w:pPr>
          </w:p>
        </w:tc>
        <w:tc>
          <w:tcPr>
            <w:tcW w:w="1039" w:type="dxa"/>
          </w:tcPr>
          <w:p w14:paraId="2140CF76" w14:textId="77777777" w:rsidR="00C95130" w:rsidRPr="00DD3EBE" w:rsidRDefault="00C95130" w:rsidP="00C95130">
            <w:pPr>
              <w:rPr>
                <w:rFonts w:cs="B Nazanin"/>
              </w:rPr>
            </w:pPr>
          </w:p>
        </w:tc>
        <w:tc>
          <w:tcPr>
            <w:tcW w:w="1039" w:type="dxa"/>
          </w:tcPr>
          <w:p w14:paraId="4E639C3D" w14:textId="77777777" w:rsidR="00C95130" w:rsidRPr="00DD3EBE" w:rsidRDefault="00C95130" w:rsidP="00C95130">
            <w:pPr>
              <w:rPr>
                <w:rFonts w:cs="B Nazanin"/>
              </w:rPr>
            </w:pPr>
          </w:p>
        </w:tc>
        <w:tc>
          <w:tcPr>
            <w:tcW w:w="1039" w:type="dxa"/>
          </w:tcPr>
          <w:p w14:paraId="5E6DA23E" w14:textId="77777777" w:rsidR="00C95130" w:rsidRPr="00DD3EBE" w:rsidRDefault="00C95130" w:rsidP="00C95130">
            <w:pPr>
              <w:rPr>
                <w:rFonts w:cs="B Nazanin"/>
              </w:rPr>
            </w:pPr>
          </w:p>
        </w:tc>
        <w:tc>
          <w:tcPr>
            <w:tcW w:w="1039" w:type="dxa"/>
          </w:tcPr>
          <w:p w14:paraId="2EF61105" w14:textId="77777777" w:rsidR="00C95130" w:rsidRPr="00DD3EBE" w:rsidRDefault="00C95130" w:rsidP="00C95130">
            <w:pPr>
              <w:rPr>
                <w:rFonts w:cs="B Nazanin"/>
              </w:rPr>
            </w:pPr>
          </w:p>
        </w:tc>
        <w:tc>
          <w:tcPr>
            <w:tcW w:w="1039" w:type="dxa"/>
          </w:tcPr>
          <w:p w14:paraId="30F7C742" w14:textId="77777777" w:rsidR="00C95130" w:rsidRPr="00DD3EBE" w:rsidRDefault="00C95130" w:rsidP="00C95130">
            <w:pPr>
              <w:rPr>
                <w:rFonts w:cs="B Nazanin"/>
              </w:rPr>
            </w:pPr>
          </w:p>
        </w:tc>
        <w:tc>
          <w:tcPr>
            <w:tcW w:w="1039" w:type="dxa"/>
          </w:tcPr>
          <w:p w14:paraId="2CA3EBAC" w14:textId="77777777" w:rsidR="00C95130" w:rsidRPr="00DD3EBE" w:rsidRDefault="00C95130" w:rsidP="00C95130">
            <w:pPr>
              <w:rPr>
                <w:rFonts w:cs="B Nazanin"/>
              </w:rPr>
            </w:pPr>
          </w:p>
        </w:tc>
        <w:tc>
          <w:tcPr>
            <w:tcW w:w="1039" w:type="dxa"/>
          </w:tcPr>
          <w:p w14:paraId="2794DDE8" w14:textId="77777777" w:rsidR="00C95130" w:rsidRPr="00DD3EBE" w:rsidRDefault="00C95130" w:rsidP="00C95130">
            <w:pPr>
              <w:rPr>
                <w:rFonts w:cs="B Nazanin"/>
              </w:rPr>
            </w:pPr>
          </w:p>
        </w:tc>
      </w:tr>
      <w:tr w:rsidR="00C95130" w:rsidRPr="00DD3EBE" w14:paraId="4D4D2853" w14:textId="77777777" w:rsidTr="00C95130">
        <w:tc>
          <w:tcPr>
            <w:tcW w:w="1468" w:type="dxa"/>
          </w:tcPr>
          <w:p w14:paraId="6991D0CE" w14:textId="666CF919" w:rsidR="00C95130" w:rsidRPr="00DD3EBE" w:rsidRDefault="00C95130" w:rsidP="00C95130">
            <w:pPr>
              <w:jc w:val="right"/>
              <w:rPr>
                <w:rFonts w:cs="B Nazanin"/>
                <w:b/>
                <w:bCs/>
              </w:rPr>
            </w:pPr>
          </w:p>
        </w:tc>
        <w:tc>
          <w:tcPr>
            <w:tcW w:w="1039" w:type="dxa"/>
          </w:tcPr>
          <w:p w14:paraId="1A0455CA" w14:textId="77777777" w:rsidR="00C95130" w:rsidRPr="00DD3EBE" w:rsidRDefault="00C95130" w:rsidP="00C95130">
            <w:pPr>
              <w:rPr>
                <w:rFonts w:cs="B Nazanin"/>
              </w:rPr>
            </w:pPr>
          </w:p>
        </w:tc>
        <w:tc>
          <w:tcPr>
            <w:tcW w:w="1039" w:type="dxa"/>
          </w:tcPr>
          <w:p w14:paraId="335BEFE3" w14:textId="77777777" w:rsidR="00C95130" w:rsidRPr="00DD3EBE" w:rsidRDefault="00C95130" w:rsidP="00C95130">
            <w:pPr>
              <w:rPr>
                <w:rFonts w:cs="B Nazanin"/>
              </w:rPr>
            </w:pPr>
          </w:p>
        </w:tc>
        <w:tc>
          <w:tcPr>
            <w:tcW w:w="1039" w:type="dxa"/>
          </w:tcPr>
          <w:p w14:paraId="690EB892" w14:textId="77777777" w:rsidR="00C95130" w:rsidRPr="00DD3EBE" w:rsidRDefault="00C95130" w:rsidP="00C95130">
            <w:pPr>
              <w:rPr>
                <w:rFonts w:cs="B Nazanin"/>
              </w:rPr>
            </w:pPr>
          </w:p>
        </w:tc>
        <w:tc>
          <w:tcPr>
            <w:tcW w:w="1039" w:type="dxa"/>
          </w:tcPr>
          <w:p w14:paraId="74CBA276" w14:textId="77777777" w:rsidR="00C95130" w:rsidRPr="00DD3EBE" w:rsidRDefault="00C95130" w:rsidP="00C95130">
            <w:pPr>
              <w:rPr>
                <w:rFonts w:cs="B Nazanin"/>
              </w:rPr>
            </w:pPr>
          </w:p>
        </w:tc>
        <w:tc>
          <w:tcPr>
            <w:tcW w:w="1039" w:type="dxa"/>
          </w:tcPr>
          <w:p w14:paraId="43247883" w14:textId="77777777" w:rsidR="00C95130" w:rsidRPr="00DD3EBE" w:rsidRDefault="00C95130" w:rsidP="00C95130">
            <w:pPr>
              <w:rPr>
                <w:rFonts w:cs="B Nazanin"/>
              </w:rPr>
            </w:pPr>
          </w:p>
        </w:tc>
        <w:tc>
          <w:tcPr>
            <w:tcW w:w="1039" w:type="dxa"/>
          </w:tcPr>
          <w:p w14:paraId="693005F1" w14:textId="77777777" w:rsidR="00C95130" w:rsidRPr="00DD3EBE" w:rsidRDefault="00C95130" w:rsidP="00C95130">
            <w:pPr>
              <w:rPr>
                <w:rFonts w:cs="B Nazanin"/>
              </w:rPr>
            </w:pPr>
          </w:p>
        </w:tc>
        <w:tc>
          <w:tcPr>
            <w:tcW w:w="1039" w:type="dxa"/>
          </w:tcPr>
          <w:p w14:paraId="7260CBE9" w14:textId="77777777" w:rsidR="00C95130" w:rsidRPr="00DD3EBE" w:rsidRDefault="00C95130" w:rsidP="00C95130">
            <w:pPr>
              <w:rPr>
                <w:rFonts w:cs="B Nazanin"/>
              </w:rPr>
            </w:pPr>
          </w:p>
        </w:tc>
        <w:tc>
          <w:tcPr>
            <w:tcW w:w="1039" w:type="dxa"/>
          </w:tcPr>
          <w:p w14:paraId="067B8FED" w14:textId="77777777" w:rsidR="00C95130" w:rsidRPr="00DD3EBE" w:rsidRDefault="00C95130" w:rsidP="00C95130">
            <w:pPr>
              <w:rPr>
                <w:rFonts w:cs="B Nazanin"/>
              </w:rPr>
            </w:pPr>
          </w:p>
        </w:tc>
      </w:tr>
    </w:tbl>
    <w:p w14:paraId="5B0C223B" w14:textId="2AC574B1" w:rsidR="00C95130" w:rsidRDefault="00C95130" w:rsidP="00C95130">
      <w:pPr>
        <w:bidi/>
        <w:rPr>
          <w:rFonts w:ascii="Times New Roman Bold" w:hAnsi="Times New Roman Bold" w:cs="B Nazanin"/>
          <w:b/>
          <w:bCs/>
          <w:szCs w:val="28"/>
          <w:rtl/>
        </w:rPr>
      </w:pPr>
    </w:p>
    <w:p w14:paraId="7D10567B" w14:textId="4D9006BF" w:rsidR="00C95130" w:rsidRPr="00C95130" w:rsidRDefault="00C95130" w:rsidP="00C95130">
      <w:pPr>
        <w:bidi/>
        <w:rPr>
          <w:rFonts w:ascii="Times New Roman Bold" w:hAnsi="Times New Roman Bold" w:cs="B Nazanin"/>
          <w:b/>
          <w:bCs/>
          <w:szCs w:val="28"/>
        </w:rPr>
      </w:pPr>
    </w:p>
    <w:p w14:paraId="5B2DB543" w14:textId="790A6675" w:rsidR="0039637B" w:rsidRPr="0039637B" w:rsidRDefault="0039637B" w:rsidP="006D1ED1">
      <w:pPr>
        <w:pStyle w:val="ListParagraph"/>
        <w:numPr>
          <w:ilvl w:val="0"/>
          <w:numId w:val="13"/>
        </w:numPr>
        <w:bidi/>
        <w:ind w:hanging="450"/>
        <w:rPr>
          <w:rFonts w:ascii="Times New Roman Bold" w:hAnsi="Times New Roman Bold" w:cs="B Nazanin"/>
          <w:b/>
          <w:bCs/>
          <w:sz w:val="24"/>
          <w:szCs w:val="28"/>
          <w:rtl/>
        </w:rPr>
      </w:pPr>
      <w:r w:rsidRPr="0039637B">
        <w:rPr>
          <w:rFonts w:ascii="Times New Roman Bold" w:hAnsi="Times New Roman Bold" w:cs="B Nazanin" w:hint="cs"/>
          <w:b/>
          <w:bCs/>
          <w:sz w:val="24"/>
          <w:szCs w:val="28"/>
          <w:rtl/>
        </w:rPr>
        <w:t xml:space="preserve">منابع: </w:t>
      </w:r>
      <w:bookmarkStart w:id="0" w:name="_GoBack"/>
      <w:bookmarkEnd w:id="0"/>
    </w:p>
    <w:sectPr w:rsidR="0039637B" w:rsidRPr="0039637B" w:rsidSect="00B44756">
      <w:footerReference w:type="even" r:id="rId9"/>
      <w:footerReference w:type="default" r:id="rId10"/>
      <w:pgSz w:w="12240" w:h="15840"/>
      <w:pgMar w:top="1440" w:right="1440" w:bottom="1440" w:left="1440" w:header="709" w:footer="709" w:gutter="0"/>
      <w:pgBorders w:offsetFrom="page">
        <w:top w:val="basicWideOutline" w:sz="6" w:space="24" w:color="auto"/>
        <w:left w:val="basicWideOutline" w:sz="6" w:space="24" w:color="auto"/>
        <w:bottom w:val="basicWideOutline" w:sz="6" w:space="24" w:color="auto"/>
        <w:right w:val="basicWideOutlin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02B56" w14:textId="77777777" w:rsidR="00F8125A" w:rsidRDefault="00F8125A" w:rsidP="00C6305F">
      <w:r>
        <w:separator/>
      </w:r>
    </w:p>
  </w:endnote>
  <w:endnote w:type="continuationSeparator" w:id="0">
    <w:p w14:paraId="2032B41E" w14:textId="77777777" w:rsidR="00F8125A" w:rsidRDefault="00F8125A" w:rsidP="00C6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tr">
    <w:altName w:val="Arial"/>
    <w:panose1 w:val="00000700000000000000"/>
    <w:charset w:val="B2"/>
    <w:family w:val="auto"/>
    <w:pitch w:val="variable"/>
    <w:sig w:usb0="00002001" w:usb1="80000000" w:usb2="00000008" w:usb3="00000000" w:csb0="00000040" w:csb1="00000000"/>
  </w:font>
  <w:font w:name="Yagut">
    <w:altName w:val="Courier New"/>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2  Nazanin">
    <w:altName w:val="Arial"/>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2040384173"/>
      <w:docPartObj>
        <w:docPartGallery w:val="Page Numbers (Bottom of Page)"/>
        <w:docPartUnique/>
      </w:docPartObj>
    </w:sdtPr>
    <w:sdtContent>
      <w:p w14:paraId="4614CCA3" w14:textId="66D33056" w:rsidR="00C95130" w:rsidRDefault="00C95130" w:rsidP="00C6305F">
        <w:pPr>
          <w:pStyle w:val="Footer"/>
          <w:framePr w:wrap="none" w:vAnchor="text" w:hAnchor="margin"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tl/>
          </w:rPr>
          <w:t>27</w:t>
        </w:r>
        <w:r>
          <w:rPr>
            <w:rStyle w:val="PageNumber"/>
            <w:rtl/>
          </w:rPr>
          <w:fldChar w:fldCharType="end"/>
        </w:r>
      </w:p>
    </w:sdtContent>
  </w:sdt>
  <w:p w14:paraId="2522E0BF" w14:textId="77777777" w:rsidR="00C95130" w:rsidRDefault="00C9513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13173268"/>
      <w:docPartObj>
        <w:docPartGallery w:val="Page Numbers (Bottom of Page)"/>
        <w:docPartUnique/>
      </w:docPartObj>
    </w:sdtPr>
    <w:sdtContent>
      <w:sdt>
        <w:sdtPr>
          <w:rPr>
            <w:rtl/>
          </w:rPr>
          <w:id w:val="1728636285"/>
          <w:docPartObj>
            <w:docPartGallery w:val="Page Numbers (Top of Page)"/>
            <w:docPartUnique/>
          </w:docPartObj>
        </w:sdtPr>
        <w:sdtContent>
          <w:p w14:paraId="31899720" w14:textId="52187256" w:rsidR="00C95130" w:rsidRDefault="00C95130" w:rsidP="00C95130">
            <w:pPr>
              <w:pStyle w:val="Footer"/>
              <w:jc w:val="center"/>
            </w:pPr>
            <w:r>
              <w:rPr>
                <w:rFonts w:hint="cs"/>
                <w:rtl/>
              </w:rPr>
              <w:t>صفحه</w:t>
            </w:r>
            <w:r>
              <w:t xml:space="preserve"> </w:t>
            </w:r>
            <w:r>
              <w:rPr>
                <w:b/>
                <w:bCs/>
                <w:sz w:val="24"/>
              </w:rPr>
              <w:fldChar w:fldCharType="begin"/>
            </w:r>
            <w:r>
              <w:rPr>
                <w:b/>
                <w:bCs/>
              </w:rPr>
              <w:instrText xml:space="preserve"> PAGE </w:instrText>
            </w:r>
            <w:r>
              <w:rPr>
                <w:b/>
                <w:bCs/>
                <w:sz w:val="24"/>
              </w:rPr>
              <w:fldChar w:fldCharType="separate"/>
            </w:r>
            <w:r w:rsidR="006D1ED1">
              <w:rPr>
                <w:b/>
                <w:bCs/>
                <w:noProof/>
                <w:rtl/>
              </w:rPr>
              <w:t>6</w:t>
            </w:r>
            <w:r>
              <w:rPr>
                <w:b/>
                <w:bCs/>
                <w:sz w:val="24"/>
              </w:rPr>
              <w:fldChar w:fldCharType="end"/>
            </w:r>
            <w:r>
              <w:t xml:space="preserve"> </w:t>
            </w:r>
            <w:r>
              <w:rPr>
                <w:rFonts w:hint="cs"/>
                <w:rtl/>
              </w:rPr>
              <w:t>از</w:t>
            </w:r>
            <w:r>
              <w:t xml:space="preserve"> </w:t>
            </w:r>
            <w:r>
              <w:rPr>
                <w:b/>
                <w:bCs/>
                <w:sz w:val="24"/>
              </w:rPr>
              <w:fldChar w:fldCharType="begin"/>
            </w:r>
            <w:r>
              <w:rPr>
                <w:b/>
                <w:bCs/>
              </w:rPr>
              <w:instrText xml:space="preserve"> NUMPAGES  </w:instrText>
            </w:r>
            <w:r>
              <w:rPr>
                <w:b/>
                <w:bCs/>
                <w:sz w:val="24"/>
              </w:rPr>
              <w:fldChar w:fldCharType="separate"/>
            </w:r>
            <w:r w:rsidR="006D1ED1">
              <w:rPr>
                <w:b/>
                <w:bCs/>
                <w:noProof/>
                <w:rtl/>
              </w:rPr>
              <w:t>7</w:t>
            </w:r>
            <w:r>
              <w:rPr>
                <w:b/>
                <w:bCs/>
                <w:sz w:val="24"/>
              </w:rPr>
              <w:fldChar w:fldCharType="end"/>
            </w:r>
          </w:p>
        </w:sdtContent>
      </w:sdt>
    </w:sdtContent>
  </w:sdt>
  <w:p w14:paraId="5574C8A5" w14:textId="77777777" w:rsidR="00C95130" w:rsidRDefault="00C951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61BF6" w14:textId="77777777" w:rsidR="00F8125A" w:rsidRDefault="00F8125A" w:rsidP="00C6305F">
      <w:r>
        <w:separator/>
      </w:r>
    </w:p>
  </w:footnote>
  <w:footnote w:type="continuationSeparator" w:id="0">
    <w:p w14:paraId="2EB77E52" w14:textId="77777777" w:rsidR="00F8125A" w:rsidRDefault="00F8125A" w:rsidP="00C630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756F"/>
    <w:multiLevelType w:val="hybridMultilevel"/>
    <w:tmpl w:val="FF32A498"/>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7F60A82"/>
    <w:multiLevelType w:val="hybridMultilevel"/>
    <w:tmpl w:val="99DE6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63EC3"/>
    <w:multiLevelType w:val="hybridMultilevel"/>
    <w:tmpl w:val="8A1CEB56"/>
    <w:lvl w:ilvl="0" w:tplc="CE46067C">
      <w:start w:val="1"/>
      <w:numFmt w:val="decimal"/>
      <w:lvlText w:val="%1)"/>
      <w:lvlJc w:val="left"/>
      <w:pPr>
        <w:ind w:left="720" w:hanging="360"/>
      </w:pPr>
      <w:rPr>
        <w:rFonts w:ascii="Times New Roman Bold" w:hAnsi="Times New Roman Bold" w:cs="B Nazanin"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232C5"/>
    <w:multiLevelType w:val="multilevel"/>
    <w:tmpl w:val="C6648792"/>
    <w:lvl w:ilvl="0">
      <w:start w:val="4"/>
      <w:numFmt w:val="decimal"/>
      <w:lvlText w:val="%1-"/>
      <w:lvlJc w:val="left"/>
      <w:pPr>
        <w:ind w:left="480" w:hanging="48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160" w:hanging="2160"/>
      </w:pPr>
      <w:rPr>
        <w:rFonts w:hint="default"/>
        <w:sz w:val="28"/>
      </w:rPr>
    </w:lvl>
  </w:abstractNum>
  <w:abstractNum w:abstractNumId="4" w15:restartNumberingAfterBreak="0">
    <w:nsid w:val="0C635D4F"/>
    <w:multiLevelType w:val="hybridMultilevel"/>
    <w:tmpl w:val="5FB071C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D3691"/>
    <w:multiLevelType w:val="multilevel"/>
    <w:tmpl w:val="261A075A"/>
    <w:lvl w:ilvl="0">
      <w:start w:val="7"/>
      <w:numFmt w:val="decimal"/>
      <w:lvlText w:val="%1-"/>
      <w:lvlJc w:val="left"/>
      <w:pPr>
        <w:ind w:left="540" w:hanging="54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1E683C7D"/>
    <w:multiLevelType w:val="hybridMultilevel"/>
    <w:tmpl w:val="84DA2E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F1347"/>
    <w:multiLevelType w:val="multilevel"/>
    <w:tmpl w:val="87BA6242"/>
    <w:lvl w:ilvl="0">
      <w:start w:val="8"/>
      <w:numFmt w:val="decimal"/>
      <w:lvlText w:val="%1-"/>
      <w:lvlJc w:val="left"/>
      <w:pPr>
        <w:ind w:left="540" w:hanging="54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8" w15:restartNumberingAfterBreak="0">
    <w:nsid w:val="35B04ED8"/>
    <w:multiLevelType w:val="hybridMultilevel"/>
    <w:tmpl w:val="E11205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654A4"/>
    <w:multiLevelType w:val="multilevel"/>
    <w:tmpl w:val="D632B592"/>
    <w:lvl w:ilvl="0">
      <w:start w:val="1"/>
      <w:numFmt w:val="decimal"/>
      <w:lvlText w:val="%1."/>
      <w:lvlJc w:val="left"/>
      <w:pPr>
        <w:ind w:left="927" w:hanging="360"/>
      </w:pPr>
      <w:rPr>
        <w:rFonts w:hint="default"/>
        <w:sz w:val="28"/>
        <w:szCs w:val="28"/>
      </w:rPr>
    </w:lvl>
    <w:lvl w:ilvl="1">
      <w:start w:val="1"/>
      <w:numFmt w:val="decimal"/>
      <w:lvlText w:val="%1.%2."/>
      <w:lvlJc w:val="left"/>
      <w:pPr>
        <w:ind w:left="792" w:hanging="432"/>
      </w:pPr>
      <w:rPr>
        <w:b/>
        <w:bCs/>
      </w:rPr>
    </w:lvl>
    <w:lvl w:ilvl="2">
      <w:start w:val="1"/>
      <w:numFmt w:val="decimal"/>
      <w:lvlText w:val="%1.%2.%3."/>
      <w:lvlJc w:val="left"/>
      <w:pPr>
        <w:ind w:left="2630" w:hanging="504"/>
      </w:pPr>
      <w:rPr>
        <w:b w:val="0"/>
        <w:bCs w:val="0"/>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E42008"/>
    <w:multiLevelType w:val="hybridMultilevel"/>
    <w:tmpl w:val="0CAC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0F7575"/>
    <w:multiLevelType w:val="multilevel"/>
    <w:tmpl w:val="C99E28DE"/>
    <w:lvl w:ilvl="0">
      <w:start w:val="6"/>
      <w:numFmt w:val="decimal"/>
      <w:lvlText w:val="%1-"/>
      <w:lvlJc w:val="left"/>
      <w:pPr>
        <w:ind w:left="465" w:hanging="465"/>
      </w:pPr>
      <w:rPr>
        <w:rFonts w:hint="default"/>
        <w:sz w:val="28"/>
      </w:rPr>
    </w:lvl>
    <w:lvl w:ilvl="1">
      <w:start w:val="1"/>
      <w:numFmt w:val="decimal"/>
      <w:lvlText w:val="%1-%2)"/>
      <w:lvlJc w:val="left"/>
      <w:pPr>
        <w:ind w:left="1800" w:hanging="720"/>
      </w:pPr>
      <w:rPr>
        <w:rFonts w:hint="default"/>
        <w:sz w:val="28"/>
      </w:rPr>
    </w:lvl>
    <w:lvl w:ilvl="2">
      <w:start w:val="1"/>
      <w:numFmt w:val="decimal"/>
      <w:lvlText w:val="%1-%2)%3."/>
      <w:lvlJc w:val="left"/>
      <w:pPr>
        <w:ind w:left="3240" w:hanging="1080"/>
      </w:pPr>
      <w:rPr>
        <w:rFonts w:hint="default"/>
        <w:sz w:val="28"/>
      </w:rPr>
    </w:lvl>
    <w:lvl w:ilvl="3">
      <w:start w:val="1"/>
      <w:numFmt w:val="decimal"/>
      <w:lvlText w:val="%1-%2)%3.%4."/>
      <w:lvlJc w:val="left"/>
      <w:pPr>
        <w:ind w:left="4320" w:hanging="1080"/>
      </w:pPr>
      <w:rPr>
        <w:rFonts w:hint="default"/>
        <w:sz w:val="28"/>
      </w:rPr>
    </w:lvl>
    <w:lvl w:ilvl="4">
      <w:start w:val="1"/>
      <w:numFmt w:val="decimal"/>
      <w:lvlText w:val="%1-%2)%3.%4.%5."/>
      <w:lvlJc w:val="left"/>
      <w:pPr>
        <w:ind w:left="5760" w:hanging="1440"/>
      </w:pPr>
      <w:rPr>
        <w:rFonts w:hint="default"/>
        <w:sz w:val="28"/>
      </w:rPr>
    </w:lvl>
    <w:lvl w:ilvl="5">
      <w:start w:val="1"/>
      <w:numFmt w:val="decimal"/>
      <w:lvlText w:val="%1-%2)%3.%4.%5.%6."/>
      <w:lvlJc w:val="left"/>
      <w:pPr>
        <w:ind w:left="7200" w:hanging="1800"/>
      </w:pPr>
      <w:rPr>
        <w:rFonts w:hint="default"/>
        <w:sz w:val="28"/>
      </w:rPr>
    </w:lvl>
    <w:lvl w:ilvl="6">
      <w:start w:val="1"/>
      <w:numFmt w:val="decimal"/>
      <w:lvlText w:val="%1-%2)%3.%4.%5.%6.%7."/>
      <w:lvlJc w:val="left"/>
      <w:pPr>
        <w:ind w:left="8280" w:hanging="1800"/>
      </w:pPr>
      <w:rPr>
        <w:rFonts w:hint="default"/>
        <w:sz w:val="28"/>
      </w:rPr>
    </w:lvl>
    <w:lvl w:ilvl="7">
      <w:start w:val="1"/>
      <w:numFmt w:val="decimal"/>
      <w:lvlText w:val="%1-%2)%3.%4.%5.%6.%7.%8."/>
      <w:lvlJc w:val="left"/>
      <w:pPr>
        <w:ind w:left="9720" w:hanging="2160"/>
      </w:pPr>
      <w:rPr>
        <w:rFonts w:hint="default"/>
        <w:sz w:val="28"/>
      </w:rPr>
    </w:lvl>
    <w:lvl w:ilvl="8">
      <w:start w:val="1"/>
      <w:numFmt w:val="decimal"/>
      <w:lvlText w:val="%1-%2)%3.%4.%5.%6.%7.%8.%9."/>
      <w:lvlJc w:val="left"/>
      <w:pPr>
        <w:ind w:left="11160" w:hanging="2520"/>
      </w:pPr>
      <w:rPr>
        <w:rFonts w:hint="default"/>
        <w:sz w:val="28"/>
      </w:rPr>
    </w:lvl>
  </w:abstractNum>
  <w:abstractNum w:abstractNumId="12" w15:restartNumberingAfterBreak="0">
    <w:nsid w:val="488D1CB5"/>
    <w:multiLevelType w:val="hybridMultilevel"/>
    <w:tmpl w:val="006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D337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6141FD"/>
    <w:multiLevelType w:val="hybridMultilevel"/>
    <w:tmpl w:val="7750BBE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6EC544B4"/>
    <w:multiLevelType w:val="multilevel"/>
    <w:tmpl w:val="CE284948"/>
    <w:lvl w:ilvl="0">
      <w:start w:val="11"/>
      <w:numFmt w:val="decimal"/>
      <w:lvlText w:val="%1-"/>
      <w:lvlJc w:val="left"/>
      <w:pPr>
        <w:ind w:left="540" w:hanging="540"/>
      </w:pPr>
      <w:rPr>
        <w:rFonts w:hint="default"/>
        <w:sz w:val="28"/>
      </w:rPr>
    </w:lvl>
    <w:lvl w:ilvl="1">
      <w:start w:val="1"/>
      <w:numFmt w:val="decimal"/>
      <w:lvlText w:val="%1-%2)"/>
      <w:lvlJc w:val="left"/>
      <w:pPr>
        <w:ind w:left="1800" w:hanging="720"/>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4320" w:hanging="108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840" w:hanging="144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360" w:hanging="1800"/>
      </w:pPr>
      <w:rPr>
        <w:rFonts w:hint="default"/>
        <w:sz w:val="28"/>
      </w:rPr>
    </w:lvl>
    <w:lvl w:ilvl="8">
      <w:start w:val="1"/>
      <w:numFmt w:val="decimal"/>
      <w:lvlText w:val="%1-%2)%3.%4.%5.%6.%7.%8.%9."/>
      <w:lvlJc w:val="left"/>
      <w:pPr>
        <w:ind w:left="10440" w:hanging="1800"/>
      </w:pPr>
      <w:rPr>
        <w:rFonts w:hint="default"/>
        <w:sz w:val="28"/>
      </w:rPr>
    </w:lvl>
  </w:abstractNum>
  <w:abstractNum w:abstractNumId="16" w15:restartNumberingAfterBreak="0">
    <w:nsid w:val="70A839AE"/>
    <w:multiLevelType w:val="hybridMultilevel"/>
    <w:tmpl w:val="4E42C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343005"/>
    <w:multiLevelType w:val="hybridMultilevel"/>
    <w:tmpl w:val="99DE6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FA7881"/>
    <w:multiLevelType w:val="hybridMultilevel"/>
    <w:tmpl w:val="8DB01436"/>
    <w:lvl w:ilvl="0" w:tplc="04090011">
      <w:start w:val="1"/>
      <w:numFmt w:val="decimal"/>
      <w:lvlText w:val="%1)"/>
      <w:lvlJc w:val="left"/>
      <w:pPr>
        <w:ind w:left="927"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63655AF"/>
    <w:multiLevelType w:val="hybridMultilevel"/>
    <w:tmpl w:val="BB46E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0"/>
  </w:num>
  <w:num w:numId="4">
    <w:abstractNumId w:val="6"/>
  </w:num>
  <w:num w:numId="5">
    <w:abstractNumId w:val="9"/>
  </w:num>
  <w:num w:numId="6">
    <w:abstractNumId w:val="10"/>
  </w:num>
  <w:num w:numId="7">
    <w:abstractNumId w:val="19"/>
  </w:num>
  <w:num w:numId="8">
    <w:abstractNumId w:val="13"/>
  </w:num>
  <w:num w:numId="9">
    <w:abstractNumId w:val="8"/>
  </w:num>
  <w:num w:numId="10">
    <w:abstractNumId w:val="1"/>
  </w:num>
  <w:num w:numId="11">
    <w:abstractNumId w:val="12"/>
  </w:num>
  <w:num w:numId="12">
    <w:abstractNumId w:val="17"/>
  </w:num>
  <w:num w:numId="13">
    <w:abstractNumId w:val="2"/>
  </w:num>
  <w:num w:numId="14">
    <w:abstractNumId w:val="3"/>
  </w:num>
  <w:num w:numId="15">
    <w:abstractNumId w:val="11"/>
  </w:num>
  <w:num w:numId="16">
    <w:abstractNumId w:val="5"/>
  </w:num>
  <w:num w:numId="17">
    <w:abstractNumId w:val="7"/>
  </w:num>
  <w:num w:numId="18">
    <w:abstractNumId w:val="15"/>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Univer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915CA"/>
    <w:rsid w:val="0000418B"/>
    <w:rsid w:val="00005CC9"/>
    <w:rsid w:val="00007E71"/>
    <w:rsid w:val="000129DB"/>
    <w:rsid w:val="00013677"/>
    <w:rsid w:val="0001669D"/>
    <w:rsid w:val="00016812"/>
    <w:rsid w:val="00016EE3"/>
    <w:rsid w:val="00021768"/>
    <w:rsid w:val="0002547E"/>
    <w:rsid w:val="00030BBD"/>
    <w:rsid w:val="0003171B"/>
    <w:rsid w:val="0003582A"/>
    <w:rsid w:val="0003588A"/>
    <w:rsid w:val="00045BD6"/>
    <w:rsid w:val="00053F13"/>
    <w:rsid w:val="000600BD"/>
    <w:rsid w:val="00062F82"/>
    <w:rsid w:val="00063D5B"/>
    <w:rsid w:val="00065E8B"/>
    <w:rsid w:val="00066834"/>
    <w:rsid w:val="00074A96"/>
    <w:rsid w:val="000756C9"/>
    <w:rsid w:val="00080EB8"/>
    <w:rsid w:val="000823AA"/>
    <w:rsid w:val="000846AE"/>
    <w:rsid w:val="00086076"/>
    <w:rsid w:val="0009044B"/>
    <w:rsid w:val="00090CAC"/>
    <w:rsid w:val="00090F81"/>
    <w:rsid w:val="0009120A"/>
    <w:rsid w:val="000919CD"/>
    <w:rsid w:val="00092AB5"/>
    <w:rsid w:val="000971DE"/>
    <w:rsid w:val="00097252"/>
    <w:rsid w:val="000A0F5A"/>
    <w:rsid w:val="000A12D4"/>
    <w:rsid w:val="000A21B5"/>
    <w:rsid w:val="000A36F8"/>
    <w:rsid w:val="000A3F29"/>
    <w:rsid w:val="000A409E"/>
    <w:rsid w:val="000A4256"/>
    <w:rsid w:val="000A44B1"/>
    <w:rsid w:val="000A504D"/>
    <w:rsid w:val="000A6337"/>
    <w:rsid w:val="000A6A76"/>
    <w:rsid w:val="000B04D2"/>
    <w:rsid w:val="000B2BF1"/>
    <w:rsid w:val="000B4384"/>
    <w:rsid w:val="000B5361"/>
    <w:rsid w:val="000B5B87"/>
    <w:rsid w:val="000C37B8"/>
    <w:rsid w:val="000C61C6"/>
    <w:rsid w:val="000C6C6C"/>
    <w:rsid w:val="000C6F0D"/>
    <w:rsid w:val="000C7188"/>
    <w:rsid w:val="000D0393"/>
    <w:rsid w:val="000D0504"/>
    <w:rsid w:val="000D1D8E"/>
    <w:rsid w:val="000D5649"/>
    <w:rsid w:val="000E1259"/>
    <w:rsid w:val="000F036A"/>
    <w:rsid w:val="000F5499"/>
    <w:rsid w:val="001043D6"/>
    <w:rsid w:val="00106A6A"/>
    <w:rsid w:val="001125E6"/>
    <w:rsid w:val="00120585"/>
    <w:rsid w:val="001246FD"/>
    <w:rsid w:val="0012684E"/>
    <w:rsid w:val="001277C2"/>
    <w:rsid w:val="00133420"/>
    <w:rsid w:val="0013466F"/>
    <w:rsid w:val="001467BF"/>
    <w:rsid w:val="00147F51"/>
    <w:rsid w:val="00150149"/>
    <w:rsid w:val="00153523"/>
    <w:rsid w:val="00155CAA"/>
    <w:rsid w:val="0016194F"/>
    <w:rsid w:val="00164B6E"/>
    <w:rsid w:val="00166D0E"/>
    <w:rsid w:val="0017110C"/>
    <w:rsid w:val="001752FE"/>
    <w:rsid w:val="001778D3"/>
    <w:rsid w:val="0018228B"/>
    <w:rsid w:val="00184D9F"/>
    <w:rsid w:val="00185CE0"/>
    <w:rsid w:val="00185D62"/>
    <w:rsid w:val="0018697F"/>
    <w:rsid w:val="001872A7"/>
    <w:rsid w:val="00187D9F"/>
    <w:rsid w:val="0019043E"/>
    <w:rsid w:val="00191423"/>
    <w:rsid w:val="001915F8"/>
    <w:rsid w:val="00193EA0"/>
    <w:rsid w:val="00195694"/>
    <w:rsid w:val="001956AB"/>
    <w:rsid w:val="001956DC"/>
    <w:rsid w:val="00195841"/>
    <w:rsid w:val="0019669E"/>
    <w:rsid w:val="001A0E89"/>
    <w:rsid w:val="001A1E69"/>
    <w:rsid w:val="001A42B0"/>
    <w:rsid w:val="001A4FBD"/>
    <w:rsid w:val="001A5E64"/>
    <w:rsid w:val="001A6868"/>
    <w:rsid w:val="001A6F19"/>
    <w:rsid w:val="001B080B"/>
    <w:rsid w:val="001B0B8A"/>
    <w:rsid w:val="001B2BC6"/>
    <w:rsid w:val="001B3C4A"/>
    <w:rsid w:val="001B474C"/>
    <w:rsid w:val="001B5F16"/>
    <w:rsid w:val="001C40D5"/>
    <w:rsid w:val="001C5B0E"/>
    <w:rsid w:val="001C6E4F"/>
    <w:rsid w:val="001D2EAE"/>
    <w:rsid w:val="001E0245"/>
    <w:rsid w:val="001E5109"/>
    <w:rsid w:val="001E5415"/>
    <w:rsid w:val="001E5F07"/>
    <w:rsid w:val="001F23CD"/>
    <w:rsid w:val="001F273C"/>
    <w:rsid w:val="001F4E20"/>
    <w:rsid w:val="001F5D9E"/>
    <w:rsid w:val="001F61F9"/>
    <w:rsid w:val="00202C21"/>
    <w:rsid w:val="00203465"/>
    <w:rsid w:val="0020445E"/>
    <w:rsid w:val="00207C00"/>
    <w:rsid w:val="00210385"/>
    <w:rsid w:val="002140DF"/>
    <w:rsid w:val="002149F6"/>
    <w:rsid w:val="002154CC"/>
    <w:rsid w:val="00216286"/>
    <w:rsid w:val="00220D26"/>
    <w:rsid w:val="0022102C"/>
    <w:rsid w:val="00221C76"/>
    <w:rsid w:val="00224019"/>
    <w:rsid w:val="0022528A"/>
    <w:rsid w:val="00225A95"/>
    <w:rsid w:val="00226377"/>
    <w:rsid w:val="00233C26"/>
    <w:rsid w:val="00235AB6"/>
    <w:rsid w:val="002443C2"/>
    <w:rsid w:val="00245047"/>
    <w:rsid w:val="00246106"/>
    <w:rsid w:val="00246465"/>
    <w:rsid w:val="00246719"/>
    <w:rsid w:val="002474CE"/>
    <w:rsid w:val="00250613"/>
    <w:rsid w:val="00251AA9"/>
    <w:rsid w:val="0025218C"/>
    <w:rsid w:val="00253FD4"/>
    <w:rsid w:val="002607C9"/>
    <w:rsid w:val="0026224E"/>
    <w:rsid w:val="00263C4F"/>
    <w:rsid w:val="002645FE"/>
    <w:rsid w:val="00265368"/>
    <w:rsid w:val="00266407"/>
    <w:rsid w:val="00275416"/>
    <w:rsid w:val="00276825"/>
    <w:rsid w:val="00280425"/>
    <w:rsid w:val="00280843"/>
    <w:rsid w:val="00282D48"/>
    <w:rsid w:val="00283DAB"/>
    <w:rsid w:val="00286047"/>
    <w:rsid w:val="00287ED1"/>
    <w:rsid w:val="00287F8A"/>
    <w:rsid w:val="00290E83"/>
    <w:rsid w:val="002935B0"/>
    <w:rsid w:val="002975B9"/>
    <w:rsid w:val="002A1FF2"/>
    <w:rsid w:val="002A424C"/>
    <w:rsid w:val="002A6A98"/>
    <w:rsid w:val="002B42A5"/>
    <w:rsid w:val="002B5F06"/>
    <w:rsid w:val="002B5F59"/>
    <w:rsid w:val="002B67B0"/>
    <w:rsid w:val="002B769A"/>
    <w:rsid w:val="002C081A"/>
    <w:rsid w:val="002C3457"/>
    <w:rsid w:val="002C4FE9"/>
    <w:rsid w:val="002C66FF"/>
    <w:rsid w:val="002D0382"/>
    <w:rsid w:val="002D2B06"/>
    <w:rsid w:val="002D3FD5"/>
    <w:rsid w:val="002D4353"/>
    <w:rsid w:val="002D6DF1"/>
    <w:rsid w:val="002E0E42"/>
    <w:rsid w:val="002E17F9"/>
    <w:rsid w:val="002E3200"/>
    <w:rsid w:val="002E38FE"/>
    <w:rsid w:val="002E6B2D"/>
    <w:rsid w:val="002F0BF6"/>
    <w:rsid w:val="002F2264"/>
    <w:rsid w:val="002F30D6"/>
    <w:rsid w:val="002F6CFB"/>
    <w:rsid w:val="00300842"/>
    <w:rsid w:val="00300FD3"/>
    <w:rsid w:val="003021A7"/>
    <w:rsid w:val="00303B67"/>
    <w:rsid w:val="00307518"/>
    <w:rsid w:val="00310057"/>
    <w:rsid w:val="00310611"/>
    <w:rsid w:val="0031486B"/>
    <w:rsid w:val="003149C6"/>
    <w:rsid w:val="0031507A"/>
    <w:rsid w:val="00315665"/>
    <w:rsid w:val="00315A6C"/>
    <w:rsid w:val="00320B4D"/>
    <w:rsid w:val="0032148E"/>
    <w:rsid w:val="00323581"/>
    <w:rsid w:val="00323E40"/>
    <w:rsid w:val="0032595C"/>
    <w:rsid w:val="003269F6"/>
    <w:rsid w:val="00330982"/>
    <w:rsid w:val="00334A1F"/>
    <w:rsid w:val="00334D4B"/>
    <w:rsid w:val="00335CBB"/>
    <w:rsid w:val="00340B91"/>
    <w:rsid w:val="00341948"/>
    <w:rsid w:val="00342BCC"/>
    <w:rsid w:val="00342CC5"/>
    <w:rsid w:val="00346565"/>
    <w:rsid w:val="00347C86"/>
    <w:rsid w:val="00347DB4"/>
    <w:rsid w:val="00352718"/>
    <w:rsid w:val="00352A4B"/>
    <w:rsid w:val="003560BE"/>
    <w:rsid w:val="003566F6"/>
    <w:rsid w:val="003577C6"/>
    <w:rsid w:val="00365C76"/>
    <w:rsid w:val="00370844"/>
    <w:rsid w:val="00373AA3"/>
    <w:rsid w:val="00374D04"/>
    <w:rsid w:val="003812AE"/>
    <w:rsid w:val="00386A07"/>
    <w:rsid w:val="00393B64"/>
    <w:rsid w:val="00395BF9"/>
    <w:rsid w:val="0039637B"/>
    <w:rsid w:val="00396B7A"/>
    <w:rsid w:val="003A1FBE"/>
    <w:rsid w:val="003A22A6"/>
    <w:rsid w:val="003A771D"/>
    <w:rsid w:val="003B2938"/>
    <w:rsid w:val="003B50CA"/>
    <w:rsid w:val="003B7058"/>
    <w:rsid w:val="003B7631"/>
    <w:rsid w:val="003C2C8A"/>
    <w:rsid w:val="003C3BB4"/>
    <w:rsid w:val="003D03B8"/>
    <w:rsid w:val="003D1C13"/>
    <w:rsid w:val="003D2151"/>
    <w:rsid w:val="003D2270"/>
    <w:rsid w:val="003D2BF7"/>
    <w:rsid w:val="003D5F78"/>
    <w:rsid w:val="003D67F9"/>
    <w:rsid w:val="003E02A7"/>
    <w:rsid w:val="003E0B5D"/>
    <w:rsid w:val="003E0E3E"/>
    <w:rsid w:val="003E133E"/>
    <w:rsid w:val="003E195F"/>
    <w:rsid w:val="003E2E6A"/>
    <w:rsid w:val="003E325D"/>
    <w:rsid w:val="003E3C0B"/>
    <w:rsid w:val="003E5330"/>
    <w:rsid w:val="003E74CB"/>
    <w:rsid w:val="003E7E0F"/>
    <w:rsid w:val="003F00C0"/>
    <w:rsid w:val="003F0DB8"/>
    <w:rsid w:val="003F10AB"/>
    <w:rsid w:val="003F1602"/>
    <w:rsid w:val="003F39B0"/>
    <w:rsid w:val="003F719A"/>
    <w:rsid w:val="00404351"/>
    <w:rsid w:val="0041019F"/>
    <w:rsid w:val="004120D7"/>
    <w:rsid w:val="00413788"/>
    <w:rsid w:val="00413843"/>
    <w:rsid w:val="004233B1"/>
    <w:rsid w:val="00424FE4"/>
    <w:rsid w:val="00425B63"/>
    <w:rsid w:val="0043043F"/>
    <w:rsid w:val="00431806"/>
    <w:rsid w:val="00435AF9"/>
    <w:rsid w:val="00435BC4"/>
    <w:rsid w:val="004407A4"/>
    <w:rsid w:val="00441676"/>
    <w:rsid w:val="0044636D"/>
    <w:rsid w:val="00450508"/>
    <w:rsid w:val="004524B3"/>
    <w:rsid w:val="00454079"/>
    <w:rsid w:val="0045494E"/>
    <w:rsid w:val="00455085"/>
    <w:rsid w:val="004557E9"/>
    <w:rsid w:val="00456656"/>
    <w:rsid w:val="00456B4D"/>
    <w:rsid w:val="00457778"/>
    <w:rsid w:val="00460BF0"/>
    <w:rsid w:val="004614B6"/>
    <w:rsid w:val="0046615D"/>
    <w:rsid w:val="00466BE0"/>
    <w:rsid w:val="00470BA3"/>
    <w:rsid w:val="00470E12"/>
    <w:rsid w:val="004720D1"/>
    <w:rsid w:val="004730B1"/>
    <w:rsid w:val="0047475B"/>
    <w:rsid w:val="00475E49"/>
    <w:rsid w:val="00477316"/>
    <w:rsid w:val="00477C4E"/>
    <w:rsid w:val="00481C83"/>
    <w:rsid w:val="004830E1"/>
    <w:rsid w:val="004831EF"/>
    <w:rsid w:val="00483F07"/>
    <w:rsid w:val="00483F95"/>
    <w:rsid w:val="00484C47"/>
    <w:rsid w:val="00485AC5"/>
    <w:rsid w:val="00487405"/>
    <w:rsid w:val="004915CA"/>
    <w:rsid w:val="004927F3"/>
    <w:rsid w:val="00494A77"/>
    <w:rsid w:val="004A0743"/>
    <w:rsid w:val="004A07FA"/>
    <w:rsid w:val="004A0857"/>
    <w:rsid w:val="004A13E3"/>
    <w:rsid w:val="004A18B7"/>
    <w:rsid w:val="004A31FC"/>
    <w:rsid w:val="004A6C4B"/>
    <w:rsid w:val="004B3D4A"/>
    <w:rsid w:val="004B4303"/>
    <w:rsid w:val="004B4707"/>
    <w:rsid w:val="004C20B7"/>
    <w:rsid w:val="004C5BBC"/>
    <w:rsid w:val="004D0453"/>
    <w:rsid w:val="004D33A7"/>
    <w:rsid w:val="004D3911"/>
    <w:rsid w:val="004D536C"/>
    <w:rsid w:val="004D568C"/>
    <w:rsid w:val="004D680A"/>
    <w:rsid w:val="004F0694"/>
    <w:rsid w:val="004F1D51"/>
    <w:rsid w:val="004F2E80"/>
    <w:rsid w:val="004F4CAD"/>
    <w:rsid w:val="00500D09"/>
    <w:rsid w:val="0050271F"/>
    <w:rsid w:val="00503F47"/>
    <w:rsid w:val="00505717"/>
    <w:rsid w:val="00505807"/>
    <w:rsid w:val="005074F9"/>
    <w:rsid w:val="00510318"/>
    <w:rsid w:val="00510E4F"/>
    <w:rsid w:val="00513B39"/>
    <w:rsid w:val="00515974"/>
    <w:rsid w:val="0051639C"/>
    <w:rsid w:val="005164E5"/>
    <w:rsid w:val="00517D7B"/>
    <w:rsid w:val="00520A10"/>
    <w:rsid w:val="00522858"/>
    <w:rsid w:val="00522924"/>
    <w:rsid w:val="00524ADF"/>
    <w:rsid w:val="005260CE"/>
    <w:rsid w:val="00533528"/>
    <w:rsid w:val="005340BD"/>
    <w:rsid w:val="00534469"/>
    <w:rsid w:val="00535030"/>
    <w:rsid w:val="00535D68"/>
    <w:rsid w:val="00536620"/>
    <w:rsid w:val="005372DC"/>
    <w:rsid w:val="005460CF"/>
    <w:rsid w:val="00546ECF"/>
    <w:rsid w:val="00551305"/>
    <w:rsid w:val="0055239F"/>
    <w:rsid w:val="00556495"/>
    <w:rsid w:val="00556926"/>
    <w:rsid w:val="005571FE"/>
    <w:rsid w:val="00562F4B"/>
    <w:rsid w:val="005666D5"/>
    <w:rsid w:val="00566D20"/>
    <w:rsid w:val="00573E27"/>
    <w:rsid w:val="00575042"/>
    <w:rsid w:val="0057661E"/>
    <w:rsid w:val="00576C64"/>
    <w:rsid w:val="005775E2"/>
    <w:rsid w:val="005800CA"/>
    <w:rsid w:val="00583C33"/>
    <w:rsid w:val="005857A3"/>
    <w:rsid w:val="00586449"/>
    <w:rsid w:val="005865CB"/>
    <w:rsid w:val="00587C0E"/>
    <w:rsid w:val="00590D8C"/>
    <w:rsid w:val="005915D6"/>
    <w:rsid w:val="00591E47"/>
    <w:rsid w:val="005934B5"/>
    <w:rsid w:val="005A5E40"/>
    <w:rsid w:val="005B3A98"/>
    <w:rsid w:val="005C0DDF"/>
    <w:rsid w:val="005C3699"/>
    <w:rsid w:val="005C3F00"/>
    <w:rsid w:val="005C4FA9"/>
    <w:rsid w:val="005C731F"/>
    <w:rsid w:val="005D105D"/>
    <w:rsid w:val="005D1623"/>
    <w:rsid w:val="005D3B24"/>
    <w:rsid w:val="005E1E26"/>
    <w:rsid w:val="005F04D3"/>
    <w:rsid w:val="005F1F27"/>
    <w:rsid w:val="005F6498"/>
    <w:rsid w:val="005F6A13"/>
    <w:rsid w:val="00601379"/>
    <w:rsid w:val="00602DA9"/>
    <w:rsid w:val="0060563A"/>
    <w:rsid w:val="006067BF"/>
    <w:rsid w:val="00606DBF"/>
    <w:rsid w:val="006128CF"/>
    <w:rsid w:val="00612D4F"/>
    <w:rsid w:val="0061641E"/>
    <w:rsid w:val="006172A4"/>
    <w:rsid w:val="0062098A"/>
    <w:rsid w:val="00621629"/>
    <w:rsid w:val="006216F3"/>
    <w:rsid w:val="00625834"/>
    <w:rsid w:val="006302A3"/>
    <w:rsid w:val="00630E1F"/>
    <w:rsid w:val="0063147E"/>
    <w:rsid w:val="00633F77"/>
    <w:rsid w:val="00644F00"/>
    <w:rsid w:val="006458F8"/>
    <w:rsid w:val="006553CC"/>
    <w:rsid w:val="00655E44"/>
    <w:rsid w:val="006608DE"/>
    <w:rsid w:val="00662081"/>
    <w:rsid w:val="0066253B"/>
    <w:rsid w:val="00663028"/>
    <w:rsid w:val="006636E4"/>
    <w:rsid w:val="00666025"/>
    <w:rsid w:val="006722EE"/>
    <w:rsid w:val="00674840"/>
    <w:rsid w:val="006800BC"/>
    <w:rsid w:val="006809C5"/>
    <w:rsid w:val="00686719"/>
    <w:rsid w:val="006879A2"/>
    <w:rsid w:val="006909C1"/>
    <w:rsid w:val="00692F59"/>
    <w:rsid w:val="006930E0"/>
    <w:rsid w:val="00693D77"/>
    <w:rsid w:val="00695F59"/>
    <w:rsid w:val="006A3522"/>
    <w:rsid w:val="006A6DCB"/>
    <w:rsid w:val="006B07B7"/>
    <w:rsid w:val="006B3140"/>
    <w:rsid w:val="006B3807"/>
    <w:rsid w:val="006B5739"/>
    <w:rsid w:val="006C33B8"/>
    <w:rsid w:val="006C69F1"/>
    <w:rsid w:val="006D12C7"/>
    <w:rsid w:val="006D1ED1"/>
    <w:rsid w:val="006D353A"/>
    <w:rsid w:val="006D43E0"/>
    <w:rsid w:val="006D54BE"/>
    <w:rsid w:val="006D72C1"/>
    <w:rsid w:val="006E2FEB"/>
    <w:rsid w:val="006E430C"/>
    <w:rsid w:val="006E6224"/>
    <w:rsid w:val="006E676C"/>
    <w:rsid w:val="006F099A"/>
    <w:rsid w:val="006F0FC9"/>
    <w:rsid w:val="006F14B3"/>
    <w:rsid w:val="006F32B3"/>
    <w:rsid w:val="006F43B1"/>
    <w:rsid w:val="006F70F2"/>
    <w:rsid w:val="00702A6F"/>
    <w:rsid w:val="00704529"/>
    <w:rsid w:val="00706141"/>
    <w:rsid w:val="00712CC2"/>
    <w:rsid w:val="00714C5B"/>
    <w:rsid w:val="0071547B"/>
    <w:rsid w:val="00716B38"/>
    <w:rsid w:val="007175BB"/>
    <w:rsid w:val="00717636"/>
    <w:rsid w:val="00721395"/>
    <w:rsid w:val="00722A42"/>
    <w:rsid w:val="00723112"/>
    <w:rsid w:val="00731B72"/>
    <w:rsid w:val="00735E57"/>
    <w:rsid w:val="007435D4"/>
    <w:rsid w:val="00745941"/>
    <w:rsid w:val="0075051E"/>
    <w:rsid w:val="00750C9D"/>
    <w:rsid w:val="00752BE2"/>
    <w:rsid w:val="00753A32"/>
    <w:rsid w:val="00757CA5"/>
    <w:rsid w:val="00760A8B"/>
    <w:rsid w:val="00766DD2"/>
    <w:rsid w:val="00767C92"/>
    <w:rsid w:val="007717AD"/>
    <w:rsid w:val="00771B99"/>
    <w:rsid w:val="00774075"/>
    <w:rsid w:val="007778F1"/>
    <w:rsid w:val="00781D5B"/>
    <w:rsid w:val="00782025"/>
    <w:rsid w:val="0078222B"/>
    <w:rsid w:val="00786674"/>
    <w:rsid w:val="007872F7"/>
    <w:rsid w:val="00790845"/>
    <w:rsid w:val="00791079"/>
    <w:rsid w:val="007A18D3"/>
    <w:rsid w:val="007A2D04"/>
    <w:rsid w:val="007A3741"/>
    <w:rsid w:val="007A4CF8"/>
    <w:rsid w:val="007A6614"/>
    <w:rsid w:val="007B0134"/>
    <w:rsid w:val="007B2DF1"/>
    <w:rsid w:val="007B5497"/>
    <w:rsid w:val="007B6FA7"/>
    <w:rsid w:val="007B72BD"/>
    <w:rsid w:val="007B764A"/>
    <w:rsid w:val="007C2582"/>
    <w:rsid w:val="007C2EF6"/>
    <w:rsid w:val="007C4AB7"/>
    <w:rsid w:val="007C5482"/>
    <w:rsid w:val="007C5CFA"/>
    <w:rsid w:val="007D12BB"/>
    <w:rsid w:val="007D2A81"/>
    <w:rsid w:val="007D398C"/>
    <w:rsid w:val="007D5D98"/>
    <w:rsid w:val="007D6175"/>
    <w:rsid w:val="007D64D3"/>
    <w:rsid w:val="007D78D0"/>
    <w:rsid w:val="007E7106"/>
    <w:rsid w:val="007F0D7E"/>
    <w:rsid w:val="007F104A"/>
    <w:rsid w:val="007F1DA4"/>
    <w:rsid w:val="007F2025"/>
    <w:rsid w:val="007F2B32"/>
    <w:rsid w:val="007F4853"/>
    <w:rsid w:val="007F5ABD"/>
    <w:rsid w:val="007F7792"/>
    <w:rsid w:val="007F7A04"/>
    <w:rsid w:val="00801D96"/>
    <w:rsid w:val="00803822"/>
    <w:rsid w:val="00805296"/>
    <w:rsid w:val="00805E51"/>
    <w:rsid w:val="00807EC0"/>
    <w:rsid w:val="00812060"/>
    <w:rsid w:val="00816CD3"/>
    <w:rsid w:val="00821C55"/>
    <w:rsid w:val="00825F55"/>
    <w:rsid w:val="00827C65"/>
    <w:rsid w:val="00831F0A"/>
    <w:rsid w:val="00834716"/>
    <w:rsid w:val="00834EAF"/>
    <w:rsid w:val="00835498"/>
    <w:rsid w:val="00844539"/>
    <w:rsid w:val="00845091"/>
    <w:rsid w:val="008533F1"/>
    <w:rsid w:val="008564B7"/>
    <w:rsid w:val="00860755"/>
    <w:rsid w:val="00861AAB"/>
    <w:rsid w:val="00864084"/>
    <w:rsid w:val="008665AE"/>
    <w:rsid w:val="00867322"/>
    <w:rsid w:val="00867D56"/>
    <w:rsid w:val="00872145"/>
    <w:rsid w:val="00873FF9"/>
    <w:rsid w:val="00876790"/>
    <w:rsid w:val="00881F11"/>
    <w:rsid w:val="008833F9"/>
    <w:rsid w:val="00886925"/>
    <w:rsid w:val="0089333F"/>
    <w:rsid w:val="00893C7F"/>
    <w:rsid w:val="00894784"/>
    <w:rsid w:val="008961C0"/>
    <w:rsid w:val="00896659"/>
    <w:rsid w:val="008A1E42"/>
    <w:rsid w:val="008A3EA8"/>
    <w:rsid w:val="008A6B30"/>
    <w:rsid w:val="008A7A36"/>
    <w:rsid w:val="008B008C"/>
    <w:rsid w:val="008C1DF5"/>
    <w:rsid w:val="008C671F"/>
    <w:rsid w:val="008C704E"/>
    <w:rsid w:val="008C76DB"/>
    <w:rsid w:val="008D4293"/>
    <w:rsid w:val="008D4B8B"/>
    <w:rsid w:val="008D648B"/>
    <w:rsid w:val="008D732D"/>
    <w:rsid w:val="008E18A1"/>
    <w:rsid w:val="008E1D27"/>
    <w:rsid w:val="008E389D"/>
    <w:rsid w:val="008E3A3C"/>
    <w:rsid w:val="008E6191"/>
    <w:rsid w:val="008E6EF9"/>
    <w:rsid w:val="008F37C1"/>
    <w:rsid w:val="008F384C"/>
    <w:rsid w:val="008F575B"/>
    <w:rsid w:val="0090188A"/>
    <w:rsid w:val="00904155"/>
    <w:rsid w:val="00905EA2"/>
    <w:rsid w:val="0090651C"/>
    <w:rsid w:val="00907D11"/>
    <w:rsid w:val="009119BB"/>
    <w:rsid w:val="00913ACD"/>
    <w:rsid w:val="0091512D"/>
    <w:rsid w:val="00916E20"/>
    <w:rsid w:val="009174C9"/>
    <w:rsid w:val="00921D79"/>
    <w:rsid w:val="00925DBA"/>
    <w:rsid w:val="0092655D"/>
    <w:rsid w:val="009310D7"/>
    <w:rsid w:val="00932397"/>
    <w:rsid w:val="00932D03"/>
    <w:rsid w:val="009330C9"/>
    <w:rsid w:val="00941E66"/>
    <w:rsid w:val="009466F9"/>
    <w:rsid w:val="009535DD"/>
    <w:rsid w:val="00954808"/>
    <w:rsid w:val="00964D50"/>
    <w:rsid w:val="00966F76"/>
    <w:rsid w:val="0097091F"/>
    <w:rsid w:val="009735E5"/>
    <w:rsid w:val="00973C1E"/>
    <w:rsid w:val="0098193C"/>
    <w:rsid w:val="00983FCF"/>
    <w:rsid w:val="009908F3"/>
    <w:rsid w:val="009914BC"/>
    <w:rsid w:val="009932C5"/>
    <w:rsid w:val="009A081C"/>
    <w:rsid w:val="009A2256"/>
    <w:rsid w:val="009A477B"/>
    <w:rsid w:val="009A555C"/>
    <w:rsid w:val="009A6EA7"/>
    <w:rsid w:val="009A767E"/>
    <w:rsid w:val="009B135C"/>
    <w:rsid w:val="009B3451"/>
    <w:rsid w:val="009B6969"/>
    <w:rsid w:val="009B769A"/>
    <w:rsid w:val="009C0A20"/>
    <w:rsid w:val="009C1D4C"/>
    <w:rsid w:val="009D194A"/>
    <w:rsid w:val="009D360D"/>
    <w:rsid w:val="009D3C01"/>
    <w:rsid w:val="009D685E"/>
    <w:rsid w:val="009E590C"/>
    <w:rsid w:val="009E6620"/>
    <w:rsid w:val="009E6AA2"/>
    <w:rsid w:val="009F0399"/>
    <w:rsid w:val="009F063E"/>
    <w:rsid w:val="009F0E1B"/>
    <w:rsid w:val="009F143A"/>
    <w:rsid w:val="009F1D37"/>
    <w:rsid w:val="009F2D90"/>
    <w:rsid w:val="009F47A1"/>
    <w:rsid w:val="009F7378"/>
    <w:rsid w:val="009F7AF7"/>
    <w:rsid w:val="00A024CA"/>
    <w:rsid w:val="00A043CF"/>
    <w:rsid w:val="00A06906"/>
    <w:rsid w:val="00A07602"/>
    <w:rsid w:val="00A11031"/>
    <w:rsid w:val="00A110D4"/>
    <w:rsid w:val="00A1642F"/>
    <w:rsid w:val="00A258D3"/>
    <w:rsid w:val="00A33BE9"/>
    <w:rsid w:val="00A33E8F"/>
    <w:rsid w:val="00A4176C"/>
    <w:rsid w:val="00A43681"/>
    <w:rsid w:val="00A43E29"/>
    <w:rsid w:val="00A45354"/>
    <w:rsid w:val="00A4601D"/>
    <w:rsid w:val="00A46F39"/>
    <w:rsid w:val="00A474DA"/>
    <w:rsid w:val="00A5084A"/>
    <w:rsid w:val="00A527B2"/>
    <w:rsid w:val="00A55995"/>
    <w:rsid w:val="00A55EF0"/>
    <w:rsid w:val="00A56393"/>
    <w:rsid w:val="00A60D4E"/>
    <w:rsid w:val="00A635CE"/>
    <w:rsid w:val="00A65BED"/>
    <w:rsid w:val="00A65D5B"/>
    <w:rsid w:val="00A660C8"/>
    <w:rsid w:val="00A66D10"/>
    <w:rsid w:val="00A677EA"/>
    <w:rsid w:val="00A75839"/>
    <w:rsid w:val="00A7661C"/>
    <w:rsid w:val="00A76FC0"/>
    <w:rsid w:val="00A839C0"/>
    <w:rsid w:val="00A870DB"/>
    <w:rsid w:val="00A917F8"/>
    <w:rsid w:val="00A93FC1"/>
    <w:rsid w:val="00A94567"/>
    <w:rsid w:val="00A95400"/>
    <w:rsid w:val="00AA06B9"/>
    <w:rsid w:val="00AA48AF"/>
    <w:rsid w:val="00AA5EB1"/>
    <w:rsid w:val="00AA641B"/>
    <w:rsid w:val="00AB0FFC"/>
    <w:rsid w:val="00AB13DB"/>
    <w:rsid w:val="00AB224B"/>
    <w:rsid w:val="00AB46EA"/>
    <w:rsid w:val="00AB5DE0"/>
    <w:rsid w:val="00AB6D95"/>
    <w:rsid w:val="00AB6F01"/>
    <w:rsid w:val="00AB7457"/>
    <w:rsid w:val="00AB762B"/>
    <w:rsid w:val="00AB7AA3"/>
    <w:rsid w:val="00AC242D"/>
    <w:rsid w:val="00AC333C"/>
    <w:rsid w:val="00AC33D8"/>
    <w:rsid w:val="00AC4F7C"/>
    <w:rsid w:val="00AC66D0"/>
    <w:rsid w:val="00AC6B96"/>
    <w:rsid w:val="00AC77FF"/>
    <w:rsid w:val="00AD4887"/>
    <w:rsid w:val="00AD5BFB"/>
    <w:rsid w:val="00AD648C"/>
    <w:rsid w:val="00AE1A3E"/>
    <w:rsid w:val="00AE5476"/>
    <w:rsid w:val="00AE5D0C"/>
    <w:rsid w:val="00AE7180"/>
    <w:rsid w:val="00AF347C"/>
    <w:rsid w:val="00B003B5"/>
    <w:rsid w:val="00B01299"/>
    <w:rsid w:val="00B062D8"/>
    <w:rsid w:val="00B07583"/>
    <w:rsid w:val="00B12585"/>
    <w:rsid w:val="00B22597"/>
    <w:rsid w:val="00B23C6F"/>
    <w:rsid w:val="00B25D9D"/>
    <w:rsid w:val="00B262F0"/>
    <w:rsid w:val="00B3483E"/>
    <w:rsid w:val="00B3546E"/>
    <w:rsid w:val="00B40269"/>
    <w:rsid w:val="00B419AD"/>
    <w:rsid w:val="00B42A77"/>
    <w:rsid w:val="00B44756"/>
    <w:rsid w:val="00B4516B"/>
    <w:rsid w:val="00B47FD1"/>
    <w:rsid w:val="00B5379A"/>
    <w:rsid w:val="00B548AD"/>
    <w:rsid w:val="00B54E44"/>
    <w:rsid w:val="00B555F2"/>
    <w:rsid w:val="00B565C1"/>
    <w:rsid w:val="00B60232"/>
    <w:rsid w:val="00B60BEE"/>
    <w:rsid w:val="00B64F94"/>
    <w:rsid w:val="00B65B16"/>
    <w:rsid w:val="00B6685E"/>
    <w:rsid w:val="00B67A77"/>
    <w:rsid w:val="00B71C73"/>
    <w:rsid w:val="00B71D18"/>
    <w:rsid w:val="00B72F76"/>
    <w:rsid w:val="00B73468"/>
    <w:rsid w:val="00B760AB"/>
    <w:rsid w:val="00B8290E"/>
    <w:rsid w:val="00B9473E"/>
    <w:rsid w:val="00B96518"/>
    <w:rsid w:val="00B971C5"/>
    <w:rsid w:val="00B97862"/>
    <w:rsid w:val="00B97CA2"/>
    <w:rsid w:val="00BA23F4"/>
    <w:rsid w:val="00BA541E"/>
    <w:rsid w:val="00BA78F8"/>
    <w:rsid w:val="00BB056A"/>
    <w:rsid w:val="00BB6E67"/>
    <w:rsid w:val="00BC2B4C"/>
    <w:rsid w:val="00BC2BC0"/>
    <w:rsid w:val="00BC2E6C"/>
    <w:rsid w:val="00BD4AE8"/>
    <w:rsid w:val="00BD5E88"/>
    <w:rsid w:val="00BD79FF"/>
    <w:rsid w:val="00BE0607"/>
    <w:rsid w:val="00BE15AD"/>
    <w:rsid w:val="00BE1F78"/>
    <w:rsid w:val="00BE22A1"/>
    <w:rsid w:val="00BE2A1A"/>
    <w:rsid w:val="00BE3811"/>
    <w:rsid w:val="00BE5B24"/>
    <w:rsid w:val="00BF1A2B"/>
    <w:rsid w:val="00BF273F"/>
    <w:rsid w:val="00BF5C93"/>
    <w:rsid w:val="00C03BD9"/>
    <w:rsid w:val="00C03DCD"/>
    <w:rsid w:val="00C04A17"/>
    <w:rsid w:val="00C05ADD"/>
    <w:rsid w:val="00C06CDF"/>
    <w:rsid w:val="00C106DB"/>
    <w:rsid w:val="00C10F55"/>
    <w:rsid w:val="00C1106C"/>
    <w:rsid w:val="00C22E60"/>
    <w:rsid w:val="00C23B94"/>
    <w:rsid w:val="00C25A3F"/>
    <w:rsid w:val="00C27DC5"/>
    <w:rsid w:val="00C30B19"/>
    <w:rsid w:val="00C30EB5"/>
    <w:rsid w:val="00C33A4F"/>
    <w:rsid w:val="00C3493B"/>
    <w:rsid w:val="00C3514A"/>
    <w:rsid w:val="00C3515D"/>
    <w:rsid w:val="00C35E04"/>
    <w:rsid w:val="00C35FCA"/>
    <w:rsid w:val="00C40A84"/>
    <w:rsid w:val="00C414AC"/>
    <w:rsid w:val="00C43B86"/>
    <w:rsid w:val="00C44BAF"/>
    <w:rsid w:val="00C469B2"/>
    <w:rsid w:val="00C46DC3"/>
    <w:rsid w:val="00C4709E"/>
    <w:rsid w:val="00C50A05"/>
    <w:rsid w:val="00C560F5"/>
    <w:rsid w:val="00C5780B"/>
    <w:rsid w:val="00C6305F"/>
    <w:rsid w:val="00C65959"/>
    <w:rsid w:val="00C67219"/>
    <w:rsid w:val="00C73E94"/>
    <w:rsid w:val="00C804BB"/>
    <w:rsid w:val="00C83279"/>
    <w:rsid w:val="00C8429C"/>
    <w:rsid w:val="00C87B73"/>
    <w:rsid w:val="00C91208"/>
    <w:rsid w:val="00C91D64"/>
    <w:rsid w:val="00C9330B"/>
    <w:rsid w:val="00C95130"/>
    <w:rsid w:val="00CA0385"/>
    <w:rsid w:val="00CA0433"/>
    <w:rsid w:val="00CA2A03"/>
    <w:rsid w:val="00CA2BDD"/>
    <w:rsid w:val="00CA4579"/>
    <w:rsid w:val="00CA6B57"/>
    <w:rsid w:val="00CA7529"/>
    <w:rsid w:val="00CB3F0E"/>
    <w:rsid w:val="00CC14B5"/>
    <w:rsid w:val="00CC215F"/>
    <w:rsid w:val="00CC2970"/>
    <w:rsid w:val="00CC2A7A"/>
    <w:rsid w:val="00CC30FD"/>
    <w:rsid w:val="00CC3F15"/>
    <w:rsid w:val="00CC794B"/>
    <w:rsid w:val="00CD241A"/>
    <w:rsid w:val="00CD3002"/>
    <w:rsid w:val="00CD3B01"/>
    <w:rsid w:val="00CD5C37"/>
    <w:rsid w:val="00CE0205"/>
    <w:rsid w:val="00CE0EF6"/>
    <w:rsid w:val="00CE10C5"/>
    <w:rsid w:val="00CE4E22"/>
    <w:rsid w:val="00CF04D2"/>
    <w:rsid w:val="00CF2E5A"/>
    <w:rsid w:val="00CF337B"/>
    <w:rsid w:val="00CF52F8"/>
    <w:rsid w:val="00CF6CEC"/>
    <w:rsid w:val="00D02BC9"/>
    <w:rsid w:val="00D0364E"/>
    <w:rsid w:val="00D059BA"/>
    <w:rsid w:val="00D05A44"/>
    <w:rsid w:val="00D05B3A"/>
    <w:rsid w:val="00D10714"/>
    <w:rsid w:val="00D11EB8"/>
    <w:rsid w:val="00D12789"/>
    <w:rsid w:val="00D20814"/>
    <w:rsid w:val="00D2227A"/>
    <w:rsid w:val="00D22D45"/>
    <w:rsid w:val="00D2455F"/>
    <w:rsid w:val="00D276D8"/>
    <w:rsid w:val="00D30728"/>
    <w:rsid w:val="00D307EF"/>
    <w:rsid w:val="00D32EAA"/>
    <w:rsid w:val="00D43B7A"/>
    <w:rsid w:val="00D44560"/>
    <w:rsid w:val="00D47861"/>
    <w:rsid w:val="00D525B3"/>
    <w:rsid w:val="00D52F59"/>
    <w:rsid w:val="00D56C93"/>
    <w:rsid w:val="00D6084C"/>
    <w:rsid w:val="00D6364D"/>
    <w:rsid w:val="00D64877"/>
    <w:rsid w:val="00D70581"/>
    <w:rsid w:val="00D73CE7"/>
    <w:rsid w:val="00D80694"/>
    <w:rsid w:val="00D84FD9"/>
    <w:rsid w:val="00D850AA"/>
    <w:rsid w:val="00D857AD"/>
    <w:rsid w:val="00D86167"/>
    <w:rsid w:val="00D86CF7"/>
    <w:rsid w:val="00D87FE3"/>
    <w:rsid w:val="00D911F1"/>
    <w:rsid w:val="00D92C4C"/>
    <w:rsid w:val="00D96627"/>
    <w:rsid w:val="00D9694F"/>
    <w:rsid w:val="00D96FD5"/>
    <w:rsid w:val="00DA0D8F"/>
    <w:rsid w:val="00DA218C"/>
    <w:rsid w:val="00DA30A9"/>
    <w:rsid w:val="00DA3DB0"/>
    <w:rsid w:val="00DA4CBC"/>
    <w:rsid w:val="00DA6249"/>
    <w:rsid w:val="00DA655E"/>
    <w:rsid w:val="00DB0116"/>
    <w:rsid w:val="00DB2680"/>
    <w:rsid w:val="00DB3689"/>
    <w:rsid w:val="00DB484B"/>
    <w:rsid w:val="00DB743B"/>
    <w:rsid w:val="00DC0B37"/>
    <w:rsid w:val="00DC7401"/>
    <w:rsid w:val="00DC7C8E"/>
    <w:rsid w:val="00DD1530"/>
    <w:rsid w:val="00DD62B6"/>
    <w:rsid w:val="00DD6CD6"/>
    <w:rsid w:val="00DD727F"/>
    <w:rsid w:val="00DE0558"/>
    <w:rsid w:val="00DE4C5C"/>
    <w:rsid w:val="00DE5C09"/>
    <w:rsid w:val="00DF080A"/>
    <w:rsid w:val="00DF252C"/>
    <w:rsid w:val="00DF6888"/>
    <w:rsid w:val="00E009B2"/>
    <w:rsid w:val="00E02640"/>
    <w:rsid w:val="00E02B94"/>
    <w:rsid w:val="00E02F8A"/>
    <w:rsid w:val="00E04CEC"/>
    <w:rsid w:val="00E04D7C"/>
    <w:rsid w:val="00E05A00"/>
    <w:rsid w:val="00E0665E"/>
    <w:rsid w:val="00E11143"/>
    <w:rsid w:val="00E11C23"/>
    <w:rsid w:val="00E13822"/>
    <w:rsid w:val="00E1385E"/>
    <w:rsid w:val="00E13E9A"/>
    <w:rsid w:val="00E13FED"/>
    <w:rsid w:val="00E152F0"/>
    <w:rsid w:val="00E15FB0"/>
    <w:rsid w:val="00E160D7"/>
    <w:rsid w:val="00E20DE8"/>
    <w:rsid w:val="00E248E0"/>
    <w:rsid w:val="00E24A69"/>
    <w:rsid w:val="00E268CF"/>
    <w:rsid w:val="00E26E78"/>
    <w:rsid w:val="00E30FD1"/>
    <w:rsid w:val="00E31939"/>
    <w:rsid w:val="00E3299B"/>
    <w:rsid w:val="00E33E1E"/>
    <w:rsid w:val="00E34306"/>
    <w:rsid w:val="00E35A0E"/>
    <w:rsid w:val="00E3762D"/>
    <w:rsid w:val="00E47C38"/>
    <w:rsid w:val="00E55F41"/>
    <w:rsid w:val="00E6072A"/>
    <w:rsid w:val="00E62E63"/>
    <w:rsid w:val="00E64F2E"/>
    <w:rsid w:val="00E67401"/>
    <w:rsid w:val="00E73A31"/>
    <w:rsid w:val="00E73DA9"/>
    <w:rsid w:val="00E76396"/>
    <w:rsid w:val="00E77006"/>
    <w:rsid w:val="00E82A30"/>
    <w:rsid w:val="00E83998"/>
    <w:rsid w:val="00E86D7A"/>
    <w:rsid w:val="00E87395"/>
    <w:rsid w:val="00E8777E"/>
    <w:rsid w:val="00E878E0"/>
    <w:rsid w:val="00E87935"/>
    <w:rsid w:val="00E908CA"/>
    <w:rsid w:val="00E92DBB"/>
    <w:rsid w:val="00E94011"/>
    <w:rsid w:val="00E94A95"/>
    <w:rsid w:val="00E954FF"/>
    <w:rsid w:val="00E96599"/>
    <w:rsid w:val="00E97002"/>
    <w:rsid w:val="00EA0A8F"/>
    <w:rsid w:val="00EA17FC"/>
    <w:rsid w:val="00EA2688"/>
    <w:rsid w:val="00EA2E5A"/>
    <w:rsid w:val="00EB0CE2"/>
    <w:rsid w:val="00EB3840"/>
    <w:rsid w:val="00EB7D3F"/>
    <w:rsid w:val="00EC1105"/>
    <w:rsid w:val="00EC1642"/>
    <w:rsid w:val="00EC37F9"/>
    <w:rsid w:val="00EC55B2"/>
    <w:rsid w:val="00ED01D6"/>
    <w:rsid w:val="00ED0373"/>
    <w:rsid w:val="00ED2216"/>
    <w:rsid w:val="00ED3D2D"/>
    <w:rsid w:val="00ED4142"/>
    <w:rsid w:val="00ED52E6"/>
    <w:rsid w:val="00ED5DBA"/>
    <w:rsid w:val="00EE0629"/>
    <w:rsid w:val="00EE21BA"/>
    <w:rsid w:val="00EE3EA0"/>
    <w:rsid w:val="00EE43DC"/>
    <w:rsid w:val="00EE4808"/>
    <w:rsid w:val="00EE5535"/>
    <w:rsid w:val="00EF0C44"/>
    <w:rsid w:val="00EF49FF"/>
    <w:rsid w:val="00EF54F0"/>
    <w:rsid w:val="00EF785D"/>
    <w:rsid w:val="00F02CE8"/>
    <w:rsid w:val="00F05E3A"/>
    <w:rsid w:val="00F06511"/>
    <w:rsid w:val="00F06D17"/>
    <w:rsid w:val="00F06DC3"/>
    <w:rsid w:val="00F0703C"/>
    <w:rsid w:val="00F07370"/>
    <w:rsid w:val="00F10A6A"/>
    <w:rsid w:val="00F14261"/>
    <w:rsid w:val="00F146EA"/>
    <w:rsid w:val="00F16AB1"/>
    <w:rsid w:val="00F210F5"/>
    <w:rsid w:val="00F21230"/>
    <w:rsid w:val="00F21C87"/>
    <w:rsid w:val="00F23D36"/>
    <w:rsid w:val="00F3128E"/>
    <w:rsid w:val="00F313FE"/>
    <w:rsid w:val="00F32D5F"/>
    <w:rsid w:val="00F36A35"/>
    <w:rsid w:val="00F41541"/>
    <w:rsid w:val="00F505E3"/>
    <w:rsid w:val="00F545F4"/>
    <w:rsid w:val="00F562D9"/>
    <w:rsid w:val="00F63136"/>
    <w:rsid w:val="00F65880"/>
    <w:rsid w:val="00F66E59"/>
    <w:rsid w:val="00F72404"/>
    <w:rsid w:val="00F74023"/>
    <w:rsid w:val="00F748E1"/>
    <w:rsid w:val="00F75519"/>
    <w:rsid w:val="00F75A10"/>
    <w:rsid w:val="00F75D5F"/>
    <w:rsid w:val="00F761FD"/>
    <w:rsid w:val="00F772B9"/>
    <w:rsid w:val="00F8125A"/>
    <w:rsid w:val="00F82F84"/>
    <w:rsid w:val="00F83471"/>
    <w:rsid w:val="00F83991"/>
    <w:rsid w:val="00F8429D"/>
    <w:rsid w:val="00F84467"/>
    <w:rsid w:val="00F85D04"/>
    <w:rsid w:val="00F90FBD"/>
    <w:rsid w:val="00F92D13"/>
    <w:rsid w:val="00F9422F"/>
    <w:rsid w:val="00F95547"/>
    <w:rsid w:val="00F956BF"/>
    <w:rsid w:val="00FA096F"/>
    <w:rsid w:val="00FA2302"/>
    <w:rsid w:val="00FA26DC"/>
    <w:rsid w:val="00FA7497"/>
    <w:rsid w:val="00FB5139"/>
    <w:rsid w:val="00FC0223"/>
    <w:rsid w:val="00FC4870"/>
    <w:rsid w:val="00FC658C"/>
    <w:rsid w:val="00FC69CC"/>
    <w:rsid w:val="00FC772F"/>
    <w:rsid w:val="00FC7CD3"/>
    <w:rsid w:val="00FD0187"/>
    <w:rsid w:val="00FD2C68"/>
    <w:rsid w:val="00FD3A92"/>
    <w:rsid w:val="00FD5254"/>
    <w:rsid w:val="00FD7FB2"/>
    <w:rsid w:val="00FE3AC7"/>
    <w:rsid w:val="00FE5AF6"/>
    <w:rsid w:val="00FF2028"/>
    <w:rsid w:val="00FF258A"/>
    <w:rsid w:val="00FF5727"/>
    <w:rsid w:val="00FF7A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CA781"/>
  <w15:chartTrackingRefBased/>
  <w15:docId w15:val="{F8D041E7-1F6B-6245-AA83-D19A5589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nivers" w:eastAsiaTheme="minorHAnsi" w:hAnsi="Univers" w:cs="B Nazanin"/>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030"/>
    <w:rPr>
      <w:rFonts w:ascii="Times New Roman" w:eastAsia="Times New Roman" w:hAnsi="Times New Roman" w:cs="Times New Roman"/>
      <w:sz w:val="24"/>
    </w:rPr>
  </w:style>
  <w:style w:type="paragraph" w:styleId="Heading1">
    <w:name w:val="heading 1"/>
    <w:basedOn w:val="Normal"/>
    <w:next w:val="Normal"/>
    <w:link w:val="Heading1Char"/>
    <w:qFormat/>
    <w:rsid w:val="00F772B9"/>
    <w:pPr>
      <w:keepNext/>
      <w:bidi/>
      <w:jc w:val="center"/>
      <w:outlineLvl w:val="0"/>
    </w:pPr>
    <w:rPr>
      <w:rFonts w:ascii="Univers" w:eastAsiaTheme="minorHAnsi" w:hAnsi="Univers"/>
      <w:b/>
      <w:bCs/>
      <w:sz w:val="20"/>
      <w:lang w:val="x-none" w:eastAsia="x-none" w:bidi="fa-IR"/>
    </w:rPr>
  </w:style>
  <w:style w:type="paragraph" w:styleId="Heading2">
    <w:name w:val="heading 2"/>
    <w:basedOn w:val="Normal"/>
    <w:next w:val="Normal"/>
    <w:link w:val="Heading2Char"/>
    <w:uiPriority w:val="9"/>
    <w:unhideWhenUsed/>
    <w:qFormat/>
    <w:rsid w:val="00185C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3E29"/>
    <w:pPr>
      <w:keepNext/>
      <w:keepLines/>
      <w:bidi/>
      <w:spacing w:before="40"/>
      <w:outlineLvl w:val="2"/>
    </w:pPr>
    <w:rPr>
      <w:rFonts w:asciiTheme="majorHAnsi" w:eastAsiaTheme="majorEastAsia" w:hAnsiTheme="majorHAnsi" w:cstheme="majorBidi"/>
      <w:color w:val="1F3763" w:themeColor="accent1" w:themeShade="7F"/>
      <w:sz w:val="20"/>
    </w:rPr>
  </w:style>
  <w:style w:type="paragraph" w:styleId="Heading5">
    <w:name w:val="heading 5"/>
    <w:basedOn w:val="Normal"/>
    <w:next w:val="Normal"/>
    <w:link w:val="Heading5Char"/>
    <w:uiPriority w:val="9"/>
    <w:semiHidden/>
    <w:unhideWhenUsed/>
    <w:qFormat/>
    <w:rsid w:val="00A43E29"/>
    <w:pPr>
      <w:keepNext/>
      <w:keepLines/>
      <w:bidi/>
      <w:spacing w:before="40"/>
      <w:outlineLvl w:val="4"/>
    </w:pPr>
    <w:rPr>
      <w:rFonts w:asciiTheme="majorHAnsi" w:eastAsiaTheme="majorEastAsia" w:hAnsiTheme="majorHAnsi" w:cstheme="majorBidi"/>
      <w:color w:val="2F5496" w:themeColor="accent1" w:themeShade="BF"/>
      <w:sz w:val="20"/>
    </w:rPr>
  </w:style>
  <w:style w:type="paragraph" w:styleId="Heading6">
    <w:name w:val="heading 6"/>
    <w:basedOn w:val="Normal"/>
    <w:next w:val="Normal"/>
    <w:link w:val="Heading6Char"/>
    <w:uiPriority w:val="9"/>
    <w:semiHidden/>
    <w:unhideWhenUsed/>
    <w:qFormat/>
    <w:rsid w:val="00A43E29"/>
    <w:pPr>
      <w:keepNext/>
      <w:keepLines/>
      <w:bidi/>
      <w:spacing w:before="40"/>
      <w:outlineLvl w:val="5"/>
    </w:pPr>
    <w:rPr>
      <w:rFonts w:asciiTheme="majorHAnsi" w:eastAsiaTheme="majorEastAsia" w:hAnsiTheme="majorHAnsi" w:cstheme="majorBidi"/>
      <w:color w:val="1F3763" w:themeColor="accent1"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5CA"/>
    <w:pPr>
      <w:bidi/>
      <w:jc w:val="center"/>
    </w:pPr>
    <w:rPr>
      <w:rFonts w:ascii="Univers" w:eastAsiaTheme="minorHAnsi" w:hAnsi="Univers"/>
      <w:b/>
      <w:bCs/>
      <w:sz w:val="20"/>
      <w:szCs w:val="52"/>
      <w:lang w:val="x-none" w:eastAsia="x-none" w:bidi="fa-IR"/>
    </w:rPr>
  </w:style>
  <w:style w:type="character" w:customStyle="1" w:styleId="TitleChar">
    <w:name w:val="Title Char"/>
    <w:basedOn w:val="DefaultParagraphFont"/>
    <w:link w:val="Title"/>
    <w:rsid w:val="004915CA"/>
    <w:rPr>
      <w:rFonts w:ascii="Univers" w:eastAsia="Times New Roman" w:hAnsi="Univers" w:cs="Times New Roman"/>
      <w:b/>
      <w:bCs/>
      <w:szCs w:val="52"/>
      <w:lang w:val="x-none" w:eastAsia="x-none" w:bidi="fa-IR"/>
    </w:rPr>
  </w:style>
  <w:style w:type="paragraph" w:styleId="Caption">
    <w:name w:val="caption"/>
    <w:basedOn w:val="Normal"/>
    <w:next w:val="Normal"/>
    <w:qFormat/>
    <w:rsid w:val="00F772B9"/>
    <w:pPr>
      <w:bidi/>
      <w:jc w:val="center"/>
    </w:pPr>
    <w:rPr>
      <w:rFonts w:ascii="Univers" w:eastAsiaTheme="minorHAnsi" w:hAnsi="Univers" w:cs="Titr"/>
      <w:b/>
      <w:bCs/>
      <w:sz w:val="20"/>
    </w:rPr>
  </w:style>
  <w:style w:type="character" w:customStyle="1" w:styleId="Heading1Char">
    <w:name w:val="Heading 1 Char"/>
    <w:basedOn w:val="DefaultParagraphFont"/>
    <w:link w:val="Heading1"/>
    <w:rsid w:val="00F772B9"/>
    <w:rPr>
      <w:rFonts w:ascii="Univers" w:eastAsia="Times New Roman" w:hAnsi="Univers" w:cs="Times New Roman"/>
      <w:b/>
      <w:bCs/>
      <w:lang w:val="x-none" w:eastAsia="x-none" w:bidi="fa-IR"/>
    </w:rPr>
  </w:style>
  <w:style w:type="character" w:styleId="Hyperlink">
    <w:name w:val="Hyperlink"/>
    <w:uiPriority w:val="99"/>
    <w:unhideWhenUsed/>
    <w:rsid w:val="00F772B9"/>
    <w:rPr>
      <w:color w:val="0000FF"/>
      <w:u w:val="single"/>
    </w:rPr>
  </w:style>
  <w:style w:type="paragraph" w:styleId="Footer">
    <w:name w:val="footer"/>
    <w:basedOn w:val="Normal"/>
    <w:link w:val="FooterChar"/>
    <w:uiPriority w:val="99"/>
    <w:unhideWhenUsed/>
    <w:rsid w:val="00C6305F"/>
    <w:pPr>
      <w:tabs>
        <w:tab w:val="center" w:pos="4680"/>
        <w:tab w:val="right" w:pos="9360"/>
      </w:tabs>
      <w:bidi/>
    </w:pPr>
    <w:rPr>
      <w:rFonts w:ascii="Univers" w:eastAsiaTheme="minorHAnsi" w:hAnsi="Univers" w:cs="B Nazanin"/>
      <w:sz w:val="20"/>
    </w:rPr>
  </w:style>
  <w:style w:type="character" w:customStyle="1" w:styleId="FooterChar">
    <w:name w:val="Footer Char"/>
    <w:basedOn w:val="DefaultParagraphFont"/>
    <w:link w:val="Footer"/>
    <w:uiPriority w:val="99"/>
    <w:rsid w:val="00C6305F"/>
    <w:rPr>
      <w:rFonts w:ascii="Univers" w:eastAsia="Times New Roman" w:hAnsi="Univers" w:cs="Yagut"/>
      <w:lang w:val="en-US"/>
    </w:rPr>
  </w:style>
  <w:style w:type="character" w:styleId="PageNumber">
    <w:name w:val="page number"/>
    <w:basedOn w:val="DefaultParagraphFont"/>
    <w:uiPriority w:val="99"/>
    <w:semiHidden/>
    <w:unhideWhenUsed/>
    <w:rsid w:val="00C6305F"/>
  </w:style>
  <w:style w:type="paragraph" w:styleId="FootnoteText">
    <w:name w:val="footnote text"/>
    <w:basedOn w:val="Normal"/>
    <w:link w:val="FootnoteTextChar"/>
    <w:uiPriority w:val="99"/>
    <w:semiHidden/>
    <w:unhideWhenUsed/>
    <w:rsid w:val="00B3483E"/>
    <w:pPr>
      <w:bidi/>
    </w:pPr>
    <w:rPr>
      <w:rFonts w:ascii="Univers" w:eastAsiaTheme="minorHAnsi" w:hAnsi="Univers" w:cs="B Nazanin"/>
      <w:sz w:val="20"/>
      <w:szCs w:val="20"/>
    </w:rPr>
  </w:style>
  <w:style w:type="character" w:customStyle="1" w:styleId="FootnoteTextChar">
    <w:name w:val="Footnote Text Char"/>
    <w:basedOn w:val="DefaultParagraphFont"/>
    <w:link w:val="FootnoteText"/>
    <w:uiPriority w:val="99"/>
    <w:semiHidden/>
    <w:rsid w:val="00B3483E"/>
    <w:rPr>
      <w:rFonts w:ascii="Univers" w:eastAsia="Times New Roman" w:hAnsi="Univers" w:cs="Yagut"/>
      <w:sz w:val="20"/>
      <w:szCs w:val="20"/>
      <w:lang w:val="en-US"/>
    </w:rPr>
  </w:style>
  <w:style w:type="character" w:styleId="FootnoteReference">
    <w:name w:val="footnote reference"/>
    <w:basedOn w:val="DefaultParagraphFont"/>
    <w:uiPriority w:val="99"/>
    <w:semiHidden/>
    <w:unhideWhenUsed/>
    <w:rsid w:val="00B3483E"/>
    <w:rPr>
      <w:vertAlign w:val="superscript"/>
    </w:rPr>
  </w:style>
  <w:style w:type="paragraph" w:styleId="NormalWeb">
    <w:name w:val="Normal (Web)"/>
    <w:basedOn w:val="Normal"/>
    <w:uiPriority w:val="99"/>
    <w:unhideWhenUsed/>
    <w:rsid w:val="00B3483E"/>
    <w:pPr>
      <w:spacing w:before="100" w:beforeAutospacing="1" w:after="100" w:afterAutospacing="1"/>
    </w:pPr>
    <w:rPr>
      <w:rFonts w:eastAsiaTheme="minorHAnsi"/>
      <w:sz w:val="20"/>
    </w:rPr>
  </w:style>
  <w:style w:type="paragraph" w:styleId="ListParagraph">
    <w:name w:val="List Paragraph"/>
    <w:basedOn w:val="Normal"/>
    <w:uiPriority w:val="34"/>
    <w:qFormat/>
    <w:rsid w:val="00B42A7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39"/>
    <w:rsid w:val="009F0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F03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F03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F03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F03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039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F039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9F039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F039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9F0399"/>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5">
    <w:name w:val="Grid Table 1 Light Accent 5"/>
    <w:basedOn w:val="TableNormal"/>
    <w:uiPriority w:val="46"/>
    <w:rsid w:val="009F0399"/>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039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F75A1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3Char">
    <w:name w:val="Heading 3 Char"/>
    <w:basedOn w:val="DefaultParagraphFont"/>
    <w:link w:val="Heading3"/>
    <w:uiPriority w:val="9"/>
    <w:rsid w:val="00A43E29"/>
    <w:rPr>
      <w:rFonts w:asciiTheme="majorHAnsi" w:eastAsiaTheme="majorEastAsia" w:hAnsiTheme="majorHAnsi" w:cstheme="majorBidi"/>
      <w:color w:val="1F3763" w:themeColor="accent1" w:themeShade="7F"/>
      <w:lang w:val="en-US"/>
    </w:rPr>
  </w:style>
  <w:style w:type="character" w:customStyle="1" w:styleId="Heading5Char">
    <w:name w:val="Heading 5 Char"/>
    <w:basedOn w:val="DefaultParagraphFont"/>
    <w:link w:val="Heading5"/>
    <w:uiPriority w:val="9"/>
    <w:semiHidden/>
    <w:rsid w:val="00A43E2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43E29"/>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
    <w:rsid w:val="00A43E29"/>
    <w:pPr>
      <w:bidi/>
    </w:pPr>
    <w:rPr>
      <w:rFonts w:ascii="Univers" w:eastAsiaTheme="minorHAnsi" w:hAnsi="Univers"/>
      <w:b/>
      <w:bCs/>
      <w:sz w:val="20"/>
      <w:lang w:val="x-none" w:eastAsia="x-none" w:bidi="fa-IR"/>
    </w:rPr>
  </w:style>
  <w:style w:type="character" w:customStyle="1" w:styleId="BodyTextChar">
    <w:name w:val="Body Text Char"/>
    <w:basedOn w:val="DefaultParagraphFont"/>
    <w:link w:val="BodyText"/>
    <w:rsid w:val="00A43E29"/>
    <w:rPr>
      <w:rFonts w:ascii="Univers" w:eastAsia="Times New Roman" w:hAnsi="Univers" w:cs="Times New Roman"/>
      <w:b/>
      <w:bCs/>
      <w:lang w:val="x-none" w:eastAsia="x-none" w:bidi="fa-IR"/>
    </w:rPr>
  </w:style>
  <w:style w:type="paragraph" w:styleId="Header">
    <w:name w:val="header"/>
    <w:basedOn w:val="Normal"/>
    <w:link w:val="HeaderChar"/>
    <w:uiPriority w:val="99"/>
    <w:unhideWhenUsed/>
    <w:rsid w:val="00500D09"/>
    <w:pPr>
      <w:tabs>
        <w:tab w:val="center" w:pos="4680"/>
        <w:tab w:val="right" w:pos="9360"/>
      </w:tabs>
      <w:bidi/>
    </w:pPr>
    <w:rPr>
      <w:rFonts w:ascii="Univers" w:eastAsiaTheme="minorHAnsi" w:hAnsi="Univers" w:cs="B Nazanin"/>
      <w:sz w:val="20"/>
    </w:rPr>
  </w:style>
  <w:style w:type="character" w:customStyle="1" w:styleId="HeaderChar">
    <w:name w:val="Header Char"/>
    <w:basedOn w:val="DefaultParagraphFont"/>
    <w:link w:val="Header"/>
    <w:uiPriority w:val="99"/>
    <w:rsid w:val="00500D09"/>
    <w:rPr>
      <w:rFonts w:ascii="Univers" w:eastAsia="Times New Roman" w:hAnsi="Univers" w:cs="Yagut"/>
      <w:lang w:val="en-US"/>
    </w:rPr>
  </w:style>
  <w:style w:type="paragraph" w:customStyle="1" w:styleId="EndNoteBibliographyTitle">
    <w:name w:val="EndNote Bibliography Title"/>
    <w:basedOn w:val="Normal"/>
    <w:link w:val="EndNoteBibliographyTitleChar"/>
    <w:rsid w:val="00E248E0"/>
    <w:pPr>
      <w:bidi/>
      <w:jc w:val="center"/>
    </w:pPr>
    <w:rPr>
      <w:rFonts w:ascii="Univers" w:eastAsiaTheme="minorHAnsi" w:hAnsi="Univers" w:cs="B Nazanin"/>
    </w:rPr>
  </w:style>
  <w:style w:type="character" w:customStyle="1" w:styleId="EndNoteBibliographyTitleChar">
    <w:name w:val="EndNote Bibliography Title Char"/>
    <w:basedOn w:val="DefaultParagraphFont"/>
    <w:link w:val="EndNoteBibliographyTitle"/>
    <w:rsid w:val="00E248E0"/>
    <w:rPr>
      <w:sz w:val="24"/>
    </w:rPr>
  </w:style>
  <w:style w:type="paragraph" w:customStyle="1" w:styleId="EndNoteBibliography">
    <w:name w:val="EndNote Bibliography"/>
    <w:basedOn w:val="Normal"/>
    <w:link w:val="EndNoteBibliographyChar"/>
    <w:rsid w:val="00E248E0"/>
    <w:pPr>
      <w:bidi/>
      <w:jc w:val="both"/>
    </w:pPr>
    <w:rPr>
      <w:rFonts w:ascii="Univers" w:eastAsiaTheme="minorHAnsi" w:hAnsi="Univers" w:cs="B Nazanin"/>
    </w:rPr>
  </w:style>
  <w:style w:type="character" w:customStyle="1" w:styleId="EndNoteBibliographyChar">
    <w:name w:val="EndNote Bibliography Char"/>
    <w:basedOn w:val="DefaultParagraphFont"/>
    <w:link w:val="EndNoteBibliography"/>
    <w:rsid w:val="00E248E0"/>
    <w:rPr>
      <w:sz w:val="24"/>
    </w:rPr>
  </w:style>
  <w:style w:type="paragraph" w:styleId="BalloonText">
    <w:name w:val="Balloon Text"/>
    <w:basedOn w:val="Normal"/>
    <w:link w:val="BalloonTextChar"/>
    <w:uiPriority w:val="99"/>
    <w:semiHidden/>
    <w:unhideWhenUsed/>
    <w:rsid w:val="00D87FE3"/>
    <w:pPr>
      <w:bidi/>
    </w:pPr>
    <w:rPr>
      <w:rFonts w:eastAsiaTheme="minorHAnsi"/>
      <w:sz w:val="18"/>
      <w:szCs w:val="18"/>
    </w:rPr>
  </w:style>
  <w:style w:type="character" w:customStyle="1" w:styleId="BalloonTextChar">
    <w:name w:val="Balloon Text Char"/>
    <w:basedOn w:val="DefaultParagraphFont"/>
    <w:link w:val="BalloonText"/>
    <w:uiPriority w:val="99"/>
    <w:semiHidden/>
    <w:rsid w:val="00D87FE3"/>
    <w:rPr>
      <w:rFonts w:ascii="Times New Roman" w:eastAsia="Times New Roman" w:hAnsi="Times New Roman" w:cs="Times New Roman"/>
      <w:sz w:val="18"/>
      <w:szCs w:val="18"/>
      <w:lang w:val="en-US"/>
    </w:rPr>
  </w:style>
  <w:style w:type="character" w:styleId="CommentReference">
    <w:name w:val="annotation reference"/>
    <w:basedOn w:val="DefaultParagraphFont"/>
    <w:uiPriority w:val="99"/>
    <w:semiHidden/>
    <w:unhideWhenUsed/>
    <w:rsid w:val="00602DA9"/>
    <w:rPr>
      <w:sz w:val="16"/>
      <w:szCs w:val="16"/>
    </w:rPr>
  </w:style>
  <w:style w:type="paragraph" w:styleId="CommentText">
    <w:name w:val="annotation text"/>
    <w:basedOn w:val="Normal"/>
    <w:link w:val="CommentTextChar"/>
    <w:uiPriority w:val="99"/>
    <w:semiHidden/>
    <w:unhideWhenUsed/>
    <w:rsid w:val="00602DA9"/>
    <w:pPr>
      <w:bidi/>
    </w:pPr>
    <w:rPr>
      <w:rFonts w:ascii="Univers" w:eastAsiaTheme="minorHAnsi" w:hAnsi="Univers" w:cs="B Nazanin"/>
      <w:sz w:val="20"/>
      <w:szCs w:val="20"/>
    </w:rPr>
  </w:style>
  <w:style w:type="character" w:customStyle="1" w:styleId="CommentTextChar">
    <w:name w:val="Comment Text Char"/>
    <w:basedOn w:val="DefaultParagraphFont"/>
    <w:link w:val="CommentText"/>
    <w:uiPriority w:val="99"/>
    <w:semiHidden/>
    <w:rsid w:val="00602DA9"/>
    <w:rPr>
      <w:rFonts w:ascii="Univers" w:eastAsia="Times New Roman" w:hAnsi="Univers" w:cs="Yagut"/>
      <w:sz w:val="20"/>
      <w:szCs w:val="20"/>
      <w:lang w:val="en-US"/>
    </w:rPr>
  </w:style>
  <w:style w:type="paragraph" w:styleId="CommentSubject">
    <w:name w:val="annotation subject"/>
    <w:basedOn w:val="CommentText"/>
    <w:next w:val="CommentText"/>
    <w:link w:val="CommentSubjectChar"/>
    <w:uiPriority w:val="99"/>
    <w:semiHidden/>
    <w:unhideWhenUsed/>
    <w:rsid w:val="00602DA9"/>
    <w:rPr>
      <w:b/>
      <w:bCs/>
    </w:rPr>
  </w:style>
  <w:style w:type="character" w:customStyle="1" w:styleId="CommentSubjectChar">
    <w:name w:val="Comment Subject Char"/>
    <w:basedOn w:val="CommentTextChar"/>
    <w:link w:val="CommentSubject"/>
    <w:uiPriority w:val="99"/>
    <w:semiHidden/>
    <w:rsid w:val="00602DA9"/>
    <w:rPr>
      <w:rFonts w:ascii="Univers" w:eastAsia="Times New Roman" w:hAnsi="Univers" w:cs="Yagut"/>
      <w:b/>
      <w:bCs/>
      <w:sz w:val="20"/>
      <w:szCs w:val="20"/>
      <w:lang w:val="en-US"/>
    </w:rPr>
  </w:style>
  <w:style w:type="paragraph" w:styleId="Revision">
    <w:name w:val="Revision"/>
    <w:hidden/>
    <w:uiPriority w:val="99"/>
    <w:semiHidden/>
    <w:rsid w:val="00E67401"/>
  </w:style>
  <w:style w:type="paragraph" w:styleId="EndnoteText">
    <w:name w:val="endnote text"/>
    <w:basedOn w:val="Normal"/>
    <w:link w:val="EndnoteTextChar"/>
    <w:uiPriority w:val="99"/>
    <w:semiHidden/>
    <w:unhideWhenUsed/>
    <w:rsid w:val="004A31FC"/>
    <w:rPr>
      <w:szCs w:val="20"/>
    </w:rPr>
  </w:style>
  <w:style w:type="character" w:customStyle="1" w:styleId="EndnoteTextChar">
    <w:name w:val="Endnote Text Char"/>
    <w:basedOn w:val="DefaultParagraphFont"/>
    <w:link w:val="EndnoteText"/>
    <w:uiPriority w:val="99"/>
    <w:semiHidden/>
    <w:rsid w:val="004A31FC"/>
    <w:rPr>
      <w:szCs w:val="20"/>
    </w:rPr>
  </w:style>
  <w:style w:type="character" w:styleId="EndnoteReference">
    <w:name w:val="endnote reference"/>
    <w:basedOn w:val="DefaultParagraphFont"/>
    <w:uiPriority w:val="99"/>
    <w:semiHidden/>
    <w:unhideWhenUsed/>
    <w:rsid w:val="004A31FC"/>
    <w:rPr>
      <w:vertAlign w:val="superscript"/>
    </w:rPr>
  </w:style>
  <w:style w:type="paragraph" w:customStyle="1" w:styleId="ppp">
    <w:name w:val="ppp"/>
    <w:basedOn w:val="Normal"/>
    <w:link w:val="pppChar"/>
    <w:qFormat/>
    <w:rsid w:val="0018228B"/>
    <w:pPr>
      <w:bidi/>
      <w:spacing w:line="276" w:lineRule="auto"/>
      <w:jc w:val="both"/>
    </w:pPr>
    <w:rPr>
      <w:rFonts w:asciiTheme="majorBidi" w:eastAsiaTheme="minorHAnsi" w:hAnsiTheme="majorBidi" w:cs="2  Nazanin"/>
      <w:sz w:val="22"/>
      <w:lang w:bidi="fa-IR"/>
    </w:rPr>
  </w:style>
  <w:style w:type="character" w:customStyle="1" w:styleId="pppChar">
    <w:name w:val="ppp Char"/>
    <w:basedOn w:val="DefaultParagraphFont"/>
    <w:link w:val="ppp"/>
    <w:rsid w:val="0018228B"/>
    <w:rPr>
      <w:rFonts w:asciiTheme="majorBidi" w:hAnsiTheme="majorBidi" w:cs="2  Nazanin"/>
      <w:sz w:val="22"/>
      <w:lang w:bidi="fa-IR"/>
    </w:rPr>
  </w:style>
  <w:style w:type="character" w:styleId="Emphasis">
    <w:name w:val="Emphasis"/>
    <w:basedOn w:val="DefaultParagraphFont"/>
    <w:uiPriority w:val="20"/>
    <w:qFormat/>
    <w:rsid w:val="00B760AB"/>
    <w:rPr>
      <w:i/>
      <w:iCs/>
    </w:rPr>
  </w:style>
  <w:style w:type="character" w:styleId="FollowedHyperlink">
    <w:name w:val="FollowedHyperlink"/>
    <w:basedOn w:val="DefaultParagraphFont"/>
    <w:uiPriority w:val="99"/>
    <w:semiHidden/>
    <w:unhideWhenUsed/>
    <w:rsid w:val="00831F0A"/>
    <w:rPr>
      <w:color w:val="954F72" w:themeColor="followedHyperlink"/>
      <w:u w:val="single"/>
    </w:rPr>
  </w:style>
  <w:style w:type="character" w:customStyle="1" w:styleId="ref-journal">
    <w:name w:val="ref-journal"/>
    <w:basedOn w:val="DefaultParagraphFont"/>
    <w:rsid w:val="003F1602"/>
  </w:style>
  <w:style w:type="character" w:customStyle="1" w:styleId="ref-vol">
    <w:name w:val="ref-vol"/>
    <w:basedOn w:val="DefaultParagraphFont"/>
    <w:rsid w:val="003F1602"/>
  </w:style>
  <w:style w:type="character" w:customStyle="1" w:styleId="highwire-citation-author">
    <w:name w:val="highwire-citation-author"/>
    <w:basedOn w:val="DefaultParagraphFont"/>
    <w:rsid w:val="00535030"/>
  </w:style>
  <w:style w:type="character" w:customStyle="1" w:styleId="nlm-given-names">
    <w:name w:val="nlm-given-names"/>
    <w:basedOn w:val="DefaultParagraphFont"/>
    <w:rsid w:val="00535030"/>
  </w:style>
  <w:style w:type="character" w:customStyle="1" w:styleId="nlm-surname">
    <w:name w:val="nlm-surname"/>
    <w:basedOn w:val="DefaultParagraphFont"/>
    <w:rsid w:val="00535030"/>
  </w:style>
  <w:style w:type="character" w:styleId="PlaceholderText">
    <w:name w:val="Placeholder Text"/>
    <w:basedOn w:val="DefaultParagraphFont"/>
    <w:uiPriority w:val="99"/>
    <w:semiHidden/>
    <w:rsid w:val="00246719"/>
    <w:rPr>
      <w:color w:val="808080"/>
    </w:rPr>
  </w:style>
  <w:style w:type="character" w:customStyle="1" w:styleId="Heading2Char">
    <w:name w:val="Heading 2 Char"/>
    <w:basedOn w:val="DefaultParagraphFont"/>
    <w:link w:val="Heading2"/>
    <w:uiPriority w:val="9"/>
    <w:rsid w:val="00185CE0"/>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5352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53523"/>
    <w:rPr>
      <w:rFonts w:asciiTheme="minorHAnsi" w:eastAsiaTheme="minorEastAsia" w:hAnsiTheme="minorHAnsi" w:cstheme="minorBidi"/>
      <w:sz w:val="22"/>
      <w:szCs w:val="22"/>
    </w:rPr>
  </w:style>
  <w:style w:type="character" w:customStyle="1" w:styleId="button-link-text">
    <w:name w:val="button-link-text"/>
    <w:basedOn w:val="DefaultParagraphFont"/>
    <w:rsid w:val="00370844"/>
  </w:style>
  <w:style w:type="character" w:customStyle="1" w:styleId="react-xocs-alternative-link">
    <w:name w:val="react-xocs-alternative-link"/>
    <w:basedOn w:val="DefaultParagraphFont"/>
    <w:rsid w:val="00370844"/>
  </w:style>
  <w:style w:type="character" w:customStyle="1" w:styleId="given-name">
    <w:name w:val="given-name"/>
    <w:basedOn w:val="DefaultParagraphFont"/>
    <w:rsid w:val="00370844"/>
  </w:style>
  <w:style w:type="character" w:customStyle="1" w:styleId="text">
    <w:name w:val="text"/>
    <w:basedOn w:val="DefaultParagraphFont"/>
    <w:rsid w:val="00370844"/>
  </w:style>
  <w:style w:type="character" w:customStyle="1" w:styleId="author-ref">
    <w:name w:val="author-ref"/>
    <w:basedOn w:val="DefaultParagraphFont"/>
    <w:rsid w:val="00370844"/>
  </w:style>
  <w:style w:type="character" w:customStyle="1" w:styleId="anchor-text">
    <w:name w:val="anchor-text"/>
    <w:basedOn w:val="DefaultParagraphFont"/>
    <w:rsid w:val="00370844"/>
  </w:style>
  <w:style w:type="table" w:styleId="GridTable4-Accent5">
    <w:name w:val="Grid Table 4 Accent 5"/>
    <w:basedOn w:val="TableNormal"/>
    <w:uiPriority w:val="49"/>
    <w:rsid w:val="00886925"/>
    <w:rPr>
      <w:rFonts w:ascii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086">
      <w:bodyDiv w:val="1"/>
      <w:marLeft w:val="0"/>
      <w:marRight w:val="0"/>
      <w:marTop w:val="0"/>
      <w:marBottom w:val="0"/>
      <w:divBdr>
        <w:top w:val="none" w:sz="0" w:space="0" w:color="auto"/>
        <w:left w:val="none" w:sz="0" w:space="0" w:color="auto"/>
        <w:bottom w:val="none" w:sz="0" w:space="0" w:color="auto"/>
        <w:right w:val="none" w:sz="0" w:space="0" w:color="auto"/>
      </w:divBdr>
      <w:divsChild>
        <w:div w:id="1568883717">
          <w:marLeft w:val="0"/>
          <w:marRight w:val="0"/>
          <w:marTop w:val="0"/>
          <w:marBottom w:val="0"/>
          <w:divBdr>
            <w:top w:val="none" w:sz="0" w:space="0" w:color="auto"/>
            <w:left w:val="none" w:sz="0" w:space="0" w:color="auto"/>
            <w:bottom w:val="none" w:sz="0" w:space="0" w:color="auto"/>
            <w:right w:val="none" w:sz="0" w:space="0" w:color="auto"/>
          </w:divBdr>
          <w:divsChild>
            <w:div w:id="1284267387">
              <w:marLeft w:val="0"/>
              <w:marRight w:val="0"/>
              <w:marTop w:val="0"/>
              <w:marBottom w:val="0"/>
              <w:divBdr>
                <w:top w:val="none" w:sz="0" w:space="0" w:color="auto"/>
                <w:left w:val="none" w:sz="0" w:space="0" w:color="auto"/>
                <w:bottom w:val="none" w:sz="0" w:space="0" w:color="auto"/>
                <w:right w:val="none" w:sz="0" w:space="0" w:color="auto"/>
              </w:divBdr>
              <w:divsChild>
                <w:div w:id="1879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966">
      <w:bodyDiv w:val="1"/>
      <w:marLeft w:val="0"/>
      <w:marRight w:val="0"/>
      <w:marTop w:val="0"/>
      <w:marBottom w:val="0"/>
      <w:divBdr>
        <w:top w:val="none" w:sz="0" w:space="0" w:color="auto"/>
        <w:left w:val="none" w:sz="0" w:space="0" w:color="auto"/>
        <w:bottom w:val="none" w:sz="0" w:space="0" w:color="auto"/>
        <w:right w:val="none" w:sz="0" w:space="0" w:color="auto"/>
      </w:divBdr>
      <w:divsChild>
        <w:div w:id="599987939">
          <w:marLeft w:val="0"/>
          <w:marRight w:val="0"/>
          <w:marTop w:val="0"/>
          <w:marBottom w:val="0"/>
          <w:divBdr>
            <w:top w:val="none" w:sz="0" w:space="0" w:color="auto"/>
            <w:left w:val="none" w:sz="0" w:space="0" w:color="auto"/>
            <w:bottom w:val="none" w:sz="0" w:space="0" w:color="auto"/>
            <w:right w:val="none" w:sz="0" w:space="0" w:color="auto"/>
          </w:divBdr>
          <w:divsChild>
            <w:div w:id="119887045">
              <w:marLeft w:val="0"/>
              <w:marRight w:val="0"/>
              <w:marTop w:val="0"/>
              <w:marBottom w:val="0"/>
              <w:divBdr>
                <w:top w:val="none" w:sz="0" w:space="0" w:color="auto"/>
                <w:left w:val="none" w:sz="0" w:space="0" w:color="auto"/>
                <w:bottom w:val="none" w:sz="0" w:space="0" w:color="auto"/>
                <w:right w:val="none" w:sz="0" w:space="0" w:color="auto"/>
              </w:divBdr>
              <w:divsChild>
                <w:div w:id="1936136441">
                  <w:marLeft w:val="0"/>
                  <w:marRight w:val="0"/>
                  <w:marTop w:val="0"/>
                  <w:marBottom w:val="0"/>
                  <w:divBdr>
                    <w:top w:val="none" w:sz="0" w:space="0" w:color="auto"/>
                    <w:left w:val="none" w:sz="0" w:space="0" w:color="auto"/>
                    <w:bottom w:val="none" w:sz="0" w:space="0" w:color="auto"/>
                    <w:right w:val="none" w:sz="0" w:space="0" w:color="auto"/>
                  </w:divBdr>
                  <w:divsChild>
                    <w:div w:id="22387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9549">
      <w:bodyDiv w:val="1"/>
      <w:marLeft w:val="0"/>
      <w:marRight w:val="0"/>
      <w:marTop w:val="0"/>
      <w:marBottom w:val="0"/>
      <w:divBdr>
        <w:top w:val="none" w:sz="0" w:space="0" w:color="auto"/>
        <w:left w:val="none" w:sz="0" w:space="0" w:color="auto"/>
        <w:bottom w:val="none" w:sz="0" w:space="0" w:color="auto"/>
        <w:right w:val="none" w:sz="0" w:space="0" w:color="auto"/>
      </w:divBdr>
    </w:div>
    <w:div w:id="135605587">
      <w:bodyDiv w:val="1"/>
      <w:marLeft w:val="0"/>
      <w:marRight w:val="0"/>
      <w:marTop w:val="0"/>
      <w:marBottom w:val="0"/>
      <w:divBdr>
        <w:top w:val="none" w:sz="0" w:space="0" w:color="auto"/>
        <w:left w:val="none" w:sz="0" w:space="0" w:color="auto"/>
        <w:bottom w:val="none" w:sz="0" w:space="0" w:color="auto"/>
        <w:right w:val="none" w:sz="0" w:space="0" w:color="auto"/>
      </w:divBdr>
      <w:divsChild>
        <w:div w:id="2137064358">
          <w:marLeft w:val="0"/>
          <w:marRight w:val="0"/>
          <w:marTop w:val="200"/>
          <w:marBottom w:val="200"/>
          <w:divBdr>
            <w:top w:val="none" w:sz="0" w:space="0" w:color="auto"/>
            <w:left w:val="none" w:sz="0" w:space="0" w:color="auto"/>
            <w:bottom w:val="none" w:sz="0" w:space="0" w:color="auto"/>
            <w:right w:val="none" w:sz="0" w:space="0" w:color="auto"/>
          </w:divBdr>
        </w:div>
      </w:divsChild>
    </w:div>
    <w:div w:id="170489746">
      <w:bodyDiv w:val="1"/>
      <w:marLeft w:val="0"/>
      <w:marRight w:val="0"/>
      <w:marTop w:val="0"/>
      <w:marBottom w:val="0"/>
      <w:divBdr>
        <w:top w:val="none" w:sz="0" w:space="0" w:color="auto"/>
        <w:left w:val="none" w:sz="0" w:space="0" w:color="auto"/>
        <w:bottom w:val="none" w:sz="0" w:space="0" w:color="auto"/>
        <w:right w:val="none" w:sz="0" w:space="0" w:color="auto"/>
      </w:divBdr>
      <w:divsChild>
        <w:div w:id="124584617">
          <w:marLeft w:val="0"/>
          <w:marRight w:val="0"/>
          <w:marTop w:val="0"/>
          <w:marBottom w:val="0"/>
          <w:divBdr>
            <w:top w:val="none" w:sz="0" w:space="0" w:color="auto"/>
            <w:left w:val="none" w:sz="0" w:space="0" w:color="auto"/>
            <w:bottom w:val="none" w:sz="0" w:space="0" w:color="auto"/>
            <w:right w:val="none" w:sz="0" w:space="0" w:color="auto"/>
          </w:divBdr>
          <w:divsChild>
            <w:div w:id="934364839">
              <w:marLeft w:val="0"/>
              <w:marRight w:val="0"/>
              <w:marTop w:val="0"/>
              <w:marBottom w:val="0"/>
              <w:divBdr>
                <w:top w:val="none" w:sz="0" w:space="0" w:color="auto"/>
                <w:left w:val="none" w:sz="0" w:space="0" w:color="auto"/>
                <w:bottom w:val="none" w:sz="0" w:space="0" w:color="auto"/>
                <w:right w:val="none" w:sz="0" w:space="0" w:color="auto"/>
              </w:divBdr>
              <w:divsChild>
                <w:div w:id="255094199">
                  <w:marLeft w:val="0"/>
                  <w:marRight w:val="0"/>
                  <w:marTop w:val="0"/>
                  <w:marBottom w:val="0"/>
                  <w:divBdr>
                    <w:top w:val="none" w:sz="0" w:space="0" w:color="auto"/>
                    <w:left w:val="none" w:sz="0" w:space="0" w:color="auto"/>
                    <w:bottom w:val="none" w:sz="0" w:space="0" w:color="auto"/>
                    <w:right w:val="none" w:sz="0" w:space="0" w:color="auto"/>
                  </w:divBdr>
                  <w:divsChild>
                    <w:div w:id="879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5346">
      <w:bodyDiv w:val="1"/>
      <w:marLeft w:val="0"/>
      <w:marRight w:val="0"/>
      <w:marTop w:val="0"/>
      <w:marBottom w:val="0"/>
      <w:divBdr>
        <w:top w:val="none" w:sz="0" w:space="0" w:color="auto"/>
        <w:left w:val="none" w:sz="0" w:space="0" w:color="auto"/>
        <w:bottom w:val="none" w:sz="0" w:space="0" w:color="auto"/>
        <w:right w:val="none" w:sz="0" w:space="0" w:color="auto"/>
      </w:divBdr>
    </w:div>
    <w:div w:id="259677399">
      <w:bodyDiv w:val="1"/>
      <w:marLeft w:val="0"/>
      <w:marRight w:val="0"/>
      <w:marTop w:val="0"/>
      <w:marBottom w:val="0"/>
      <w:divBdr>
        <w:top w:val="none" w:sz="0" w:space="0" w:color="auto"/>
        <w:left w:val="none" w:sz="0" w:space="0" w:color="auto"/>
        <w:bottom w:val="none" w:sz="0" w:space="0" w:color="auto"/>
        <w:right w:val="none" w:sz="0" w:space="0" w:color="auto"/>
      </w:divBdr>
      <w:divsChild>
        <w:div w:id="1374963611">
          <w:marLeft w:val="0"/>
          <w:marRight w:val="0"/>
          <w:marTop w:val="0"/>
          <w:marBottom w:val="0"/>
          <w:divBdr>
            <w:top w:val="none" w:sz="0" w:space="0" w:color="auto"/>
            <w:left w:val="none" w:sz="0" w:space="0" w:color="auto"/>
            <w:bottom w:val="none" w:sz="0" w:space="0" w:color="auto"/>
            <w:right w:val="none" w:sz="0" w:space="0" w:color="auto"/>
          </w:divBdr>
          <w:divsChild>
            <w:div w:id="227612172">
              <w:marLeft w:val="0"/>
              <w:marRight w:val="0"/>
              <w:marTop w:val="0"/>
              <w:marBottom w:val="0"/>
              <w:divBdr>
                <w:top w:val="none" w:sz="0" w:space="0" w:color="auto"/>
                <w:left w:val="none" w:sz="0" w:space="0" w:color="auto"/>
                <w:bottom w:val="none" w:sz="0" w:space="0" w:color="auto"/>
                <w:right w:val="none" w:sz="0" w:space="0" w:color="auto"/>
              </w:divBdr>
              <w:divsChild>
                <w:div w:id="1748724076">
                  <w:marLeft w:val="0"/>
                  <w:marRight w:val="0"/>
                  <w:marTop w:val="0"/>
                  <w:marBottom w:val="0"/>
                  <w:divBdr>
                    <w:top w:val="none" w:sz="0" w:space="0" w:color="auto"/>
                    <w:left w:val="none" w:sz="0" w:space="0" w:color="auto"/>
                    <w:bottom w:val="none" w:sz="0" w:space="0" w:color="auto"/>
                    <w:right w:val="none" w:sz="0" w:space="0" w:color="auto"/>
                  </w:divBdr>
                  <w:divsChild>
                    <w:div w:id="10733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86960">
      <w:bodyDiv w:val="1"/>
      <w:marLeft w:val="0"/>
      <w:marRight w:val="0"/>
      <w:marTop w:val="0"/>
      <w:marBottom w:val="0"/>
      <w:divBdr>
        <w:top w:val="none" w:sz="0" w:space="0" w:color="auto"/>
        <w:left w:val="none" w:sz="0" w:space="0" w:color="auto"/>
        <w:bottom w:val="none" w:sz="0" w:space="0" w:color="auto"/>
        <w:right w:val="none" w:sz="0" w:space="0" w:color="auto"/>
      </w:divBdr>
    </w:div>
    <w:div w:id="380906417">
      <w:bodyDiv w:val="1"/>
      <w:marLeft w:val="0"/>
      <w:marRight w:val="0"/>
      <w:marTop w:val="0"/>
      <w:marBottom w:val="0"/>
      <w:divBdr>
        <w:top w:val="none" w:sz="0" w:space="0" w:color="auto"/>
        <w:left w:val="none" w:sz="0" w:space="0" w:color="auto"/>
        <w:bottom w:val="none" w:sz="0" w:space="0" w:color="auto"/>
        <w:right w:val="none" w:sz="0" w:space="0" w:color="auto"/>
      </w:divBdr>
      <w:divsChild>
        <w:div w:id="752119166">
          <w:marLeft w:val="0"/>
          <w:marRight w:val="0"/>
          <w:marTop w:val="0"/>
          <w:marBottom w:val="0"/>
          <w:divBdr>
            <w:top w:val="none" w:sz="0" w:space="0" w:color="auto"/>
            <w:left w:val="none" w:sz="0" w:space="0" w:color="auto"/>
            <w:bottom w:val="none" w:sz="0" w:space="0" w:color="auto"/>
            <w:right w:val="none" w:sz="0" w:space="0" w:color="auto"/>
          </w:divBdr>
          <w:divsChild>
            <w:div w:id="1039237040">
              <w:marLeft w:val="0"/>
              <w:marRight w:val="0"/>
              <w:marTop w:val="0"/>
              <w:marBottom w:val="0"/>
              <w:divBdr>
                <w:top w:val="none" w:sz="0" w:space="0" w:color="auto"/>
                <w:left w:val="none" w:sz="0" w:space="0" w:color="auto"/>
                <w:bottom w:val="none" w:sz="0" w:space="0" w:color="auto"/>
                <w:right w:val="none" w:sz="0" w:space="0" w:color="auto"/>
              </w:divBdr>
              <w:divsChild>
                <w:div w:id="153691844">
                  <w:marLeft w:val="0"/>
                  <w:marRight w:val="0"/>
                  <w:marTop w:val="0"/>
                  <w:marBottom w:val="0"/>
                  <w:divBdr>
                    <w:top w:val="none" w:sz="0" w:space="0" w:color="auto"/>
                    <w:left w:val="none" w:sz="0" w:space="0" w:color="auto"/>
                    <w:bottom w:val="none" w:sz="0" w:space="0" w:color="auto"/>
                    <w:right w:val="none" w:sz="0" w:space="0" w:color="auto"/>
                  </w:divBdr>
                  <w:divsChild>
                    <w:div w:id="3986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54848">
      <w:bodyDiv w:val="1"/>
      <w:marLeft w:val="0"/>
      <w:marRight w:val="0"/>
      <w:marTop w:val="0"/>
      <w:marBottom w:val="0"/>
      <w:divBdr>
        <w:top w:val="none" w:sz="0" w:space="0" w:color="auto"/>
        <w:left w:val="none" w:sz="0" w:space="0" w:color="auto"/>
        <w:bottom w:val="none" w:sz="0" w:space="0" w:color="auto"/>
        <w:right w:val="none" w:sz="0" w:space="0" w:color="auto"/>
      </w:divBdr>
      <w:divsChild>
        <w:div w:id="892693038">
          <w:marLeft w:val="0"/>
          <w:marRight w:val="0"/>
          <w:marTop w:val="0"/>
          <w:marBottom w:val="0"/>
          <w:divBdr>
            <w:top w:val="none" w:sz="0" w:space="0" w:color="auto"/>
            <w:left w:val="none" w:sz="0" w:space="0" w:color="auto"/>
            <w:bottom w:val="none" w:sz="0" w:space="0" w:color="auto"/>
            <w:right w:val="none" w:sz="0" w:space="0" w:color="auto"/>
          </w:divBdr>
          <w:divsChild>
            <w:div w:id="1729379287">
              <w:marLeft w:val="0"/>
              <w:marRight w:val="0"/>
              <w:marTop w:val="0"/>
              <w:marBottom w:val="0"/>
              <w:divBdr>
                <w:top w:val="none" w:sz="0" w:space="0" w:color="auto"/>
                <w:left w:val="none" w:sz="0" w:space="0" w:color="auto"/>
                <w:bottom w:val="none" w:sz="0" w:space="0" w:color="auto"/>
                <w:right w:val="none" w:sz="0" w:space="0" w:color="auto"/>
              </w:divBdr>
              <w:divsChild>
                <w:div w:id="7609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21998">
      <w:bodyDiv w:val="1"/>
      <w:marLeft w:val="0"/>
      <w:marRight w:val="0"/>
      <w:marTop w:val="0"/>
      <w:marBottom w:val="0"/>
      <w:divBdr>
        <w:top w:val="none" w:sz="0" w:space="0" w:color="auto"/>
        <w:left w:val="none" w:sz="0" w:space="0" w:color="auto"/>
        <w:bottom w:val="none" w:sz="0" w:space="0" w:color="auto"/>
        <w:right w:val="none" w:sz="0" w:space="0" w:color="auto"/>
      </w:divBdr>
      <w:divsChild>
        <w:div w:id="1922718453">
          <w:marLeft w:val="0"/>
          <w:marRight w:val="0"/>
          <w:marTop w:val="0"/>
          <w:marBottom w:val="0"/>
          <w:divBdr>
            <w:top w:val="none" w:sz="0" w:space="0" w:color="auto"/>
            <w:left w:val="none" w:sz="0" w:space="0" w:color="auto"/>
            <w:bottom w:val="none" w:sz="0" w:space="0" w:color="auto"/>
            <w:right w:val="none" w:sz="0" w:space="0" w:color="auto"/>
          </w:divBdr>
          <w:divsChild>
            <w:div w:id="1790051081">
              <w:marLeft w:val="0"/>
              <w:marRight w:val="0"/>
              <w:marTop w:val="0"/>
              <w:marBottom w:val="0"/>
              <w:divBdr>
                <w:top w:val="none" w:sz="0" w:space="0" w:color="auto"/>
                <w:left w:val="none" w:sz="0" w:space="0" w:color="auto"/>
                <w:bottom w:val="none" w:sz="0" w:space="0" w:color="auto"/>
                <w:right w:val="none" w:sz="0" w:space="0" w:color="auto"/>
              </w:divBdr>
              <w:divsChild>
                <w:div w:id="2106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76475">
      <w:bodyDiv w:val="1"/>
      <w:marLeft w:val="0"/>
      <w:marRight w:val="0"/>
      <w:marTop w:val="0"/>
      <w:marBottom w:val="0"/>
      <w:divBdr>
        <w:top w:val="none" w:sz="0" w:space="0" w:color="auto"/>
        <w:left w:val="none" w:sz="0" w:space="0" w:color="auto"/>
        <w:bottom w:val="none" w:sz="0" w:space="0" w:color="auto"/>
        <w:right w:val="none" w:sz="0" w:space="0" w:color="auto"/>
      </w:divBdr>
      <w:divsChild>
        <w:div w:id="1973320687">
          <w:marLeft w:val="0"/>
          <w:marRight w:val="0"/>
          <w:marTop w:val="0"/>
          <w:marBottom w:val="0"/>
          <w:divBdr>
            <w:top w:val="none" w:sz="0" w:space="0" w:color="auto"/>
            <w:left w:val="none" w:sz="0" w:space="0" w:color="auto"/>
            <w:bottom w:val="none" w:sz="0" w:space="0" w:color="auto"/>
            <w:right w:val="none" w:sz="0" w:space="0" w:color="auto"/>
          </w:divBdr>
          <w:divsChild>
            <w:div w:id="1235821854">
              <w:marLeft w:val="0"/>
              <w:marRight w:val="0"/>
              <w:marTop w:val="0"/>
              <w:marBottom w:val="0"/>
              <w:divBdr>
                <w:top w:val="none" w:sz="0" w:space="0" w:color="auto"/>
                <w:left w:val="none" w:sz="0" w:space="0" w:color="auto"/>
                <w:bottom w:val="none" w:sz="0" w:space="0" w:color="auto"/>
                <w:right w:val="none" w:sz="0" w:space="0" w:color="auto"/>
              </w:divBdr>
              <w:divsChild>
                <w:div w:id="6509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4907">
      <w:bodyDiv w:val="1"/>
      <w:marLeft w:val="0"/>
      <w:marRight w:val="0"/>
      <w:marTop w:val="0"/>
      <w:marBottom w:val="0"/>
      <w:divBdr>
        <w:top w:val="none" w:sz="0" w:space="0" w:color="auto"/>
        <w:left w:val="none" w:sz="0" w:space="0" w:color="auto"/>
        <w:bottom w:val="none" w:sz="0" w:space="0" w:color="auto"/>
        <w:right w:val="none" w:sz="0" w:space="0" w:color="auto"/>
      </w:divBdr>
      <w:divsChild>
        <w:div w:id="1544902132">
          <w:marLeft w:val="0"/>
          <w:marRight w:val="0"/>
          <w:marTop w:val="0"/>
          <w:marBottom w:val="0"/>
          <w:divBdr>
            <w:top w:val="none" w:sz="0" w:space="0" w:color="auto"/>
            <w:left w:val="none" w:sz="0" w:space="0" w:color="auto"/>
            <w:bottom w:val="none" w:sz="0" w:space="0" w:color="auto"/>
            <w:right w:val="none" w:sz="0" w:space="0" w:color="auto"/>
          </w:divBdr>
          <w:divsChild>
            <w:div w:id="437603175">
              <w:marLeft w:val="0"/>
              <w:marRight w:val="0"/>
              <w:marTop w:val="0"/>
              <w:marBottom w:val="0"/>
              <w:divBdr>
                <w:top w:val="none" w:sz="0" w:space="0" w:color="auto"/>
                <w:left w:val="none" w:sz="0" w:space="0" w:color="auto"/>
                <w:bottom w:val="none" w:sz="0" w:space="0" w:color="auto"/>
                <w:right w:val="none" w:sz="0" w:space="0" w:color="auto"/>
              </w:divBdr>
              <w:divsChild>
                <w:div w:id="182199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39894">
      <w:bodyDiv w:val="1"/>
      <w:marLeft w:val="0"/>
      <w:marRight w:val="0"/>
      <w:marTop w:val="0"/>
      <w:marBottom w:val="0"/>
      <w:divBdr>
        <w:top w:val="none" w:sz="0" w:space="0" w:color="auto"/>
        <w:left w:val="none" w:sz="0" w:space="0" w:color="auto"/>
        <w:bottom w:val="none" w:sz="0" w:space="0" w:color="auto"/>
        <w:right w:val="none" w:sz="0" w:space="0" w:color="auto"/>
      </w:divBdr>
    </w:div>
    <w:div w:id="672533521">
      <w:bodyDiv w:val="1"/>
      <w:marLeft w:val="0"/>
      <w:marRight w:val="0"/>
      <w:marTop w:val="0"/>
      <w:marBottom w:val="0"/>
      <w:divBdr>
        <w:top w:val="none" w:sz="0" w:space="0" w:color="auto"/>
        <w:left w:val="none" w:sz="0" w:space="0" w:color="auto"/>
        <w:bottom w:val="none" w:sz="0" w:space="0" w:color="auto"/>
        <w:right w:val="none" w:sz="0" w:space="0" w:color="auto"/>
      </w:divBdr>
    </w:div>
    <w:div w:id="736510332">
      <w:bodyDiv w:val="1"/>
      <w:marLeft w:val="0"/>
      <w:marRight w:val="0"/>
      <w:marTop w:val="0"/>
      <w:marBottom w:val="0"/>
      <w:divBdr>
        <w:top w:val="none" w:sz="0" w:space="0" w:color="auto"/>
        <w:left w:val="none" w:sz="0" w:space="0" w:color="auto"/>
        <w:bottom w:val="none" w:sz="0" w:space="0" w:color="auto"/>
        <w:right w:val="none" w:sz="0" w:space="0" w:color="auto"/>
      </w:divBdr>
      <w:divsChild>
        <w:div w:id="1992635764">
          <w:marLeft w:val="0"/>
          <w:marRight w:val="0"/>
          <w:marTop w:val="0"/>
          <w:marBottom w:val="0"/>
          <w:divBdr>
            <w:top w:val="none" w:sz="0" w:space="0" w:color="auto"/>
            <w:left w:val="none" w:sz="0" w:space="0" w:color="auto"/>
            <w:bottom w:val="none" w:sz="0" w:space="0" w:color="auto"/>
            <w:right w:val="none" w:sz="0" w:space="0" w:color="auto"/>
          </w:divBdr>
          <w:divsChild>
            <w:div w:id="93550954">
              <w:marLeft w:val="0"/>
              <w:marRight w:val="0"/>
              <w:marTop w:val="0"/>
              <w:marBottom w:val="0"/>
              <w:divBdr>
                <w:top w:val="none" w:sz="0" w:space="0" w:color="auto"/>
                <w:left w:val="none" w:sz="0" w:space="0" w:color="auto"/>
                <w:bottom w:val="none" w:sz="0" w:space="0" w:color="auto"/>
                <w:right w:val="none" w:sz="0" w:space="0" w:color="auto"/>
              </w:divBdr>
              <w:divsChild>
                <w:div w:id="19396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3348">
      <w:bodyDiv w:val="1"/>
      <w:marLeft w:val="0"/>
      <w:marRight w:val="0"/>
      <w:marTop w:val="0"/>
      <w:marBottom w:val="0"/>
      <w:divBdr>
        <w:top w:val="none" w:sz="0" w:space="0" w:color="auto"/>
        <w:left w:val="none" w:sz="0" w:space="0" w:color="auto"/>
        <w:bottom w:val="none" w:sz="0" w:space="0" w:color="auto"/>
        <w:right w:val="none" w:sz="0" w:space="0" w:color="auto"/>
      </w:divBdr>
    </w:div>
    <w:div w:id="882332545">
      <w:bodyDiv w:val="1"/>
      <w:marLeft w:val="0"/>
      <w:marRight w:val="0"/>
      <w:marTop w:val="0"/>
      <w:marBottom w:val="0"/>
      <w:divBdr>
        <w:top w:val="none" w:sz="0" w:space="0" w:color="auto"/>
        <w:left w:val="none" w:sz="0" w:space="0" w:color="auto"/>
        <w:bottom w:val="none" w:sz="0" w:space="0" w:color="auto"/>
        <w:right w:val="none" w:sz="0" w:space="0" w:color="auto"/>
      </w:divBdr>
      <w:divsChild>
        <w:div w:id="2094082596">
          <w:marLeft w:val="0"/>
          <w:marRight w:val="0"/>
          <w:marTop w:val="0"/>
          <w:marBottom w:val="0"/>
          <w:divBdr>
            <w:top w:val="none" w:sz="0" w:space="0" w:color="auto"/>
            <w:left w:val="none" w:sz="0" w:space="0" w:color="auto"/>
            <w:bottom w:val="none" w:sz="0" w:space="0" w:color="auto"/>
            <w:right w:val="none" w:sz="0" w:space="0" w:color="auto"/>
          </w:divBdr>
          <w:divsChild>
            <w:div w:id="1335955894">
              <w:marLeft w:val="0"/>
              <w:marRight w:val="0"/>
              <w:marTop w:val="0"/>
              <w:marBottom w:val="0"/>
              <w:divBdr>
                <w:top w:val="none" w:sz="0" w:space="0" w:color="auto"/>
                <w:left w:val="none" w:sz="0" w:space="0" w:color="auto"/>
                <w:bottom w:val="none" w:sz="0" w:space="0" w:color="auto"/>
                <w:right w:val="none" w:sz="0" w:space="0" w:color="auto"/>
              </w:divBdr>
              <w:divsChild>
                <w:div w:id="8321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83250">
      <w:bodyDiv w:val="1"/>
      <w:marLeft w:val="0"/>
      <w:marRight w:val="0"/>
      <w:marTop w:val="0"/>
      <w:marBottom w:val="0"/>
      <w:divBdr>
        <w:top w:val="none" w:sz="0" w:space="0" w:color="auto"/>
        <w:left w:val="none" w:sz="0" w:space="0" w:color="auto"/>
        <w:bottom w:val="none" w:sz="0" w:space="0" w:color="auto"/>
        <w:right w:val="none" w:sz="0" w:space="0" w:color="auto"/>
      </w:divBdr>
      <w:divsChild>
        <w:div w:id="2064136219">
          <w:marLeft w:val="640"/>
          <w:marRight w:val="0"/>
          <w:marTop w:val="0"/>
          <w:marBottom w:val="0"/>
          <w:divBdr>
            <w:top w:val="none" w:sz="0" w:space="0" w:color="auto"/>
            <w:left w:val="none" w:sz="0" w:space="0" w:color="auto"/>
            <w:bottom w:val="none" w:sz="0" w:space="0" w:color="auto"/>
            <w:right w:val="none" w:sz="0" w:space="0" w:color="auto"/>
          </w:divBdr>
        </w:div>
        <w:div w:id="2062363498">
          <w:marLeft w:val="640"/>
          <w:marRight w:val="0"/>
          <w:marTop w:val="0"/>
          <w:marBottom w:val="0"/>
          <w:divBdr>
            <w:top w:val="none" w:sz="0" w:space="0" w:color="auto"/>
            <w:left w:val="none" w:sz="0" w:space="0" w:color="auto"/>
            <w:bottom w:val="none" w:sz="0" w:space="0" w:color="auto"/>
            <w:right w:val="none" w:sz="0" w:space="0" w:color="auto"/>
          </w:divBdr>
        </w:div>
        <w:div w:id="684212672">
          <w:marLeft w:val="640"/>
          <w:marRight w:val="0"/>
          <w:marTop w:val="0"/>
          <w:marBottom w:val="0"/>
          <w:divBdr>
            <w:top w:val="none" w:sz="0" w:space="0" w:color="auto"/>
            <w:left w:val="none" w:sz="0" w:space="0" w:color="auto"/>
            <w:bottom w:val="none" w:sz="0" w:space="0" w:color="auto"/>
            <w:right w:val="none" w:sz="0" w:space="0" w:color="auto"/>
          </w:divBdr>
        </w:div>
        <w:div w:id="131675920">
          <w:marLeft w:val="640"/>
          <w:marRight w:val="0"/>
          <w:marTop w:val="0"/>
          <w:marBottom w:val="0"/>
          <w:divBdr>
            <w:top w:val="none" w:sz="0" w:space="0" w:color="auto"/>
            <w:left w:val="none" w:sz="0" w:space="0" w:color="auto"/>
            <w:bottom w:val="none" w:sz="0" w:space="0" w:color="auto"/>
            <w:right w:val="none" w:sz="0" w:space="0" w:color="auto"/>
          </w:divBdr>
        </w:div>
        <w:div w:id="1791626427">
          <w:marLeft w:val="640"/>
          <w:marRight w:val="0"/>
          <w:marTop w:val="0"/>
          <w:marBottom w:val="0"/>
          <w:divBdr>
            <w:top w:val="none" w:sz="0" w:space="0" w:color="auto"/>
            <w:left w:val="none" w:sz="0" w:space="0" w:color="auto"/>
            <w:bottom w:val="none" w:sz="0" w:space="0" w:color="auto"/>
            <w:right w:val="none" w:sz="0" w:space="0" w:color="auto"/>
          </w:divBdr>
        </w:div>
        <w:div w:id="1797871377">
          <w:marLeft w:val="640"/>
          <w:marRight w:val="0"/>
          <w:marTop w:val="0"/>
          <w:marBottom w:val="0"/>
          <w:divBdr>
            <w:top w:val="none" w:sz="0" w:space="0" w:color="auto"/>
            <w:left w:val="none" w:sz="0" w:space="0" w:color="auto"/>
            <w:bottom w:val="none" w:sz="0" w:space="0" w:color="auto"/>
            <w:right w:val="none" w:sz="0" w:space="0" w:color="auto"/>
          </w:divBdr>
        </w:div>
      </w:divsChild>
    </w:div>
    <w:div w:id="999117521">
      <w:bodyDiv w:val="1"/>
      <w:marLeft w:val="0"/>
      <w:marRight w:val="0"/>
      <w:marTop w:val="0"/>
      <w:marBottom w:val="0"/>
      <w:divBdr>
        <w:top w:val="none" w:sz="0" w:space="0" w:color="auto"/>
        <w:left w:val="none" w:sz="0" w:space="0" w:color="auto"/>
        <w:bottom w:val="none" w:sz="0" w:space="0" w:color="auto"/>
        <w:right w:val="none" w:sz="0" w:space="0" w:color="auto"/>
      </w:divBdr>
    </w:div>
    <w:div w:id="1047921873">
      <w:bodyDiv w:val="1"/>
      <w:marLeft w:val="0"/>
      <w:marRight w:val="0"/>
      <w:marTop w:val="0"/>
      <w:marBottom w:val="0"/>
      <w:divBdr>
        <w:top w:val="none" w:sz="0" w:space="0" w:color="auto"/>
        <w:left w:val="none" w:sz="0" w:space="0" w:color="auto"/>
        <w:bottom w:val="none" w:sz="0" w:space="0" w:color="auto"/>
        <w:right w:val="none" w:sz="0" w:space="0" w:color="auto"/>
      </w:divBdr>
    </w:div>
    <w:div w:id="1115832946">
      <w:bodyDiv w:val="1"/>
      <w:marLeft w:val="0"/>
      <w:marRight w:val="0"/>
      <w:marTop w:val="0"/>
      <w:marBottom w:val="0"/>
      <w:divBdr>
        <w:top w:val="none" w:sz="0" w:space="0" w:color="auto"/>
        <w:left w:val="none" w:sz="0" w:space="0" w:color="auto"/>
        <w:bottom w:val="none" w:sz="0" w:space="0" w:color="auto"/>
        <w:right w:val="none" w:sz="0" w:space="0" w:color="auto"/>
      </w:divBdr>
    </w:div>
    <w:div w:id="1126237540">
      <w:bodyDiv w:val="1"/>
      <w:marLeft w:val="0"/>
      <w:marRight w:val="0"/>
      <w:marTop w:val="0"/>
      <w:marBottom w:val="0"/>
      <w:divBdr>
        <w:top w:val="none" w:sz="0" w:space="0" w:color="auto"/>
        <w:left w:val="none" w:sz="0" w:space="0" w:color="auto"/>
        <w:bottom w:val="none" w:sz="0" w:space="0" w:color="auto"/>
        <w:right w:val="none" w:sz="0" w:space="0" w:color="auto"/>
      </w:divBdr>
      <w:divsChild>
        <w:div w:id="1675955783">
          <w:marLeft w:val="0"/>
          <w:marRight w:val="0"/>
          <w:marTop w:val="200"/>
          <w:marBottom w:val="200"/>
          <w:divBdr>
            <w:top w:val="none" w:sz="0" w:space="0" w:color="auto"/>
            <w:left w:val="none" w:sz="0" w:space="0" w:color="auto"/>
            <w:bottom w:val="none" w:sz="0" w:space="0" w:color="auto"/>
            <w:right w:val="none" w:sz="0" w:space="0" w:color="auto"/>
          </w:divBdr>
        </w:div>
      </w:divsChild>
    </w:div>
    <w:div w:id="1132284304">
      <w:bodyDiv w:val="1"/>
      <w:marLeft w:val="0"/>
      <w:marRight w:val="0"/>
      <w:marTop w:val="0"/>
      <w:marBottom w:val="0"/>
      <w:divBdr>
        <w:top w:val="none" w:sz="0" w:space="0" w:color="auto"/>
        <w:left w:val="none" w:sz="0" w:space="0" w:color="auto"/>
        <w:bottom w:val="none" w:sz="0" w:space="0" w:color="auto"/>
        <w:right w:val="none" w:sz="0" w:space="0" w:color="auto"/>
      </w:divBdr>
      <w:divsChild>
        <w:div w:id="1567380548">
          <w:marLeft w:val="0"/>
          <w:marRight w:val="0"/>
          <w:marTop w:val="200"/>
          <w:marBottom w:val="200"/>
          <w:divBdr>
            <w:top w:val="none" w:sz="0" w:space="0" w:color="auto"/>
            <w:left w:val="none" w:sz="0" w:space="0" w:color="auto"/>
            <w:bottom w:val="none" w:sz="0" w:space="0" w:color="auto"/>
            <w:right w:val="none" w:sz="0" w:space="0" w:color="auto"/>
          </w:divBdr>
        </w:div>
      </w:divsChild>
    </w:div>
    <w:div w:id="1249772484">
      <w:bodyDiv w:val="1"/>
      <w:marLeft w:val="0"/>
      <w:marRight w:val="0"/>
      <w:marTop w:val="0"/>
      <w:marBottom w:val="0"/>
      <w:divBdr>
        <w:top w:val="none" w:sz="0" w:space="0" w:color="auto"/>
        <w:left w:val="none" w:sz="0" w:space="0" w:color="auto"/>
        <w:bottom w:val="none" w:sz="0" w:space="0" w:color="auto"/>
        <w:right w:val="none" w:sz="0" w:space="0" w:color="auto"/>
      </w:divBdr>
      <w:divsChild>
        <w:div w:id="18432523">
          <w:marLeft w:val="0"/>
          <w:marRight w:val="0"/>
          <w:marTop w:val="0"/>
          <w:marBottom w:val="0"/>
          <w:divBdr>
            <w:top w:val="none" w:sz="0" w:space="0" w:color="auto"/>
            <w:left w:val="none" w:sz="0" w:space="0" w:color="auto"/>
            <w:bottom w:val="none" w:sz="0" w:space="0" w:color="auto"/>
            <w:right w:val="none" w:sz="0" w:space="0" w:color="auto"/>
          </w:divBdr>
          <w:divsChild>
            <w:div w:id="383018638">
              <w:marLeft w:val="0"/>
              <w:marRight w:val="0"/>
              <w:marTop w:val="0"/>
              <w:marBottom w:val="0"/>
              <w:divBdr>
                <w:top w:val="none" w:sz="0" w:space="0" w:color="auto"/>
                <w:left w:val="none" w:sz="0" w:space="0" w:color="auto"/>
                <w:bottom w:val="none" w:sz="0" w:space="0" w:color="auto"/>
                <w:right w:val="none" w:sz="0" w:space="0" w:color="auto"/>
              </w:divBdr>
              <w:divsChild>
                <w:div w:id="663821561">
                  <w:marLeft w:val="0"/>
                  <w:marRight w:val="0"/>
                  <w:marTop w:val="0"/>
                  <w:marBottom w:val="0"/>
                  <w:divBdr>
                    <w:top w:val="none" w:sz="0" w:space="0" w:color="auto"/>
                    <w:left w:val="none" w:sz="0" w:space="0" w:color="auto"/>
                    <w:bottom w:val="none" w:sz="0" w:space="0" w:color="auto"/>
                    <w:right w:val="none" w:sz="0" w:space="0" w:color="auto"/>
                  </w:divBdr>
                  <w:divsChild>
                    <w:div w:id="14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7232">
      <w:bodyDiv w:val="1"/>
      <w:marLeft w:val="0"/>
      <w:marRight w:val="0"/>
      <w:marTop w:val="0"/>
      <w:marBottom w:val="0"/>
      <w:divBdr>
        <w:top w:val="none" w:sz="0" w:space="0" w:color="auto"/>
        <w:left w:val="none" w:sz="0" w:space="0" w:color="auto"/>
        <w:bottom w:val="none" w:sz="0" w:space="0" w:color="auto"/>
        <w:right w:val="none" w:sz="0" w:space="0" w:color="auto"/>
      </w:divBdr>
    </w:div>
    <w:div w:id="1283419085">
      <w:bodyDiv w:val="1"/>
      <w:marLeft w:val="0"/>
      <w:marRight w:val="0"/>
      <w:marTop w:val="0"/>
      <w:marBottom w:val="0"/>
      <w:divBdr>
        <w:top w:val="none" w:sz="0" w:space="0" w:color="auto"/>
        <w:left w:val="none" w:sz="0" w:space="0" w:color="auto"/>
        <w:bottom w:val="none" w:sz="0" w:space="0" w:color="auto"/>
        <w:right w:val="none" w:sz="0" w:space="0" w:color="auto"/>
      </w:divBdr>
      <w:divsChild>
        <w:div w:id="1995140963">
          <w:marLeft w:val="0"/>
          <w:marRight w:val="0"/>
          <w:marTop w:val="0"/>
          <w:marBottom w:val="0"/>
          <w:divBdr>
            <w:top w:val="none" w:sz="0" w:space="0" w:color="auto"/>
            <w:left w:val="none" w:sz="0" w:space="0" w:color="auto"/>
            <w:bottom w:val="none" w:sz="0" w:space="0" w:color="auto"/>
            <w:right w:val="none" w:sz="0" w:space="0" w:color="auto"/>
          </w:divBdr>
          <w:divsChild>
            <w:div w:id="253786450">
              <w:marLeft w:val="0"/>
              <w:marRight w:val="0"/>
              <w:marTop w:val="0"/>
              <w:marBottom w:val="0"/>
              <w:divBdr>
                <w:top w:val="none" w:sz="0" w:space="0" w:color="auto"/>
                <w:left w:val="none" w:sz="0" w:space="0" w:color="auto"/>
                <w:bottom w:val="none" w:sz="0" w:space="0" w:color="auto"/>
                <w:right w:val="none" w:sz="0" w:space="0" w:color="auto"/>
              </w:divBdr>
              <w:divsChild>
                <w:div w:id="408112134">
                  <w:marLeft w:val="0"/>
                  <w:marRight w:val="0"/>
                  <w:marTop w:val="0"/>
                  <w:marBottom w:val="0"/>
                  <w:divBdr>
                    <w:top w:val="none" w:sz="0" w:space="0" w:color="auto"/>
                    <w:left w:val="none" w:sz="0" w:space="0" w:color="auto"/>
                    <w:bottom w:val="none" w:sz="0" w:space="0" w:color="auto"/>
                    <w:right w:val="none" w:sz="0" w:space="0" w:color="auto"/>
                  </w:divBdr>
                  <w:divsChild>
                    <w:div w:id="12802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82529">
      <w:bodyDiv w:val="1"/>
      <w:marLeft w:val="0"/>
      <w:marRight w:val="0"/>
      <w:marTop w:val="0"/>
      <w:marBottom w:val="0"/>
      <w:divBdr>
        <w:top w:val="none" w:sz="0" w:space="0" w:color="auto"/>
        <w:left w:val="none" w:sz="0" w:space="0" w:color="auto"/>
        <w:bottom w:val="none" w:sz="0" w:space="0" w:color="auto"/>
        <w:right w:val="none" w:sz="0" w:space="0" w:color="auto"/>
      </w:divBdr>
      <w:divsChild>
        <w:div w:id="1631083068">
          <w:marLeft w:val="0"/>
          <w:marRight w:val="0"/>
          <w:marTop w:val="0"/>
          <w:marBottom w:val="0"/>
          <w:divBdr>
            <w:top w:val="none" w:sz="0" w:space="0" w:color="auto"/>
            <w:left w:val="none" w:sz="0" w:space="0" w:color="auto"/>
            <w:bottom w:val="none" w:sz="0" w:space="0" w:color="auto"/>
            <w:right w:val="none" w:sz="0" w:space="0" w:color="auto"/>
          </w:divBdr>
          <w:divsChild>
            <w:div w:id="456874763">
              <w:marLeft w:val="0"/>
              <w:marRight w:val="0"/>
              <w:marTop w:val="0"/>
              <w:marBottom w:val="0"/>
              <w:divBdr>
                <w:top w:val="none" w:sz="0" w:space="0" w:color="auto"/>
                <w:left w:val="none" w:sz="0" w:space="0" w:color="auto"/>
                <w:bottom w:val="none" w:sz="0" w:space="0" w:color="auto"/>
                <w:right w:val="none" w:sz="0" w:space="0" w:color="auto"/>
              </w:divBdr>
              <w:divsChild>
                <w:div w:id="1982878660">
                  <w:marLeft w:val="0"/>
                  <w:marRight w:val="0"/>
                  <w:marTop w:val="0"/>
                  <w:marBottom w:val="0"/>
                  <w:divBdr>
                    <w:top w:val="none" w:sz="0" w:space="0" w:color="auto"/>
                    <w:left w:val="none" w:sz="0" w:space="0" w:color="auto"/>
                    <w:bottom w:val="none" w:sz="0" w:space="0" w:color="auto"/>
                    <w:right w:val="none" w:sz="0" w:space="0" w:color="auto"/>
                  </w:divBdr>
                  <w:divsChild>
                    <w:div w:id="848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467678">
      <w:bodyDiv w:val="1"/>
      <w:marLeft w:val="0"/>
      <w:marRight w:val="0"/>
      <w:marTop w:val="0"/>
      <w:marBottom w:val="0"/>
      <w:divBdr>
        <w:top w:val="none" w:sz="0" w:space="0" w:color="auto"/>
        <w:left w:val="none" w:sz="0" w:space="0" w:color="auto"/>
        <w:bottom w:val="none" w:sz="0" w:space="0" w:color="auto"/>
        <w:right w:val="none" w:sz="0" w:space="0" w:color="auto"/>
      </w:divBdr>
    </w:div>
    <w:div w:id="1360201430">
      <w:bodyDiv w:val="1"/>
      <w:marLeft w:val="0"/>
      <w:marRight w:val="0"/>
      <w:marTop w:val="0"/>
      <w:marBottom w:val="0"/>
      <w:divBdr>
        <w:top w:val="none" w:sz="0" w:space="0" w:color="auto"/>
        <w:left w:val="none" w:sz="0" w:space="0" w:color="auto"/>
        <w:bottom w:val="none" w:sz="0" w:space="0" w:color="auto"/>
        <w:right w:val="none" w:sz="0" w:space="0" w:color="auto"/>
      </w:divBdr>
    </w:div>
    <w:div w:id="1417478266">
      <w:bodyDiv w:val="1"/>
      <w:marLeft w:val="0"/>
      <w:marRight w:val="0"/>
      <w:marTop w:val="0"/>
      <w:marBottom w:val="0"/>
      <w:divBdr>
        <w:top w:val="none" w:sz="0" w:space="0" w:color="auto"/>
        <w:left w:val="none" w:sz="0" w:space="0" w:color="auto"/>
        <w:bottom w:val="none" w:sz="0" w:space="0" w:color="auto"/>
        <w:right w:val="none" w:sz="0" w:space="0" w:color="auto"/>
      </w:divBdr>
    </w:div>
    <w:div w:id="1440297797">
      <w:bodyDiv w:val="1"/>
      <w:marLeft w:val="0"/>
      <w:marRight w:val="0"/>
      <w:marTop w:val="0"/>
      <w:marBottom w:val="0"/>
      <w:divBdr>
        <w:top w:val="none" w:sz="0" w:space="0" w:color="auto"/>
        <w:left w:val="none" w:sz="0" w:space="0" w:color="auto"/>
        <w:bottom w:val="none" w:sz="0" w:space="0" w:color="auto"/>
        <w:right w:val="none" w:sz="0" w:space="0" w:color="auto"/>
      </w:divBdr>
      <w:divsChild>
        <w:div w:id="1646931737">
          <w:marLeft w:val="0"/>
          <w:marRight w:val="0"/>
          <w:marTop w:val="0"/>
          <w:marBottom w:val="0"/>
          <w:divBdr>
            <w:top w:val="none" w:sz="0" w:space="0" w:color="auto"/>
            <w:left w:val="none" w:sz="0" w:space="0" w:color="auto"/>
            <w:bottom w:val="none" w:sz="0" w:space="0" w:color="auto"/>
            <w:right w:val="none" w:sz="0" w:space="0" w:color="auto"/>
          </w:divBdr>
          <w:divsChild>
            <w:div w:id="1427463003">
              <w:marLeft w:val="0"/>
              <w:marRight w:val="0"/>
              <w:marTop w:val="0"/>
              <w:marBottom w:val="0"/>
              <w:divBdr>
                <w:top w:val="none" w:sz="0" w:space="0" w:color="auto"/>
                <w:left w:val="none" w:sz="0" w:space="0" w:color="auto"/>
                <w:bottom w:val="none" w:sz="0" w:space="0" w:color="auto"/>
                <w:right w:val="none" w:sz="0" w:space="0" w:color="auto"/>
              </w:divBdr>
              <w:divsChild>
                <w:div w:id="4804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89583">
      <w:bodyDiv w:val="1"/>
      <w:marLeft w:val="0"/>
      <w:marRight w:val="0"/>
      <w:marTop w:val="0"/>
      <w:marBottom w:val="0"/>
      <w:divBdr>
        <w:top w:val="none" w:sz="0" w:space="0" w:color="auto"/>
        <w:left w:val="none" w:sz="0" w:space="0" w:color="auto"/>
        <w:bottom w:val="none" w:sz="0" w:space="0" w:color="auto"/>
        <w:right w:val="none" w:sz="0" w:space="0" w:color="auto"/>
      </w:divBdr>
      <w:divsChild>
        <w:div w:id="1617638025">
          <w:marLeft w:val="0"/>
          <w:marRight w:val="0"/>
          <w:marTop w:val="0"/>
          <w:marBottom w:val="0"/>
          <w:divBdr>
            <w:top w:val="none" w:sz="0" w:space="0" w:color="auto"/>
            <w:left w:val="none" w:sz="0" w:space="0" w:color="auto"/>
            <w:bottom w:val="none" w:sz="0" w:space="0" w:color="auto"/>
            <w:right w:val="none" w:sz="0" w:space="0" w:color="auto"/>
          </w:divBdr>
          <w:divsChild>
            <w:div w:id="823012921">
              <w:marLeft w:val="0"/>
              <w:marRight w:val="0"/>
              <w:marTop w:val="0"/>
              <w:marBottom w:val="0"/>
              <w:divBdr>
                <w:top w:val="none" w:sz="0" w:space="0" w:color="auto"/>
                <w:left w:val="none" w:sz="0" w:space="0" w:color="auto"/>
                <w:bottom w:val="none" w:sz="0" w:space="0" w:color="auto"/>
                <w:right w:val="none" w:sz="0" w:space="0" w:color="auto"/>
              </w:divBdr>
              <w:divsChild>
                <w:div w:id="140659985">
                  <w:marLeft w:val="0"/>
                  <w:marRight w:val="0"/>
                  <w:marTop w:val="0"/>
                  <w:marBottom w:val="0"/>
                  <w:divBdr>
                    <w:top w:val="none" w:sz="0" w:space="0" w:color="auto"/>
                    <w:left w:val="none" w:sz="0" w:space="0" w:color="auto"/>
                    <w:bottom w:val="none" w:sz="0" w:space="0" w:color="auto"/>
                    <w:right w:val="none" w:sz="0" w:space="0" w:color="auto"/>
                  </w:divBdr>
                  <w:divsChild>
                    <w:div w:id="12340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1806">
      <w:bodyDiv w:val="1"/>
      <w:marLeft w:val="0"/>
      <w:marRight w:val="0"/>
      <w:marTop w:val="0"/>
      <w:marBottom w:val="0"/>
      <w:divBdr>
        <w:top w:val="none" w:sz="0" w:space="0" w:color="auto"/>
        <w:left w:val="none" w:sz="0" w:space="0" w:color="auto"/>
        <w:bottom w:val="none" w:sz="0" w:space="0" w:color="auto"/>
        <w:right w:val="none" w:sz="0" w:space="0" w:color="auto"/>
      </w:divBdr>
      <w:divsChild>
        <w:div w:id="1069576956">
          <w:marLeft w:val="0"/>
          <w:marRight w:val="0"/>
          <w:marTop w:val="0"/>
          <w:marBottom w:val="0"/>
          <w:divBdr>
            <w:top w:val="none" w:sz="0" w:space="0" w:color="auto"/>
            <w:left w:val="none" w:sz="0" w:space="0" w:color="auto"/>
            <w:bottom w:val="none" w:sz="0" w:space="0" w:color="auto"/>
            <w:right w:val="none" w:sz="0" w:space="0" w:color="auto"/>
          </w:divBdr>
          <w:divsChild>
            <w:div w:id="1116488864">
              <w:marLeft w:val="0"/>
              <w:marRight w:val="0"/>
              <w:marTop w:val="0"/>
              <w:marBottom w:val="0"/>
              <w:divBdr>
                <w:top w:val="none" w:sz="0" w:space="0" w:color="auto"/>
                <w:left w:val="none" w:sz="0" w:space="0" w:color="auto"/>
                <w:bottom w:val="none" w:sz="0" w:space="0" w:color="auto"/>
                <w:right w:val="none" w:sz="0" w:space="0" w:color="auto"/>
              </w:divBdr>
              <w:divsChild>
                <w:div w:id="7322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8444">
      <w:bodyDiv w:val="1"/>
      <w:marLeft w:val="0"/>
      <w:marRight w:val="0"/>
      <w:marTop w:val="0"/>
      <w:marBottom w:val="0"/>
      <w:divBdr>
        <w:top w:val="none" w:sz="0" w:space="0" w:color="auto"/>
        <w:left w:val="none" w:sz="0" w:space="0" w:color="auto"/>
        <w:bottom w:val="none" w:sz="0" w:space="0" w:color="auto"/>
        <w:right w:val="none" w:sz="0" w:space="0" w:color="auto"/>
      </w:divBdr>
    </w:div>
    <w:div w:id="1536383111">
      <w:bodyDiv w:val="1"/>
      <w:marLeft w:val="0"/>
      <w:marRight w:val="0"/>
      <w:marTop w:val="0"/>
      <w:marBottom w:val="0"/>
      <w:divBdr>
        <w:top w:val="none" w:sz="0" w:space="0" w:color="auto"/>
        <w:left w:val="none" w:sz="0" w:space="0" w:color="auto"/>
        <w:bottom w:val="none" w:sz="0" w:space="0" w:color="auto"/>
        <w:right w:val="none" w:sz="0" w:space="0" w:color="auto"/>
      </w:divBdr>
    </w:div>
    <w:div w:id="1575240616">
      <w:bodyDiv w:val="1"/>
      <w:marLeft w:val="0"/>
      <w:marRight w:val="0"/>
      <w:marTop w:val="0"/>
      <w:marBottom w:val="0"/>
      <w:divBdr>
        <w:top w:val="none" w:sz="0" w:space="0" w:color="auto"/>
        <w:left w:val="none" w:sz="0" w:space="0" w:color="auto"/>
        <w:bottom w:val="none" w:sz="0" w:space="0" w:color="auto"/>
        <w:right w:val="none" w:sz="0" w:space="0" w:color="auto"/>
      </w:divBdr>
    </w:div>
    <w:div w:id="1583761367">
      <w:bodyDiv w:val="1"/>
      <w:marLeft w:val="0"/>
      <w:marRight w:val="0"/>
      <w:marTop w:val="0"/>
      <w:marBottom w:val="0"/>
      <w:divBdr>
        <w:top w:val="none" w:sz="0" w:space="0" w:color="auto"/>
        <w:left w:val="none" w:sz="0" w:space="0" w:color="auto"/>
        <w:bottom w:val="none" w:sz="0" w:space="0" w:color="auto"/>
        <w:right w:val="none" w:sz="0" w:space="0" w:color="auto"/>
      </w:divBdr>
    </w:div>
    <w:div w:id="1591045464">
      <w:bodyDiv w:val="1"/>
      <w:marLeft w:val="0"/>
      <w:marRight w:val="0"/>
      <w:marTop w:val="0"/>
      <w:marBottom w:val="0"/>
      <w:divBdr>
        <w:top w:val="none" w:sz="0" w:space="0" w:color="auto"/>
        <w:left w:val="none" w:sz="0" w:space="0" w:color="auto"/>
        <w:bottom w:val="none" w:sz="0" w:space="0" w:color="auto"/>
        <w:right w:val="none" w:sz="0" w:space="0" w:color="auto"/>
      </w:divBdr>
    </w:div>
    <w:div w:id="1593971576">
      <w:bodyDiv w:val="1"/>
      <w:marLeft w:val="0"/>
      <w:marRight w:val="0"/>
      <w:marTop w:val="0"/>
      <w:marBottom w:val="0"/>
      <w:divBdr>
        <w:top w:val="none" w:sz="0" w:space="0" w:color="auto"/>
        <w:left w:val="none" w:sz="0" w:space="0" w:color="auto"/>
        <w:bottom w:val="none" w:sz="0" w:space="0" w:color="auto"/>
        <w:right w:val="none" w:sz="0" w:space="0" w:color="auto"/>
      </w:divBdr>
      <w:divsChild>
        <w:div w:id="1699771075">
          <w:marLeft w:val="0"/>
          <w:marRight w:val="0"/>
          <w:marTop w:val="0"/>
          <w:marBottom w:val="0"/>
          <w:divBdr>
            <w:top w:val="none" w:sz="0" w:space="0" w:color="auto"/>
            <w:left w:val="none" w:sz="0" w:space="0" w:color="auto"/>
            <w:bottom w:val="none" w:sz="0" w:space="0" w:color="auto"/>
            <w:right w:val="none" w:sz="0" w:space="0" w:color="auto"/>
          </w:divBdr>
          <w:divsChild>
            <w:div w:id="1265501944">
              <w:marLeft w:val="0"/>
              <w:marRight w:val="0"/>
              <w:marTop w:val="0"/>
              <w:marBottom w:val="0"/>
              <w:divBdr>
                <w:top w:val="none" w:sz="0" w:space="0" w:color="auto"/>
                <w:left w:val="none" w:sz="0" w:space="0" w:color="auto"/>
                <w:bottom w:val="none" w:sz="0" w:space="0" w:color="auto"/>
                <w:right w:val="none" w:sz="0" w:space="0" w:color="auto"/>
              </w:divBdr>
              <w:divsChild>
                <w:div w:id="1741904357">
                  <w:marLeft w:val="0"/>
                  <w:marRight w:val="0"/>
                  <w:marTop w:val="0"/>
                  <w:marBottom w:val="0"/>
                  <w:divBdr>
                    <w:top w:val="none" w:sz="0" w:space="0" w:color="auto"/>
                    <w:left w:val="none" w:sz="0" w:space="0" w:color="auto"/>
                    <w:bottom w:val="none" w:sz="0" w:space="0" w:color="auto"/>
                    <w:right w:val="none" w:sz="0" w:space="0" w:color="auto"/>
                  </w:divBdr>
                  <w:divsChild>
                    <w:div w:id="20098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6399">
      <w:bodyDiv w:val="1"/>
      <w:marLeft w:val="0"/>
      <w:marRight w:val="0"/>
      <w:marTop w:val="0"/>
      <w:marBottom w:val="0"/>
      <w:divBdr>
        <w:top w:val="none" w:sz="0" w:space="0" w:color="auto"/>
        <w:left w:val="none" w:sz="0" w:space="0" w:color="auto"/>
        <w:bottom w:val="none" w:sz="0" w:space="0" w:color="auto"/>
        <w:right w:val="none" w:sz="0" w:space="0" w:color="auto"/>
      </w:divBdr>
    </w:div>
    <w:div w:id="1720935016">
      <w:bodyDiv w:val="1"/>
      <w:marLeft w:val="0"/>
      <w:marRight w:val="0"/>
      <w:marTop w:val="0"/>
      <w:marBottom w:val="0"/>
      <w:divBdr>
        <w:top w:val="none" w:sz="0" w:space="0" w:color="auto"/>
        <w:left w:val="none" w:sz="0" w:space="0" w:color="auto"/>
        <w:bottom w:val="none" w:sz="0" w:space="0" w:color="auto"/>
        <w:right w:val="none" w:sz="0" w:space="0" w:color="auto"/>
      </w:divBdr>
    </w:div>
    <w:div w:id="1834293529">
      <w:bodyDiv w:val="1"/>
      <w:marLeft w:val="0"/>
      <w:marRight w:val="0"/>
      <w:marTop w:val="0"/>
      <w:marBottom w:val="0"/>
      <w:divBdr>
        <w:top w:val="none" w:sz="0" w:space="0" w:color="auto"/>
        <w:left w:val="none" w:sz="0" w:space="0" w:color="auto"/>
        <w:bottom w:val="none" w:sz="0" w:space="0" w:color="auto"/>
        <w:right w:val="none" w:sz="0" w:space="0" w:color="auto"/>
      </w:divBdr>
    </w:div>
    <w:div w:id="1961447501">
      <w:bodyDiv w:val="1"/>
      <w:marLeft w:val="0"/>
      <w:marRight w:val="0"/>
      <w:marTop w:val="0"/>
      <w:marBottom w:val="0"/>
      <w:divBdr>
        <w:top w:val="none" w:sz="0" w:space="0" w:color="auto"/>
        <w:left w:val="none" w:sz="0" w:space="0" w:color="auto"/>
        <w:bottom w:val="none" w:sz="0" w:space="0" w:color="auto"/>
        <w:right w:val="none" w:sz="0" w:space="0" w:color="auto"/>
      </w:divBdr>
      <w:divsChild>
        <w:div w:id="299917986">
          <w:marLeft w:val="0"/>
          <w:marRight w:val="0"/>
          <w:marTop w:val="0"/>
          <w:marBottom w:val="0"/>
          <w:divBdr>
            <w:top w:val="none" w:sz="0" w:space="0" w:color="auto"/>
            <w:left w:val="none" w:sz="0" w:space="0" w:color="auto"/>
            <w:bottom w:val="none" w:sz="0" w:space="0" w:color="auto"/>
            <w:right w:val="none" w:sz="0" w:space="0" w:color="auto"/>
          </w:divBdr>
          <w:divsChild>
            <w:div w:id="896862566">
              <w:marLeft w:val="0"/>
              <w:marRight w:val="0"/>
              <w:marTop w:val="0"/>
              <w:marBottom w:val="0"/>
              <w:divBdr>
                <w:top w:val="none" w:sz="0" w:space="0" w:color="auto"/>
                <w:left w:val="none" w:sz="0" w:space="0" w:color="auto"/>
                <w:bottom w:val="none" w:sz="0" w:space="0" w:color="auto"/>
                <w:right w:val="none" w:sz="0" w:space="0" w:color="auto"/>
              </w:divBdr>
              <w:divsChild>
                <w:div w:id="10776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0730">
      <w:bodyDiv w:val="1"/>
      <w:marLeft w:val="0"/>
      <w:marRight w:val="0"/>
      <w:marTop w:val="0"/>
      <w:marBottom w:val="0"/>
      <w:divBdr>
        <w:top w:val="none" w:sz="0" w:space="0" w:color="auto"/>
        <w:left w:val="none" w:sz="0" w:space="0" w:color="auto"/>
        <w:bottom w:val="none" w:sz="0" w:space="0" w:color="auto"/>
        <w:right w:val="none" w:sz="0" w:space="0" w:color="auto"/>
      </w:divBdr>
    </w:div>
    <w:div w:id="2050765860">
      <w:bodyDiv w:val="1"/>
      <w:marLeft w:val="0"/>
      <w:marRight w:val="0"/>
      <w:marTop w:val="0"/>
      <w:marBottom w:val="0"/>
      <w:divBdr>
        <w:top w:val="none" w:sz="0" w:space="0" w:color="auto"/>
        <w:left w:val="none" w:sz="0" w:space="0" w:color="auto"/>
        <w:bottom w:val="none" w:sz="0" w:space="0" w:color="auto"/>
        <w:right w:val="none" w:sz="0" w:space="0" w:color="auto"/>
      </w:divBdr>
      <w:divsChild>
        <w:div w:id="689570756">
          <w:marLeft w:val="0"/>
          <w:marRight w:val="0"/>
          <w:marTop w:val="0"/>
          <w:marBottom w:val="0"/>
          <w:divBdr>
            <w:top w:val="none" w:sz="0" w:space="0" w:color="auto"/>
            <w:left w:val="none" w:sz="0" w:space="0" w:color="auto"/>
            <w:bottom w:val="none" w:sz="0" w:space="0" w:color="auto"/>
            <w:right w:val="none" w:sz="0" w:space="0" w:color="auto"/>
          </w:divBdr>
          <w:divsChild>
            <w:div w:id="170491340">
              <w:marLeft w:val="0"/>
              <w:marRight w:val="0"/>
              <w:marTop w:val="0"/>
              <w:marBottom w:val="0"/>
              <w:divBdr>
                <w:top w:val="none" w:sz="0" w:space="0" w:color="auto"/>
                <w:left w:val="none" w:sz="0" w:space="0" w:color="auto"/>
                <w:bottom w:val="none" w:sz="0" w:space="0" w:color="auto"/>
                <w:right w:val="none" w:sz="0" w:space="0" w:color="auto"/>
              </w:divBdr>
              <w:divsChild>
                <w:div w:id="5474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75776">
      <w:bodyDiv w:val="1"/>
      <w:marLeft w:val="0"/>
      <w:marRight w:val="0"/>
      <w:marTop w:val="0"/>
      <w:marBottom w:val="0"/>
      <w:divBdr>
        <w:top w:val="none" w:sz="0" w:space="0" w:color="auto"/>
        <w:left w:val="none" w:sz="0" w:space="0" w:color="auto"/>
        <w:bottom w:val="none" w:sz="0" w:space="0" w:color="auto"/>
        <w:right w:val="none" w:sz="0" w:space="0" w:color="auto"/>
      </w:divBdr>
      <w:divsChild>
        <w:div w:id="1566329227">
          <w:marLeft w:val="0"/>
          <w:marRight w:val="0"/>
          <w:marTop w:val="0"/>
          <w:marBottom w:val="0"/>
          <w:divBdr>
            <w:top w:val="none" w:sz="0" w:space="0" w:color="auto"/>
            <w:left w:val="none" w:sz="0" w:space="0" w:color="auto"/>
            <w:bottom w:val="none" w:sz="0" w:space="0" w:color="auto"/>
            <w:right w:val="none" w:sz="0" w:space="0" w:color="auto"/>
          </w:divBdr>
          <w:divsChild>
            <w:div w:id="1445223449">
              <w:marLeft w:val="0"/>
              <w:marRight w:val="0"/>
              <w:marTop w:val="0"/>
              <w:marBottom w:val="0"/>
              <w:divBdr>
                <w:top w:val="none" w:sz="0" w:space="0" w:color="auto"/>
                <w:left w:val="none" w:sz="0" w:space="0" w:color="auto"/>
                <w:bottom w:val="none" w:sz="0" w:space="0" w:color="auto"/>
                <w:right w:val="none" w:sz="0" w:space="0" w:color="auto"/>
              </w:divBdr>
              <w:divsChild>
                <w:div w:id="115116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89654">
      <w:bodyDiv w:val="1"/>
      <w:marLeft w:val="0"/>
      <w:marRight w:val="0"/>
      <w:marTop w:val="0"/>
      <w:marBottom w:val="0"/>
      <w:divBdr>
        <w:top w:val="none" w:sz="0" w:space="0" w:color="auto"/>
        <w:left w:val="none" w:sz="0" w:space="0" w:color="auto"/>
        <w:bottom w:val="none" w:sz="0" w:space="0" w:color="auto"/>
        <w:right w:val="none" w:sz="0" w:space="0" w:color="auto"/>
      </w:divBdr>
      <w:divsChild>
        <w:div w:id="881475595">
          <w:marLeft w:val="0"/>
          <w:marRight w:val="0"/>
          <w:marTop w:val="0"/>
          <w:marBottom w:val="0"/>
          <w:divBdr>
            <w:top w:val="none" w:sz="0" w:space="0" w:color="auto"/>
            <w:left w:val="none" w:sz="0" w:space="0" w:color="auto"/>
            <w:bottom w:val="none" w:sz="0" w:space="0" w:color="auto"/>
            <w:right w:val="none" w:sz="0" w:space="0" w:color="auto"/>
          </w:divBdr>
          <w:divsChild>
            <w:div w:id="1413546976">
              <w:marLeft w:val="0"/>
              <w:marRight w:val="0"/>
              <w:marTop w:val="0"/>
              <w:marBottom w:val="0"/>
              <w:divBdr>
                <w:top w:val="none" w:sz="0" w:space="0" w:color="auto"/>
                <w:left w:val="none" w:sz="0" w:space="0" w:color="auto"/>
                <w:bottom w:val="none" w:sz="0" w:space="0" w:color="auto"/>
                <w:right w:val="none" w:sz="0" w:space="0" w:color="auto"/>
              </w:divBdr>
              <w:divsChild>
                <w:div w:id="17860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tr">
    <w:altName w:val="Arial"/>
    <w:panose1 w:val="00000700000000000000"/>
    <w:charset w:val="B2"/>
    <w:family w:val="auto"/>
    <w:pitch w:val="variable"/>
    <w:sig w:usb0="00002001" w:usb1="80000000" w:usb2="00000008" w:usb3="00000000" w:csb0="00000040" w:csb1="00000000"/>
  </w:font>
  <w:font w:name="Yagut">
    <w:altName w:val="Courier New"/>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2  Nazanin">
    <w:altName w:val="Arial"/>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B63"/>
    <w:rsid w:val="00067433"/>
    <w:rsid w:val="00081B63"/>
    <w:rsid w:val="001446BA"/>
    <w:rsid w:val="00176C41"/>
    <w:rsid w:val="00197809"/>
    <w:rsid w:val="00206B52"/>
    <w:rsid w:val="00207F7B"/>
    <w:rsid w:val="003867B0"/>
    <w:rsid w:val="00392050"/>
    <w:rsid w:val="003A7038"/>
    <w:rsid w:val="00434314"/>
    <w:rsid w:val="00491475"/>
    <w:rsid w:val="004E1EAA"/>
    <w:rsid w:val="005134A6"/>
    <w:rsid w:val="00572268"/>
    <w:rsid w:val="00665716"/>
    <w:rsid w:val="006D5A41"/>
    <w:rsid w:val="0075070F"/>
    <w:rsid w:val="007668FF"/>
    <w:rsid w:val="00803B32"/>
    <w:rsid w:val="009407D3"/>
    <w:rsid w:val="009557C0"/>
    <w:rsid w:val="00A02D8C"/>
    <w:rsid w:val="00A16999"/>
    <w:rsid w:val="00A20AC6"/>
    <w:rsid w:val="00AC4A95"/>
    <w:rsid w:val="00AF02CA"/>
    <w:rsid w:val="00BC0AC3"/>
    <w:rsid w:val="00C048B8"/>
    <w:rsid w:val="00C676FE"/>
    <w:rsid w:val="00CA2619"/>
    <w:rsid w:val="00CD2DFC"/>
    <w:rsid w:val="00E30683"/>
    <w:rsid w:val="00E95C1C"/>
    <w:rsid w:val="00EB2EBF"/>
    <w:rsid w:val="00ED2F72"/>
    <w:rsid w:val="00EF49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809"/>
    <w:rPr>
      <w:color w:val="808080"/>
    </w:rPr>
  </w:style>
  <w:style w:type="paragraph" w:customStyle="1" w:styleId="E7B93B05C5C244D5BC39682962DE14F3">
    <w:name w:val="E7B93B05C5C244D5BC39682962DE14F3"/>
    <w:rsid w:val="0019780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19A998-19D9-4467-A017-F01AA308C6BC}">
  <we:reference id="wa104382081" version="1.46.0.0" store="en-US" storeType="OMEX"/>
  <we:alternateReferences>
    <we:reference id="WA104382081" version="1.46.0.0" store="" storeType="OMEX"/>
  </we:alternateReferences>
  <we:properties>
    <we:property name="MENDELEY_CITATIONS" value="[{&quot;citationID&quot;:&quot;MENDELEY_CITATION_06c3896c-46ee-4132-83ff-e90cfbcddcbe&quot;,&quot;properties&quot;:{&quot;noteIndex&quot;:0},&quot;isEdited&quot;:false,&quot;manualOverride&quot;:{&quot;isManuallyOverridden&quot;:false,&quot;citeprocText&quot;:&quot;(1)&quot;,&quot;manualOverrideText&quot;:&quot;&quot;},&quot;citationTag&quot;:&quot;MENDELEY_CITATION_v3_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&quot;,&quot;citationItems&quot;:[{&quot;id&quot;:&quot;707e5cdf-ec24-3d5a-a4bf-8817b56b1ab6&quot;,&quot;itemData&quot;:{&quot;type&quot;:&quot;article-journal&quot;,&quot;id&quot;:&quot;707e5cdf-ec24-3d5a-a4bf-8817b56b1ab6&quot;,&quot;title&quot;:&quot;Graph-based genome alignment and genotyping with HISAT2 and HISAT-genotype&quot;,&quot;author&quot;:[{&quot;family&quot;:&quot;Kim&quot;,&quot;given&quot;:&quot;Daehwan&quot;,&quot;parse-names&quot;:false,&quot;dropping-particle&quot;:&quot;&quot;,&quot;non-dropping-particle&quot;:&quot;&quot;},{&quot;family&quot;:&quot;Paggi&quot;,&quot;given&quot;:&quot;Joseph M.&quot;,&quot;parse-names&quot;:false,&quot;dropping-particle&quot;:&quot;&quot;,&quot;non-dropping-particle&quot;:&quot;&quot;},{&quot;family&quot;:&quot;Park&quot;,&quot;given&quot;:&quot;Chanhee&quot;,&quot;parse-names&quot;:false,&quot;dropping-particle&quot;:&quot;&quot;,&quot;non-dropping-particle&quot;:&quot;&quot;},{&quot;family&quot;:&quot;Bennett&quot;,&quot;given&quot;:&quot;Christopher&quot;,&quot;parse-names&quot;:false,&quot;dropping-particle&quot;:&quot;&quot;,&quot;non-dropping-particle&quot;:&quot;&quot;},{&quot;family&quot;:&quot;Salzberg&quot;,&quot;given&quot;:&quot;Steven L.&quot;,&quot;parse-names&quot;:false,&quot;dropping-particle&quot;:&quot;&quot;,&quot;non-dropping-particle&quot;:&quot;&quot;}],&quot;container-title&quot;:&quot;Nature Biotechnology&quot;,&quot;container-title-short&quot;:&quot;Nat Biotechnol&quot;,&quot;DOI&quot;:&quot;10.1038/s41587-019-0201-4&quot;,&quot;ISSN&quot;:&quot;15461696&quot;,&quot;issued&quot;:{&quot;date-parts&quot;:[[2019]]},&quot;abstract&quot;:&quot;The human reference genome represents only a small number of individuals, which limits its usefulness for genotyping. We present a method named HISAT2 (hierarchical indexing for spliced alignment of transcripts 2) that can align both DNA and RNA sequences using a graph Ferragina Manzini index. We use HISAT2 to represent and search an expanded model of the human reference genome in which over 14.5 million genomic variants in combination with haplotypes are incorporated into the data structure used for searching and alignment. We benchmark HISAT2 using simulated and real datasets to demonstrate that our strategy of representing a population of genomes, together with a fast, memory-efficient search algorithm, provides more detailed and accurate variant analyses than other methods. We apply HISAT2 for HLA typing and DNA fingerprinting; both applications form part of the HISAT-genotype software that enables analysis of haplotype-resolved genes or genomic regions. HISAT-genotype outperforms other computational methods and matches or exceeds the performance of laboratory-based assays.&quot;,&quot;issue&quot;:&quot;8&quot;,&quot;volume&quot;:&quot;37&quot;},&quot;isTemporary&quot;:false}]},{&quot;citationID&quot;:&quot;MENDELEY_CITATION_18571ced-b4e2-412a-bad3-24680af5bba4&quot;,&quot;properties&quot;:{&quot;noteIndex&quot;:0},&quot;isEdited&quot;:false,&quot;manualOverride&quot;:{&quot;isManuallyOverridden&quot;:false,&quot;citeprocText&quot;:&quot;(2)&quot;,&quot;manualOverrideText&quot;:&quot;&quot;},&quot;citationTag&quot;:&quot;MENDELEY_CITATION_v3_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&quot;,&quot;citationItems&quot;:[{&quot;id&quot;:&quot;dd827bb0-9c01-36e8-888f-7790b2e5e2ee&quot;,&quot;itemData&quot;:{&quot;type&quot;:&quot;article-journal&quot;,&quot;id&quot;:&quot;dd827bb0-9c01-36e8-888f-7790b2e5e2ee&quot;,&quot;title&quot;:&quot;The Sequence Alignment/Map format and SAMtools&quot;,&quot;author&quot;:[{&quot;family&quot;:&quot;Li&quot;,&quot;given&quot;:&quot;Heng&quot;,&quot;parse-names&quot;:false,&quot;dropping-particle&quot;:&quot;&quot;,&quot;non-dropping-particle&quot;:&quot;&quot;},{&quot;family&quot;:&quot;Handsaker&quot;,&quot;given&quot;:&quot;Bob&quot;,&quot;parse-names&quot;:false,&quot;dropping-particle&quot;:&quot;&quot;,&quot;non-dropping-particle&quot;:&quot;&quot;},{&quot;family&quot;:&quot;Wysoker&quot;,&quot;given&quot;:&quot;Alec&quot;,&quot;parse-names&quot;:false,&quot;dropping-particle&quot;:&quot;&quot;,&quot;non-dropping-particle&quot;:&quot;&quot;},{&quot;family&quot;:&quot;Fennell&quot;,&quot;given&quot;:&quot;Tim&quot;,&quot;parse-names&quot;:false,&quot;dropping-particle&quot;:&quot;&quot;,&quot;non-dropping-particle&quot;:&quot;&quot;},{&quot;family&quot;:&quot;Ruan&quot;,&quot;given&quot;:&quot;Jue&quot;,&quot;parse-names&quot;:false,&quot;dropping-particle&quot;:&quot;&quot;,&quot;non-dropping-particle&quot;:&quot;&quot;},{&quot;family&quot;:&quot;Homer&quot;,&quot;given&quot;:&quot;Nils&quot;,&quot;parse-names&quot;:false,&quot;dropping-particle&quot;:&quot;&quot;,&quot;non-dropping-particle&quot;:&quot;&quot;},{&quot;family&quot;:&quot;Marth&quot;,&quot;given&quot;:&quot;Gabor&quot;,&quot;parse-names&quot;:false,&quot;dropping-particle&quot;:&quot;&quot;,&quot;non-dropping-particle&quot;:&quot;&quot;},{&quot;family&quot;:&quot;Abecasis&quot;,&quot;given&quot;:&quot;Goncalo&quot;,&quot;parse-names&quot;:false,&quot;dropping-particle&quot;:&quot;&quot;,&quot;non-dropping-particle&quot;:&quot;&quot;},{&quot;family&quot;:&quot;Durbin&quot;,&quot;given&quot;:&quot;Richard&quot;,&quot;parse-names&quot;:false,&quot;dropping-particle&quot;:&quot;&quot;,&quot;non-dropping-particle&quot;:&quot;&quot;}],&quot;container-title&quot;:&quot;Bioinformatics&quot;,&quot;DOI&quot;:&quot;10.1093/bioinformatics/btp352&quot;,&quot;ISSN&quot;:&quot;13674803&quot;,&quot;issued&quot;:{&quot;date-parts&quot;:[[2009]]},&quot;abstract&quot;:&quot;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 tools implements various utilities for post-processing alignments in the SAM format, such as indexing, variant caller and alignment viewer, and thus provides universal tools for processing read alignments. © 2009 The Author(s).&quot;,&quot;issue&quot;:&quot;16&quot;,&quot;volume&quot;:&quot;25&quot;,&quot;container-title-short&quot;:&quot;&quot;},&quot;isTemporary&quot;:false}]},{&quot;citationID&quot;:&quot;MENDELEY_CITATION_e230c9e3-07e8-4eaf-af24-f633f1da9107&quot;,&quot;properties&quot;:{&quot;noteIndex&quot;:0},&quot;isEdited&quot;:false,&quot;manualOverride&quot;:{&quot;isManuallyOverridden&quot;:false,&quot;citeprocText&quot;:&quot;(3)&quot;,&quot;manualOverrideText&quot;:&quot;&quot;},&quot;citationTag&quot;:&quot;MENDELEY_CITATION_v3_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&quot;,&quot;citationItems&quot;:[{&quot;id&quot;:&quot;bd262a60-2041-3cde-a774-1d3ec292fc7c&quot;,&quot;itemData&quot;:{&quot;type&quot;:&quot;article-journal&quot;,&quot;id&quot;:&quot;bd262a60-2041-3cde-a774-1d3ec292fc7c&quot;,&quot;title&quot;:&quot;FeatureCounts: An efficient general purpose program for assigning sequence reads to genomic features&quot;,&quot;author&quot;:[{&quot;family&quot;:&quot;Liao&quot;,&quot;given&quot;:&quot;Yang&quot;,&quot;parse-names&quot;:false,&quot;dropping-particle&quot;:&quot;&quot;,&quot;non-dropping-particle&quot;:&quot;&quot;},{&quot;family&quot;:&quot;Smyth&quot;,&quot;given&quot;:&quot;Gordon K.&quot;,&quot;parse-names&quot;:false,&quot;dropping-particle&quot;:&quot;&quot;,&quot;non-dropping-particle&quot;:&quot;&quot;},{&quot;family&quot;:&quot;Shi&quot;,&quot;given&quot;:&quot;Wei&quot;,&quot;parse-names&quot;:false,&quot;dropping-particle&quot;:&quot;&quot;,&quot;non-dropping-particle&quot;:&quot;&quot;}],&quot;container-title&quot;:&quot;Bioinformatics&quot;,&quot;DOI&quot;:&quot;10.1093/bioinformatics/btt656&quot;,&quot;ISSN&quot;:&quot;14602059&quot;,&quot;issued&quot;:{&quot;date-parts&quot;:[[2014]]},&quot;abstract&quot;:&quot;Motivation: Next-generation sequencing technologies generate millions of short sequence reads, which are usually aligned to a reference genome. In many applications, the key information required for downstream analysis is the number of reads mapping to each genomic feature, for example to each exon or each gene. The process of counting reads is called read summarization. Read summarization is required for a great variety of genomic analyses but has so far received relatively little attention in the literature.Results: We present featureCounts, a read summarization program suitable for counting reads generated from either RNA or genomic DNA sequencing experiments. featureCounts implements highly efficient chromosome hashing and feature blocking techniques. It is considerably faster than existing methods (by an order of magnitude for gene-level summarization) and requires far less computer memory. It works with either single or paired-end reads and provides a wide range of options appropriate for different sequencing applications. © 2013 The Author 2013. Published by Oxford University Press. All rights reserved.&quot;,&quot;issue&quot;:&quot;7&quot;,&quot;volume&quot;:&quot;30&quot;,&quot;container-title-short&quot;:&quot;&quot;},&quot;isTemporary&quot;:false}]},{&quot;citationID&quot;:&quot;MENDELEY_CITATION_56049fa9-c7b1-4ab8-8e2e-b221c17e8382&quot;,&quot;properties&quot;:{&quot;noteIndex&quot;:0},&quot;isEdited&quot;:false,&quot;manualOverride&quot;:{&quot;isManuallyOverridden&quot;:false,&quot;citeprocText&quot;:&quot;(4,5)&quot;,&quot;manualOverrideText&quot;:&quot;&quot;},&quot;citationTag&quot;:&quot;MENDELEY_CITATION_v3_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&quot;,&quot;citationItems&quot;:[{&quot;id&quot;:&quot;58cdb51c-b580-3e20-8797-04ebc2f5fd6d&quot;,&quot;itemData&quot;:{&quot;type&quot;:&quot;article-journal&quot;,&quot;id&quot;:&quot;58cdb51c-b580-3e20-8797-04ebc2f5fd6d&quot;,&quot;title&quot;:&quot;edgeR: A Bioconductor package for differential expression analysis of digital gene expression data&quot;,&quot;author&quot;:[{&quot;family&quot;:&quot;Robinson&quot;,&quot;given&quot;:&quot;Mark D.&quot;,&quot;parse-names&quot;:false,&quot;dropping-particle&quot;:&quot;&quot;,&quot;non-dropping-particle&quot;:&quot;&quot;},{&quot;family&quot;:&quot;McCarthy&quot;,&quot;given&quot;:&quot;Davis J.&quot;,&quot;parse-names&quot;:false,&quot;dropping-particle&quot;:&quot;&quot;,&quot;non-dropping-particle&quot;:&quot;&quot;},{&quot;family&quot;:&quot;Smyth&quot;,&quot;given&quot;:&quot;Gordon K.&quot;,&quot;parse-names&quot;:false,&quot;dropping-particle&quot;:&quot;&quot;,&quot;non-dropping-particle&quot;:&quot;&quot;}],&quot;container-title&quot;:&quot;Bioinformatics&quot;,&quot;DOI&quot;:&quot;10.1093/bioinformatics/btp616&quot;,&quot;ISSN&quot;:&quot;14602059&quot;,&quot;issued&quot;:{&quot;date-parts&quot;:[[2009]]},&quot;abstract&quot;:&quot;It is expected that emerging digital gene expression (DGE) technologies will overtake microarray technologies in the near future for many functional genomics applications. One of the fundamental data analysis tasks, especially for gene expression studies, involves determining whether there is evidence that counts for a transcript or exon are significantly different across experimental conditions. edgeR is a Bioconductor software package for examining differential expression of replicated count data. An overdispersed Poisson model is used to account for both biological and technical variability. Empirical Bayes methods are used to moderate the degree of overdispersion across transcripts, improving the reliability of inference. The methodology can be used even with the most minimal levels of replication, provided at least one phenotype or experimental condition is replicated. The software may have other applications beyond sequencing data, such as proteome peptide count data. © The Author(s) 2009. Published by Oxford University Press.&quot;,&quot;issue&quot;:&quot;1&quot;,&quot;volume&quot;:&quot;26&quot;,&quot;container-title-short&quot;:&quot;&quot;},&quot;isTemporary&quot;:false},{&quot;id&quot;:&quot;be6a7eeb-61fe-3058-b068-b58120be4539&quot;,&quot;itemData&quot;:{&quot;type&quot;:&quot;article-journal&quot;,&quot;id&quot;:&quot;be6a7eeb-61fe-3058-b068-b58120be4539&quot;,&quot;title&quot;:&quot;Moderated estimation of fold change and dispersion for RNA-seq data with DESeq2&quot;,&quot;author&quot;:[{&quot;family&quot;:&quot;Love&quot;,&quot;given&quot;:&quot;Michael I.&quot;,&quot;parse-names&quot;:false,&quot;dropping-particle&quot;:&quot;&quot;,&quot;non-dropping-particle&quot;:&quot;&quot;},{&quot;family&quot;:&quot;Huber&quot;,&quot;given&quot;:&quot;Wolfgang&quot;,&quot;parse-names&quot;:false,&quot;dropping-particle&quot;:&quot;&quot;,&quot;non-dropping-particle&quot;:&quot;&quot;},{&quot;family&quot;:&quot;Anders&quot;,&quot;given&quot;:&quot;Simon&quot;,&quot;parse-names&quot;:false,&quot;dropping-particle&quot;:&quot;&quot;,&quot;non-dropping-particle&quot;:&quot;&quot;}],&quot;container-title&quot;:&quot;Genome Biology&quot;,&quot;container-title-short&quot;:&quot;Genome Biol&quot;,&quot;DOI&quot;:&quot;10.1186/s13059-014-0550-8&quot;,&quot;ISSN&quot;:&quot;1474760X&quot;,&quot;issued&quot;:{&quot;date-parts&quot;:[[2014]]},&quot;abstract&quot;:&quot;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http://www.bioconductor.org/packages/release/bioc/html/DESeq2.html.&quot;,&quot;issue&quot;:&quot;12&quot;,&quot;volume&quot;:&quot;15&quot;},&quot;isTemporary&quot;:false}]},{&quot;citationID&quot;:&quot;MENDELEY_CITATION_89be6789-2466-42ed-a606-b30a1908d13b&quot;,&quot;properties&quot;:{&quot;noteIndex&quot;:0},&quot;isEdited&quot;:false,&quot;manualOverride&quot;:{&quot;isManuallyOverridden&quot;:false,&quot;citeprocText&quot;:&quot;(6)&quot;,&quot;manualOverrideText&quot;:&quot;&quot;},&quot;citationTag&quot;:&quot;MENDELEY_CITATION_v3_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&quot;,&quot;citationItems&quot;:[{&quot;id&quot;:&quot;8612362b-1b5c-3e61-b97b-c34beb589dea&quot;,&quot;itemData&quot;:{&quot;type&quot;:&quot;article-journal&quot;,&quot;id&quot;:&quot;8612362b-1b5c-3e61-b97b-c34beb589dea&quot;,&quot;title&quot;:&quot;Enrichr: a comprehensive gene set enrichment analysis web server 2016 update&quot;,&quot;author&quot;:[{&quot;family&quot;:&quot;Kuleshov&quot;,&quot;given&quot;:&quot;Maxim&quot;,&quot;parse-names&quot;:false,&quot;dropping-particle&quot;:&quot;v.&quot;,&quot;non-dropping-particle&quot;:&quot;&quot;},{&quot;family&quot;:&quot;Jones&quot;,&quot;given&quot;:&quot;Matthew R.&quot;,&quot;parse-names&quot;:false,&quot;dropping-particle&quot;:&quot;&quot;,&quot;non-dropping-particle&quot;:&quot;&quot;},{&quot;family&quot;:&quot;Rouillard&quot;,&quot;given&quot;:&quot;Andrew D.&quot;,&quot;parse-names&quot;:false,&quot;dropping-particle&quot;:&quot;&quot;,&quot;non-dropping-particle&quot;:&quot;&quot;},{&quot;family&quot;:&quot;Fernandez&quot;,&quot;given&quot;:&quot;Nicolas F.&quot;,&quot;parse-names&quot;:false,&quot;dropping-particle&quot;:&quot;&quot;,&quot;non-dropping-particle&quot;:&quot;&quot;},{&quot;family&quot;:&quot;Duan&quot;,&quot;given&quot;:&quot;Qiaonan&quot;,&quot;parse-names&quot;:false,&quot;dropping-particle&quot;:&quot;&quot;,&quot;non-dropping-particle&quot;:&quot;&quot;},{&quot;family&quot;:&quot;Wang&quot;,&quot;given&quot;:&quot;Zichen&quot;,&quot;parse-names&quot;:false,&quot;dropping-particle&quot;:&quot;&quot;,&quot;non-dropping-particle&quot;:&quot;&quot;},{&quot;family&quot;:&quot;Koplev&quot;,&quot;given&quot;:&quot;Simon&quot;,&quot;parse-names&quot;:false,&quot;dropping-particle&quot;:&quot;&quot;,&quot;non-dropping-particle&quot;:&quot;&quot;},{&quot;family&quot;:&quot;Jenkins&quot;,&quot;given&quot;:&quot;Sherry L.&quot;,&quot;parse-names&quot;:false,&quot;dropping-particle&quot;:&quot;&quot;,&quot;non-dropping-particle&quot;:&quot;&quot;},{&quot;family&quot;:&quot;Jagodnik&quot;,&quot;given&quot;:&quot;Kathleen M.&quot;,&quot;parse-names&quot;:false,&quot;dropping-particle&quot;:&quot;&quot;,&quot;non-dropping-particle&quot;:&quot;&quot;},{&quot;family&quot;:&quot;Lachmann&quot;,&quot;given&quot;:&quot;Alexander&quot;,&quot;parse-names&quot;:false,&quot;dropping-particle&quot;:&quot;&quot;,&quot;non-dropping-particle&quot;:&quot;&quot;},{&quot;family&quot;:&quot;McDermott&quot;,&quot;given&quot;:&quot;Michael G.&quot;,&quot;parse-names&quot;:false,&quot;dropping-particle&quot;:&quot;&quot;,&quot;non-dropping-particle&quot;:&quot;&quot;},{&quot;family&quot;:&quot;Monteiro&quot;,&quot;given&quot;:&quot;Caroline D.&quot;,&quot;parse-names&quot;:false,&quot;dropping-particle&quot;:&quot;&quot;,&quot;non-dropping-particle&quot;:&quot;&quot;},{&quot;family&quot;:&quot;Gundersen&quot;,&quot;given&quot;:&quot;Gregory W.&quot;,&quot;parse-names&quot;:false,&quot;dropping-particle&quot;:&quot;&quot;,&quot;non-dropping-particle&quot;:&quot;&quot;},{&quot;family&quot;:&quot;Maayan&quot;,&quot;given&quot;:&quot;Avi&quot;,&quot;parse-names&quot;:false,&quot;dropping-particle&quot;:&quot;&quot;,&quot;non-dropping-particle&quot;:&quot;&quot;}],&quot;container-title&quot;:&quot;Nucleic Acids Research&quot;,&quot;DOI&quot;:&quot;10.1093/nar/gkw377&quot;,&quot;ISSN&quot;:&quot;13624962&quot;,&quot;issued&quot;:{&quot;date-parts&quot;:[[2016]]},&quot;abstract&quot;:&quot;Enrichment analysis is a popular method for analyzing gene sets generated by genome-wide experiments. Here we present a significant update to one of the tools in this domain called Enrichr. Enrichr currently contains a large collection of diverse gene set libraries available for analysis and download. In total, Enrichr currently contains 180 184 annotated gene sets from 102 gene set libraries. New features have been added to Enrichr including the ability to submit fuzzy sets, upload BED files, improved application programming interface and visualization of the results as clustergrams. Overall, Enrichr is a comprehensive resource for curated gene sets and a search engine that accumulates biological knowledge for further biological discoveries. Enrichr is freely available at: http://amp.pharm.mssm.edu/Enrichr.&quot;,&quot;issue&quot;:&quot;1&quot;,&quot;volume&quot;:&quot;44&quot;,&quot;container-title-short&quot;:&quot;Nucleic Acids Res&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7C507-6767-4BF2-BCC5-AD24CCC4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Tina Shahani</cp:lastModifiedBy>
  <cp:revision>31</cp:revision>
  <dcterms:created xsi:type="dcterms:W3CDTF">2026-04-22T08:58:00Z</dcterms:created>
  <dcterms:modified xsi:type="dcterms:W3CDTF">2026-04-22T10:40:00Z</dcterms:modified>
</cp:coreProperties>
</file>